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018" w:rsidRPr="000609FC" w:rsidRDefault="00723018" w:rsidP="006C05AD">
      <w:pPr>
        <w:keepNext/>
        <w:autoSpaceDE w:val="0"/>
        <w:autoSpaceDN w:val="0"/>
        <w:jc w:val="center"/>
        <w:rPr>
          <w:rFonts w:cs="Courier New"/>
          <w:b/>
          <w:bCs/>
          <w:sz w:val="18"/>
          <w:szCs w:val="18"/>
        </w:rPr>
      </w:pPr>
      <w:r>
        <w:rPr>
          <w:rFonts w:cs="Courier New"/>
          <w:b/>
          <w:noProof/>
          <w:sz w:val="18"/>
          <w:szCs w:val="18"/>
          <w:lang w:val="uk-UA" w:eastAsia="uk-UA"/>
        </w:rPr>
        <w:drawing>
          <wp:inline distT="0" distB="0" distL="0" distR="0">
            <wp:extent cx="464820" cy="601980"/>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820" cy="601980"/>
                    </a:xfrm>
                    <a:prstGeom prst="rect">
                      <a:avLst/>
                    </a:prstGeom>
                    <a:noFill/>
                    <a:ln>
                      <a:noFill/>
                    </a:ln>
                  </pic:spPr>
                </pic:pic>
              </a:graphicData>
            </a:graphic>
          </wp:inline>
        </w:drawing>
      </w:r>
    </w:p>
    <w:tbl>
      <w:tblPr>
        <w:tblW w:w="939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723018" w:rsidRPr="000609FC" w:rsidTr="00B35C82">
        <w:trPr>
          <w:trHeight w:val="521"/>
        </w:trPr>
        <w:tc>
          <w:tcPr>
            <w:tcW w:w="9396" w:type="dxa"/>
            <w:tcBorders>
              <w:top w:val="nil"/>
              <w:left w:val="nil"/>
              <w:bottom w:val="nil"/>
              <w:right w:val="nil"/>
            </w:tcBorders>
            <w:vAlign w:val="center"/>
          </w:tcPr>
          <w:p w:rsidR="00723018" w:rsidRPr="007871B4" w:rsidRDefault="00723018" w:rsidP="00B35C82">
            <w:pPr>
              <w:keepNext/>
              <w:autoSpaceDE w:val="0"/>
              <w:autoSpaceDN w:val="0"/>
              <w:jc w:val="center"/>
              <w:rPr>
                <w:b/>
                <w:sz w:val="28"/>
                <w:szCs w:val="28"/>
                <w:lang w:val="uk-UA"/>
              </w:rPr>
            </w:pPr>
            <w:r w:rsidRPr="007871B4">
              <w:rPr>
                <w:b/>
                <w:sz w:val="28"/>
                <w:szCs w:val="28"/>
              </w:rPr>
              <w:t xml:space="preserve">СМІЛЯНСЬКА </w:t>
            </w:r>
            <w:r w:rsidRPr="007871B4">
              <w:rPr>
                <w:b/>
                <w:sz w:val="28"/>
                <w:szCs w:val="28"/>
                <w:lang w:val="uk-UA"/>
              </w:rPr>
              <w:t>МІСЬКА РАДА</w:t>
            </w:r>
          </w:p>
          <w:p w:rsidR="00723018" w:rsidRPr="007871B4" w:rsidRDefault="00723018" w:rsidP="00B35C82">
            <w:pPr>
              <w:keepNext/>
              <w:autoSpaceDE w:val="0"/>
              <w:autoSpaceDN w:val="0"/>
              <w:jc w:val="center"/>
              <w:rPr>
                <w:b/>
                <w:sz w:val="28"/>
                <w:szCs w:val="28"/>
              </w:rPr>
            </w:pPr>
            <w:r w:rsidRPr="007871B4">
              <w:rPr>
                <w:b/>
                <w:sz w:val="28"/>
                <w:szCs w:val="28"/>
                <w:lang w:val="uk-UA"/>
              </w:rPr>
              <w:t>ВИКОНАВЧИЙ КОМІТЕТ</w:t>
            </w:r>
          </w:p>
          <w:p w:rsidR="00723018" w:rsidRPr="007871B4" w:rsidRDefault="00723018" w:rsidP="00B35C82">
            <w:pPr>
              <w:keepNext/>
              <w:autoSpaceDE w:val="0"/>
              <w:autoSpaceDN w:val="0"/>
              <w:jc w:val="center"/>
              <w:rPr>
                <w:b/>
                <w:sz w:val="28"/>
                <w:szCs w:val="28"/>
                <w:lang w:val="uk-UA"/>
              </w:rPr>
            </w:pPr>
            <w:r w:rsidRPr="007871B4">
              <w:rPr>
                <w:b/>
                <w:sz w:val="28"/>
                <w:szCs w:val="28"/>
                <w:lang w:val="uk-UA"/>
              </w:rPr>
              <w:t>ФІНАНСОВЕ УПРАВЛІННЯ</w:t>
            </w:r>
          </w:p>
          <w:p w:rsidR="00723018" w:rsidRPr="000609FC" w:rsidRDefault="00723018" w:rsidP="00B35C82">
            <w:pPr>
              <w:keepNext/>
              <w:autoSpaceDE w:val="0"/>
              <w:autoSpaceDN w:val="0"/>
              <w:jc w:val="center"/>
              <w:rPr>
                <w:sz w:val="21"/>
                <w:szCs w:val="21"/>
                <w:lang w:val="uk-UA"/>
              </w:rPr>
            </w:pPr>
          </w:p>
        </w:tc>
      </w:tr>
    </w:tbl>
    <w:p w:rsidR="00723018" w:rsidRPr="007871B4" w:rsidRDefault="00723018" w:rsidP="00723018">
      <w:pPr>
        <w:keepNext/>
        <w:jc w:val="center"/>
        <w:outlineLvl w:val="0"/>
        <w:rPr>
          <w:iCs/>
          <w:kern w:val="32"/>
          <w:sz w:val="22"/>
          <w:szCs w:val="22"/>
          <w:lang w:val="uk-UA"/>
        </w:rPr>
      </w:pPr>
      <w:r w:rsidRPr="007871B4">
        <w:rPr>
          <w:iCs/>
          <w:kern w:val="32"/>
          <w:sz w:val="22"/>
          <w:szCs w:val="22"/>
          <w:lang w:val="uk-UA"/>
        </w:rPr>
        <w:t>вул. Незалежності,37, м. Сміла Черкаської обл. 20701, тел.</w:t>
      </w:r>
      <w:r w:rsidRPr="007871B4">
        <w:rPr>
          <w:bCs/>
          <w:sz w:val="22"/>
          <w:szCs w:val="22"/>
        </w:rPr>
        <w:t>(04733</w:t>
      </w:r>
      <w:r>
        <w:rPr>
          <w:bCs/>
          <w:sz w:val="22"/>
          <w:szCs w:val="22"/>
          <w:lang w:val="uk-UA"/>
        </w:rPr>
        <w:t>) 2</w:t>
      </w:r>
      <w:r w:rsidRPr="007871B4">
        <w:rPr>
          <w:iCs/>
          <w:kern w:val="32"/>
          <w:sz w:val="22"/>
          <w:szCs w:val="22"/>
          <w:lang w:val="uk-UA"/>
        </w:rPr>
        <w:t>-</w:t>
      </w:r>
      <w:r>
        <w:rPr>
          <w:iCs/>
          <w:kern w:val="32"/>
          <w:sz w:val="22"/>
          <w:szCs w:val="22"/>
          <w:lang w:val="uk-UA"/>
        </w:rPr>
        <w:t>4</w:t>
      </w:r>
      <w:r w:rsidRPr="007871B4">
        <w:rPr>
          <w:iCs/>
          <w:kern w:val="32"/>
          <w:sz w:val="22"/>
          <w:szCs w:val="22"/>
          <w:lang w:val="uk-UA"/>
        </w:rPr>
        <w:t xml:space="preserve">4-73, факс. </w:t>
      </w:r>
      <w:r>
        <w:rPr>
          <w:iCs/>
          <w:kern w:val="32"/>
          <w:sz w:val="22"/>
          <w:szCs w:val="22"/>
          <w:lang w:val="uk-UA"/>
        </w:rPr>
        <w:t>2</w:t>
      </w:r>
      <w:r w:rsidRPr="007871B4">
        <w:rPr>
          <w:iCs/>
          <w:kern w:val="32"/>
          <w:sz w:val="22"/>
          <w:szCs w:val="22"/>
          <w:lang w:val="uk-UA"/>
        </w:rPr>
        <w:t>-</w:t>
      </w:r>
      <w:r>
        <w:rPr>
          <w:iCs/>
          <w:kern w:val="32"/>
          <w:sz w:val="22"/>
          <w:szCs w:val="22"/>
          <w:lang w:val="uk-UA"/>
        </w:rPr>
        <w:t>48</w:t>
      </w:r>
      <w:r w:rsidRPr="007871B4">
        <w:rPr>
          <w:iCs/>
          <w:kern w:val="32"/>
          <w:sz w:val="22"/>
          <w:szCs w:val="22"/>
          <w:lang w:val="uk-UA"/>
        </w:rPr>
        <w:t>-48</w:t>
      </w:r>
    </w:p>
    <w:p w:rsidR="00723018" w:rsidRPr="007871B4" w:rsidRDefault="00723018" w:rsidP="00723018">
      <w:pPr>
        <w:pStyle w:val="af"/>
        <w:keepNext/>
        <w:rPr>
          <w:rFonts w:ascii="Times New Roman" w:hAnsi="Times New Roman" w:cs="Times New Roman"/>
          <w:b w:val="0"/>
          <w:bCs w:val="0"/>
          <w:sz w:val="22"/>
          <w:szCs w:val="22"/>
          <w:lang w:val="ru-RU"/>
        </w:rPr>
      </w:pPr>
      <w:r w:rsidRPr="007871B4">
        <w:rPr>
          <w:rFonts w:ascii="Times New Roman" w:hAnsi="Times New Roman" w:cs="Times New Roman"/>
          <w:b w:val="0"/>
          <w:bCs w:val="0"/>
          <w:sz w:val="22"/>
          <w:szCs w:val="22"/>
          <w:lang w:val="en-US"/>
        </w:rPr>
        <w:t>E</w:t>
      </w:r>
      <w:r w:rsidRPr="007871B4">
        <w:rPr>
          <w:rFonts w:ascii="Times New Roman" w:hAnsi="Times New Roman" w:cs="Times New Roman"/>
          <w:b w:val="0"/>
          <w:bCs w:val="0"/>
          <w:sz w:val="22"/>
          <w:szCs w:val="22"/>
        </w:rPr>
        <w:t>-</w:t>
      </w:r>
      <w:r w:rsidRPr="007871B4">
        <w:rPr>
          <w:rFonts w:ascii="Times New Roman" w:hAnsi="Times New Roman" w:cs="Times New Roman"/>
          <w:b w:val="0"/>
          <w:bCs w:val="0"/>
          <w:sz w:val="22"/>
          <w:szCs w:val="22"/>
          <w:lang w:val="en-US"/>
        </w:rPr>
        <w:t>mail</w:t>
      </w:r>
      <w:r w:rsidRPr="007871B4">
        <w:rPr>
          <w:rFonts w:ascii="Times New Roman" w:hAnsi="Times New Roman" w:cs="Times New Roman"/>
          <w:b w:val="0"/>
          <w:bCs w:val="0"/>
          <w:sz w:val="22"/>
          <w:szCs w:val="22"/>
        </w:rPr>
        <w:t>:</w:t>
      </w:r>
      <w:proofErr w:type="spellStart"/>
      <w:r w:rsidRPr="007871B4">
        <w:rPr>
          <w:rFonts w:ascii="Times New Roman" w:hAnsi="Times New Roman" w:cs="Times New Roman"/>
          <w:b w:val="0"/>
          <w:bCs w:val="0"/>
          <w:i/>
          <w:sz w:val="22"/>
          <w:szCs w:val="22"/>
          <w:lang w:val="en-US"/>
        </w:rPr>
        <w:t>sm</w:t>
      </w:r>
      <w:proofErr w:type="spellEnd"/>
      <w:r>
        <w:rPr>
          <w:rFonts w:ascii="Times New Roman" w:hAnsi="Times New Roman" w:cs="Times New Roman"/>
          <w:b w:val="0"/>
          <w:bCs w:val="0"/>
          <w:i/>
          <w:sz w:val="22"/>
          <w:szCs w:val="22"/>
        </w:rPr>
        <w:t>і</w:t>
      </w:r>
      <w:proofErr w:type="spellStart"/>
      <w:r>
        <w:rPr>
          <w:rFonts w:ascii="Times New Roman" w:hAnsi="Times New Roman" w:cs="Times New Roman"/>
          <w:b w:val="0"/>
          <w:bCs w:val="0"/>
          <w:i/>
          <w:sz w:val="22"/>
          <w:szCs w:val="22"/>
          <w:lang w:val="en-US"/>
        </w:rPr>
        <w:t>lafin</w:t>
      </w:r>
      <w:proofErr w:type="spellEnd"/>
      <w:r w:rsidRPr="007871B4">
        <w:rPr>
          <w:rFonts w:ascii="Times New Roman" w:hAnsi="Times New Roman" w:cs="Times New Roman"/>
          <w:b w:val="0"/>
          <w:bCs w:val="0"/>
          <w:i/>
          <w:sz w:val="22"/>
          <w:szCs w:val="22"/>
          <w:lang w:val="ru-RU"/>
        </w:rPr>
        <w:t>@</w:t>
      </w:r>
      <w:proofErr w:type="spellStart"/>
      <w:r w:rsidRPr="007871B4">
        <w:rPr>
          <w:rFonts w:ascii="Times New Roman" w:hAnsi="Times New Roman" w:cs="Times New Roman"/>
          <w:b w:val="0"/>
          <w:bCs w:val="0"/>
          <w:i/>
          <w:sz w:val="22"/>
          <w:szCs w:val="22"/>
          <w:lang w:val="en-US"/>
        </w:rPr>
        <w:t>uk</w:t>
      </w:r>
      <w:r>
        <w:rPr>
          <w:rFonts w:ascii="Times New Roman" w:hAnsi="Times New Roman" w:cs="Times New Roman"/>
          <w:b w:val="0"/>
          <w:bCs w:val="0"/>
          <w:i/>
          <w:sz w:val="22"/>
          <w:szCs w:val="22"/>
          <w:lang w:val="en-US"/>
        </w:rPr>
        <w:t>r</w:t>
      </w:r>
      <w:proofErr w:type="spellEnd"/>
      <w:r w:rsidRPr="00723018">
        <w:rPr>
          <w:rFonts w:ascii="Times New Roman" w:hAnsi="Times New Roman" w:cs="Times New Roman"/>
          <w:b w:val="0"/>
          <w:bCs w:val="0"/>
          <w:i/>
          <w:sz w:val="22"/>
          <w:szCs w:val="22"/>
          <w:lang w:val="ru-RU"/>
        </w:rPr>
        <w:t>.</w:t>
      </w:r>
      <w:r>
        <w:rPr>
          <w:rFonts w:ascii="Times New Roman" w:hAnsi="Times New Roman" w:cs="Times New Roman"/>
          <w:b w:val="0"/>
          <w:bCs w:val="0"/>
          <w:i/>
          <w:sz w:val="22"/>
          <w:szCs w:val="22"/>
          <w:lang w:val="en-US"/>
        </w:rPr>
        <w:t>net</w:t>
      </w:r>
      <w:r w:rsidRPr="007871B4">
        <w:rPr>
          <w:rFonts w:ascii="Times New Roman" w:hAnsi="Times New Roman" w:cs="Times New Roman"/>
          <w:b w:val="0"/>
          <w:bCs w:val="0"/>
          <w:sz w:val="22"/>
          <w:szCs w:val="22"/>
          <w:lang w:val="ru-RU"/>
        </w:rPr>
        <w:t xml:space="preserve">   </w:t>
      </w:r>
      <w:proofErr w:type="gramStart"/>
      <w:r w:rsidRPr="007871B4">
        <w:rPr>
          <w:rFonts w:ascii="Times New Roman" w:hAnsi="Times New Roman" w:cs="Times New Roman"/>
          <w:b w:val="0"/>
          <w:bCs w:val="0"/>
          <w:sz w:val="22"/>
          <w:szCs w:val="22"/>
        </w:rPr>
        <w:t>Код  ЄДРПОУ</w:t>
      </w:r>
      <w:proofErr w:type="gramEnd"/>
      <w:r w:rsidRPr="007871B4">
        <w:rPr>
          <w:rFonts w:ascii="Times New Roman" w:hAnsi="Times New Roman" w:cs="Times New Roman"/>
          <w:b w:val="0"/>
          <w:bCs w:val="0"/>
          <w:sz w:val="22"/>
          <w:szCs w:val="22"/>
        </w:rPr>
        <w:t xml:space="preserve"> </w:t>
      </w:r>
      <w:r w:rsidRPr="007871B4">
        <w:rPr>
          <w:rFonts w:ascii="Times New Roman" w:hAnsi="Times New Roman" w:cs="Times New Roman"/>
          <w:b w:val="0"/>
          <w:bCs w:val="0"/>
          <w:sz w:val="22"/>
          <w:szCs w:val="22"/>
          <w:lang w:val="ru-RU"/>
        </w:rPr>
        <w:t>02317221</w:t>
      </w:r>
    </w:p>
    <w:p w:rsidR="00D020D8" w:rsidRDefault="00D020D8" w:rsidP="0091767A">
      <w:pPr>
        <w:ind w:left="-540" w:right="-81"/>
        <w:jc w:val="center"/>
        <w:rPr>
          <w:b/>
          <w:bCs/>
          <w:sz w:val="28"/>
          <w:szCs w:val="28"/>
          <w:lang w:val="uk-UA"/>
        </w:rPr>
      </w:pPr>
    </w:p>
    <w:p w:rsidR="00D020D8" w:rsidRDefault="00D020D8" w:rsidP="0091767A">
      <w:pPr>
        <w:ind w:left="-540" w:right="-81"/>
        <w:jc w:val="center"/>
        <w:rPr>
          <w:b/>
          <w:bCs/>
          <w:sz w:val="28"/>
          <w:szCs w:val="28"/>
          <w:lang w:val="uk-UA"/>
        </w:rPr>
      </w:pPr>
    </w:p>
    <w:p w:rsidR="00D4501C" w:rsidRDefault="00D4501C" w:rsidP="0091767A">
      <w:pPr>
        <w:ind w:right="-81"/>
        <w:rPr>
          <w:b/>
          <w:bCs/>
          <w:sz w:val="32"/>
          <w:szCs w:val="32"/>
          <w:lang w:val="uk-UA"/>
        </w:rPr>
      </w:pPr>
      <w:r>
        <w:rPr>
          <w:lang w:val="uk-UA"/>
        </w:rPr>
        <w:t>На № _____________ від __________________</w:t>
      </w:r>
    </w:p>
    <w:p w:rsidR="006D0C60" w:rsidRDefault="006D0C60" w:rsidP="0091767A">
      <w:pPr>
        <w:ind w:right="-81"/>
        <w:jc w:val="center"/>
        <w:rPr>
          <w:b/>
          <w:bCs/>
          <w:sz w:val="32"/>
          <w:szCs w:val="32"/>
          <w:lang w:val="uk-UA"/>
        </w:rPr>
      </w:pPr>
    </w:p>
    <w:p w:rsidR="00723018" w:rsidRDefault="00723018" w:rsidP="0091767A">
      <w:pPr>
        <w:ind w:right="-81"/>
        <w:jc w:val="center"/>
        <w:rPr>
          <w:b/>
          <w:bCs/>
          <w:sz w:val="32"/>
          <w:szCs w:val="32"/>
          <w:lang w:val="uk-UA"/>
        </w:rPr>
      </w:pPr>
    </w:p>
    <w:p w:rsidR="00D4501C" w:rsidRDefault="00D4501C" w:rsidP="0091767A">
      <w:pPr>
        <w:ind w:right="-81"/>
        <w:jc w:val="center"/>
        <w:rPr>
          <w:b/>
          <w:bCs/>
          <w:sz w:val="32"/>
          <w:szCs w:val="32"/>
          <w:lang w:val="uk-UA"/>
        </w:rPr>
      </w:pPr>
      <w:r>
        <w:rPr>
          <w:b/>
          <w:bCs/>
          <w:sz w:val="32"/>
          <w:szCs w:val="32"/>
          <w:lang w:val="uk-UA"/>
        </w:rPr>
        <w:t>Пояснювальна записка</w:t>
      </w:r>
    </w:p>
    <w:p w:rsidR="00D4501C" w:rsidRDefault="00D4501C" w:rsidP="0091767A">
      <w:pPr>
        <w:ind w:right="-81"/>
        <w:jc w:val="center"/>
        <w:rPr>
          <w:b/>
          <w:bCs/>
          <w:sz w:val="32"/>
          <w:szCs w:val="32"/>
          <w:lang w:val="uk-UA"/>
        </w:rPr>
      </w:pPr>
    </w:p>
    <w:p w:rsidR="00A2064E" w:rsidRDefault="00D4501C" w:rsidP="00A2064E">
      <w:pPr>
        <w:pStyle w:val="a3"/>
        <w:spacing w:after="0"/>
        <w:ind w:firstLine="543"/>
        <w:jc w:val="both"/>
        <w:rPr>
          <w:rStyle w:val="a4"/>
          <w:color w:val="000000"/>
          <w:sz w:val="28"/>
          <w:szCs w:val="28"/>
          <w:lang w:val="uk-UA" w:eastAsia="uk-UA"/>
        </w:rPr>
      </w:pPr>
      <w:r>
        <w:rPr>
          <w:sz w:val="28"/>
          <w:szCs w:val="28"/>
          <w:lang w:val="uk-UA"/>
        </w:rPr>
        <w:t xml:space="preserve">до проекту рішення сесії міської ради «Про внесення змін до рішення міської ради від 23.12.2020 №6-36/VIІІ «Про бюджет Смілянської міської територіальної громади на 2021 рік» </w:t>
      </w:r>
      <w:r>
        <w:rPr>
          <w:rStyle w:val="a4"/>
          <w:color w:val="000000"/>
          <w:sz w:val="28"/>
          <w:szCs w:val="28"/>
          <w:lang w:val="uk-UA" w:eastAsia="uk-UA"/>
        </w:rPr>
        <w:t xml:space="preserve">та зі змінами, внесеними рішенням міської ради від 27.01.2021 року № 7-50/ </w:t>
      </w:r>
      <w:r>
        <w:rPr>
          <w:rStyle w:val="a4"/>
          <w:color w:val="000000"/>
          <w:sz w:val="28"/>
          <w:szCs w:val="28"/>
          <w:lang w:eastAsia="uk-UA"/>
        </w:rPr>
        <w:t>VI</w:t>
      </w:r>
      <w:r>
        <w:rPr>
          <w:rStyle w:val="a4"/>
          <w:color w:val="000000"/>
          <w:sz w:val="28"/>
          <w:szCs w:val="28"/>
          <w:lang w:val="uk-UA" w:eastAsia="uk-UA"/>
        </w:rPr>
        <w:t xml:space="preserve">ІІ, від 24.02.2021 року № 9-32/ </w:t>
      </w:r>
      <w:r>
        <w:rPr>
          <w:rStyle w:val="a4"/>
          <w:color w:val="000000"/>
          <w:sz w:val="28"/>
          <w:szCs w:val="28"/>
          <w:lang w:eastAsia="uk-UA"/>
        </w:rPr>
        <w:t>VI</w:t>
      </w:r>
      <w:r>
        <w:rPr>
          <w:rStyle w:val="a4"/>
          <w:color w:val="000000"/>
          <w:sz w:val="28"/>
          <w:szCs w:val="28"/>
          <w:lang w:val="uk-UA" w:eastAsia="uk-UA"/>
        </w:rPr>
        <w:t xml:space="preserve">ІІ, від 12.03.2021 року № 10-1/ </w:t>
      </w:r>
      <w:r>
        <w:rPr>
          <w:rStyle w:val="a4"/>
          <w:color w:val="000000"/>
          <w:sz w:val="28"/>
          <w:szCs w:val="28"/>
          <w:lang w:eastAsia="uk-UA"/>
        </w:rPr>
        <w:t>VI</w:t>
      </w:r>
      <w:r>
        <w:rPr>
          <w:rStyle w:val="a4"/>
          <w:color w:val="000000"/>
          <w:sz w:val="28"/>
          <w:szCs w:val="28"/>
          <w:lang w:val="uk-UA" w:eastAsia="uk-UA"/>
        </w:rPr>
        <w:t>ІІ,</w:t>
      </w:r>
      <w:r w:rsidR="0017344D">
        <w:rPr>
          <w:rStyle w:val="a4"/>
          <w:color w:val="000000"/>
          <w:sz w:val="28"/>
          <w:szCs w:val="28"/>
          <w:lang w:val="uk-UA" w:eastAsia="uk-UA"/>
        </w:rPr>
        <w:t xml:space="preserve"> </w:t>
      </w:r>
      <w:r>
        <w:rPr>
          <w:rStyle w:val="a4"/>
          <w:color w:val="000000"/>
          <w:sz w:val="28"/>
          <w:szCs w:val="28"/>
          <w:lang w:val="uk-UA" w:eastAsia="uk-UA"/>
        </w:rPr>
        <w:t xml:space="preserve">від 24.03.2021 року № 11-37/ </w:t>
      </w:r>
      <w:r>
        <w:rPr>
          <w:rStyle w:val="a4"/>
          <w:color w:val="000000"/>
          <w:sz w:val="28"/>
          <w:szCs w:val="28"/>
          <w:lang w:eastAsia="uk-UA"/>
        </w:rPr>
        <w:t>VI</w:t>
      </w:r>
      <w:r w:rsidR="00AC6043">
        <w:rPr>
          <w:rStyle w:val="a4"/>
          <w:color w:val="000000"/>
          <w:sz w:val="28"/>
          <w:szCs w:val="28"/>
          <w:lang w:val="uk-UA" w:eastAsia="uk-UA"/>
        </w:rPr>
        <w:t>ІІ, від 2</w:t>
      </w:r>
      <w:r w:rsidR="000C5EF5">
        <w:rPr>
          <w:rStyle w:val="a4"/>
          <w:color w:val="000000"/>
          <w:sz w:val="28"/>
          <w:szCs w:val="28"/>
          <w:lang w:val="uk-UA" w:eastAsia="uk-UA"/>
        </w:rPr>
        <w:t>8</w:t>
      </w:r>
      <w:r w:rsidR="00AC6043">
        <w:rPr>
          <w:rStyle w:val="a4"/>
          <w:color w:val="000000"/>
          <w:sz w:val="28"/>
          <w:szCs w:val="28"/>
          <w:lang w:val="uk-UA" w:eastAsia="uk-UA"/>
        </w:rPr>
        <w:t xml:space="preserve">.04.2021 </w:t>
      </w:r>
      <w:r w:rsidR="00AC6043" w:rsidRPr="00A2064E">
        <w:rPr>
          <w:rStyle w:val="a4"/>
          <w:color w:val="000000"/>
          <w:sz w:val="28"/>
          <w:szCs w:val="28"/>
          <w:lang w:val="uk-UA" w:eastAsia="uk-UA"/>
        </w:rPr>
        <w:t>року № 13-</w:t>
      </w:r>
      <w:r w:rsidR="0017344D" w:rsidRPr="00A2064E">
        <w:rPr>
          <w:rStyle w:val="a4"/>
          <w:color w:val="000000"/>
          <w:sz w:val="28"/>
          <w:szCs w:val="28"/>
          <w:lang w:val="uk-UA" w:eastAsia="uk-UA"/>
        </w:rPr>
        <w:t>43</w:t>
      </w:r>
      <w:r w:rsidR="00AC6043" w:rsidRPr="00A2064E">
        <w:rPr>
          <w:rStyle w:val="a4"/>
          <w:color w:val="000000"/>
          <w:sz w:val="28"/>
          <w:szCs w:val="28"/>
          <w:lang w:val="uk-UA" w:eastAsia="uk-UA"/>
        </w:rPr>
        <w:t xml:space="preserve">/ </w:t>
      </w:r>
      <w:r w:rsidR="00AC6043" w:rsidRPr="00A2064E">
        <w:rPr>
          <w:rStyle w:val="a4"/>
          <w:color w:val="000000"/>
          <w:sz w:val="28"/>
          <w:szCs w:val="28"/>
          <w:lang w:eastAsia="uk-UA"/>
        </w:rPr>
        <w:t>VI</w:t>
      </w:r>
      <w:r w:rsidR="00AC6043" w:rsidRPr="00A2064E">
        <w:rPr>
          <w:rStyle w:val="a4"/>
          <w:color w:val="000000"/>
          <w:sz w:val="28"/>
          <w:szCs w:val="28"/>
          <w:lang w:val="uk-UA" w:eastAsia="uk-UA"/>
        </w:rPr>
        <w:t>ІІ</w:t>
      </w:r>
      <w:r w:rsidR="00A2064E">
        <w:rPr>
          <w:rStyle w:val="a4"/>
          <w:color w:val="000000"/>
          <w:sz w:val="28"/>
          <w:szCs w:val="28"/>
          <w:lang w:val="uk-UA" w:eastAsia="uk-UA"/>
        </w:rPr>
        <w:t>,</w:t>
      </w:r>
      <w:r w:rsidR="00A2064E" w:rsidRPr="00A2064E">
        <w:rPr>
          <w:rStyle w:val="a4"/>
          <w:color w:val="000000"/>
          <w:sz w:val="28"/>
          <w:szCs w:val="28"/>
          <w:lang w:val="uk-UA" w:eastAsia="uk-UA"/>
        </w:rPr>
        <w:t xml:space="preserve"> </w:t>
      </w:r>
      <w:r w:rsidR="00A2064E">
        <w:rPr>
          <w:rStyle w:val="a4"/>
          <w:color w:val="000000"/>
          <w:sz w:val="28"/>
          <w:szCs w:val="28"/>
          <w:lang w:val="uk-UA" w:eastAsia="uk-UA"/>
        </w:rPr>
        <w:t>від 28.05.</w:t>
      </w:r>
      <w:r w:rsidR="00A2064E" w:rsidRPr="00BA673D">
        <w:rPr>
          <w:rStyle w:val="a4"/>
          <w:color w:val="000000"/>
          <w:sz w:val="28"/>
          <w:szCs w:val="28"/>
          <w:lang w:val="uk-UA" w:eastAsia="uk-UA"/>
        </w:rPr>
        <w:t xml:space="preserve">2021 року № </w:t>
      </w:r>
      <w:r w:rsidR="00BA673D" w:rsidRPr="00BA673D">
        <w:rPr>
          <w:rStyle w:val="a4"/>
          <w:color w:val="000000"/>
          <w:sz w:val="28"/>
          <w:szCs w:val="28"/>
          <w:lang w:val="uk-UA" w:eastAsia="uk-UA"/>
        </w:rPr>
        <w:t>15-54</w:t>
      </w:r>
      <w:r w:rsidR="00A2064E" w:rsidRPr="00BA673D">
        <w:rPr>
          <w:rStyle w:val="a4"/>
          <w:color w:val="000000"/>
          <w:sz w:val="28"/>
          <w:szCs w:val="28"/>
          <w:lang w:val="uk-UA" w:eastAsia="uk-UA"/>
        </w:rPr>
        <w:t xml:space="preserve">/ </w:t>
      </w:r>
      <w:r w:rsidR="00A2064E" w:rsidRPr="00BA673D">
        <w:rPr>
          <w:rStyle w:val="a4"/>
          <w:color w:val="000000"/>
          <w:sz w:val="28"/>
          <w:szCs w:val="28"/>
          <w:lang w:eastAsia="uk-UA"/>
        </w:rPr>
        <w:t>VI</w:t>
      </w:r>
      <w:r w:rsidR="00A2064E" w:rsidRPr="00BA673D">
        <w:rPr>
          <w:rStyle w:val="a4"/>
          <w:color w:val="000000"/>
          <w:sz w:val="28"/>
          <w:szCs w:val="28"/>
          <w:lang w:val="uk-UA" w:eastAsia="uk-UA"/>
        </w:rPr>
        <w:t>ІІ</w:t>
      </w:r>
      <w:r w:rsidR="00923D24">
        <w:rPr>
          <w:rStyle w:val="a4"/>
          <w:color w:val="000000"/>
          <w:sz w:val="28"/>
          <w:szCs w:val="28"/>
          <w:lang w:val="uk-UA" w:eastAsia="uk-UA"/>
        </w:rPr>
        <w:t>,</w:t>
      </w:r>
      <w:r w:rsidR="00A2064E" w:rsidRPr="00BA673D">
        <w:rPr>
          <w:rStyle w:val="a4"/>
          <w:color w:val="000000"/>
          <w:sz w:val="28"/>
          <w:szCs w:val="28"/>
          <w:lang w:val="uk-UA" w:eastAsia="uk-UA"/>
        </w:rPr>
        <w:t xml:space="preserve"> від 09.06.2021 року № </w:t>
      </w:r>
      <w:r w:rsidR="00BA673D" w:rsidRPr="00BA673D">
        <w:rPr>
          <w:rStyle w:val="a4"/>
          <w:color w:val="000000"/>
          <w:sz w:val="28"/>
          <w:szCs w:val="28"/>
          <w:lang w:val="uk-UA" w:eastAsia="uk-UA"/>
        </w:rPr>
        <w:t>16</w:t>
      </w:r>
      <w:r w:rsidR="00A2064E" w:rsidRPr="00BA673D">
        <w:rPr>
          <w:rStyle w:val="a4"/>
          <w:color w:val="000000"/>
          <w:sz w:val="28"/>
          <w:szCs w:val="28"/>
          <w:lang w:val="uk-UA" w:eastAsia="uk-UA"/>
        </w:rPr>
        <w:t>-</w:t>
      </w:r>
      <w:r w:rsidR="00BA673D" w:rsidRPr="00BA673D">
        <w:rPr>
          <w:rStyle w:val="a4"/>
          <w:color w:val="000000"/>
          <w:sz w:val="28"/>
          <w:szCs w:val="28"/>
          <w:lang w:val="uk-UA" w:eastAsia="uk-UA"/>
        </w:rPr>
        <w:t>8</w:t>
      </w:r>
      <w:r w:rsidR="00A2064E" w:rsidRPr="00BA673D">
        <w:rPr>
          <w:rStyle w:val="a4"/>
          <w:color w:val="000000"/>
          <w:sz w:val="28"/>
          <w:szCs w:val="28"/>
          <w:lang w:val="uk-UA" w:eastAsia="uk-UA"/>
        </w:rPr>
        <w:t xml:space="preserve">/ </w:t>
      </w:r>
      <w:r w:rsidR="00A2064E" w:rsidRPr="00BA673D">
        <w:rPr>
          <w:rStyle w:val="a4"/>
          <w:color w:val="000000"/>
          <w:sz w:val="28"/>
          <w:szCs w:val="28"/>
          <w:lang w:eastAsia="uk-UA"/>
        </w:rPr>
        <w:t>VI</w:t>
      </w:r>
      <w:r w:rsidR="00A2064E" w:rsidRPr="00BA673D">
        <w:rPr>
          <w:rStyle w:val="a4"/>
          <w:color w:val="000000"/>
          <w:sz w:val="28"/>
          <w:szCs w:val="28"/>
          <w:lang w:val="uk-UA" w:eastAsia="uk-UA"/>
        </w:rPr>
        <w:t>ІІ</w:t>
      </w:r>
      <w:r w:rsidR="00923D24">
        <w:rPr>
          <w:rStyle w:val="a4"/>
          <w:color w:val="000000"/>
          <w:sz w:val="28"/>
          <w:szCs w:val="28"/>
          <w:lang w:val="uk-UA" w:eastAsia="uk-UA"/>
        </w:rPr>
        <w:t xml:space="preserve">, </w:t>
      </w:r>
      <w:r w:rsidR="00923D24" w:rsidRPr="00BA673D">
        <w:rPr>
          <w:rStyle w:val="a4"/>
          <w:color w:val="000000"/>
          <w:sz w:val="28"/>
          <w:szCs w:val="28"/>
          <w:lang w:val="uk-UA" w:eastAsia="uk-UA"/>
        </w:rPr>
        <w:t xml:space="preserve">від </w:t>
      </w:r>
      <w:r w:rsidR="00923D24">
        <w:rPr>
          <w:rStyle w:val="a4"/>
          <w:color w:val="000000"/>
          <w:sz w:val="28"/>
          <w:szCs w:val="28"/>
          <w:lang w:val="uk-UA" w:eastAsia="uk-UA"/>
        </w:rPr>
        <w:t>24</w:t>
      </w:r>
      <w:r w:rsidR="00923D24" w:rsidRPr="00BA673D">
        <w:rPr>
          <w:rStyle w:val="a4"/>
          <w:color w:val="000000"/>
          <w:sz w:val="28"/>
          <w:szCs w:val="28"/>
          <w:lang w:val="uk-UA" w:eastAsia="uk-UA"/>
        </w:rPr>
        <w:t xml:space="preserve">.06.2021 року № </w:t>
      </w:r>
      <w:r w:rsidR="00923D24">
        <w:rPr>
          <w:rStyle w:val="a4"/>
          <w:color w:val="000000"/>
          <w:sz w:val="28"/>
          <w:szCs w:val="28"/>
          <w:lang w:val="uk-UA" w:eastAsia="uk-UA"/>
        </w:rPr>
        <w:t>17</w:t>
      </w:r>
      <w:r w:rsidR="00923D24" w:rsidRPr="00BA673D">
        <w:rPr>
          <w:rStyle w:val="a4"/>
          <w:color w:val="000000"/>
          <w:sz w:val="28"/>
          <w:szCs w:val="28"/>
          <w:lang w:val="uk-UA" w:eastAsia="uk-UA"/>
        </w:rPr>
        <w:t>-</w:t>
      </w:r>
      <w:r w:rsidR="00923D24">
        <w:rPr>
          <w:rStyle w:val="a4"/>
          <w:color w:val="000000"/>
          <w:sz w:val="28"/>
          <w:szCs w:val="28"/>
          <w:lang w:val="uk-UA" w:eastAsia="uk-UA"/>
        </w:rPr>
        <w:t>94</w:t>
      </w:r>
      <w:r w:rsidR="00923D24" w:rsidRPr="00BA673D">
        <w:rPr>
          <w:rStyle w:val="a4"/>
          <w:color w:val="000000"/>
          <w:sz w:val="28"/>
          <w:szCs w:val="28"/>
          <w:lang w:val="uk-UA" w:eastAsia="uk-UA"/>
        </w:rPr>
        <w:t xml:space="preserve">/ </w:t>
      </w:r>
      <w:r w:rsidR="00923D24" w:rsidRPr="00BA673D">
        <w:rPr>
          <w:rStyle w:val="a4"/>
          <w:color w:val="000000"/>
          <w:sz w:val="28"/>
          <w:szCs w:val="28"/>
          <w:lang w:eastAsia="uk-UA"/>
        </w:rPr>
        <w:t>VI</w:t>
      </w:r>
      <w:r w:rsidR="00923D24" w:rsidRPr="00BA673D">
        <w:rPr>
          <w:rStyle w:val="a4"/>
          <w:color w:val="000000"/>
          <w:sz w:val="28"/>
          <w:szCs w:val="28"/>
          <w:lang w:val="uk-UA" w:eastAsia="uk-UA"/>
        </w:rPr>
        <w:t>ІІ</w:t>
      </w:r>
      <w:r w:rsidR="0062753A">
        <w:rPr>
          <w:rStyle w:val="a4"/>
          <w:color w:val="000000"/>
          <w:sz w:val="28"/>
          <w:szCs w:val="28"/>
          <w:lang w:val="uk-UA" w:eastAsia="uk-UA"/>
        </w:rPr>
        <w:t xml:space="preserve">, </w:t>
      </w:r>
      <w:r w:rsidR="0062753A" w:rsidRPr="00BA673D">
        <w:rPr>
          <w:rStyle w:val="a4"/>
          <w:color w:val="000000"/>
          <w:sz w:val="28"/>
          <w:szCs w:val="28"/>
          <w:lang w:val="uk-UA" w:eastAsia="uk-UA"/>
        </w:rPr>
        <w:t xml:space="preserve">від </w:t>
      </w:r>
      <w:r w:rsidR="0062753A">
        <w:rPr>
          <w:rStyle w:val="a4"/>
          <w:color w:val="000000"/>
          <w:sz w:val="28"/>
          <w:szCs w:val="28"/>
          <w:lang w:val="uk-UA" w:eastAsia="uk-UA"/>
        </w:rPr>
        <w:t>28.07</w:t>
      </w:r>
      <w:r w:rsidR="0062753A" w:rsidRPr="00BA673D">
        <w:rPr>
          <w:rStyle w:val="a4"/>
          <w:color w:val="000000"/>
          <w:sz w:val="28"/>
          <w:szCs w:val="28"/>
          <w:lang w:val="uk-UA" w:eastAsia="uk-UA"/>
        </w:rPr>
        <w:t xml:space="preserve">.2021 року № </w:t>
      </w:r>
      <w:r w:rsidR="0062753A">
        <w:rPr>
          <w:rStyle w:val="a4"/>
          <w:color w:val="000000"/>
          <w:sz w:val="28"/>
          <w:szCs w:val="28"/>
          <w:lang w:val="uk-UA" w:eastAsia="uk-UA"/>
        </w:rPr>
        <w:t>20</w:t>
      </w:r>
      <w:r w:rsidR="0062753A" w:rsidRPr="00BA673D">
        <w:rPr>
          <w:rStyle w:val="a4"/>
          <w:color w:val="000000"/>
          <w:sz w:val="28"/>
          <w:szCs w:val="28"/>
          <w:lang w:val="uk-UA" w:eastAsia="uk-UA"/>
        </w:rPr>
        <w:t>-</w:t>
      </w:r>
      <w:r w:rsidR="0062753A">
        <w:rPr>
          <w:rStyle w:val="a4"/>
          <w:color w:val="000000"/>
          <w:sz w:val="28"/>
          <w:szCs w:val="28"/>
          <w:lang w:val="uk-UA" w:eastAsia="uk-UA"/>
        </w:rPr>
        <w:t>27</w:t>
      </w:r>
      <w:r w:rsidR="0062753A" w:rsidRPr="00BA673D">
        <w:rPr>
          <w:rStyle w:val="a4"/>
          <w:color w:val="000000"/>
          <w:sz w:val="28"/>
          <w:szCs w:val="28"/>
          <w:lang w:val="uk-UA" w:eastAsia="uk-UA"/>
        </w:rPr>
        <w:t xml:space="preserve">/ </w:t>
      </w:r>
      <w:r w:rsidR="0062753A" w:rsidRPr="00BA673D">
        <w:rPr>
          <w:rStyle w:val="a4"/>
          <w:color w:val="000000"/>
          <w:sz w:val="28"/>
          <w:szCs w:val="28"/>
          <w:lang w:eastAsia="uk-UA"/>
        </w:rPr>
        <w:t>VI</w:t>
      </w:r>
      <w:r w:rsidR="0062753A" w:rsidRPr="00BA673D">
        <w:rPr>
          <w:rStyle w:val="a4"/>
          <w:color w:val="000000"/>
          <w:sz w:val="28"/>
          <w:szCs w:val="28"/>
          <w:lang w:val="uk-UA" w:eastAsia="uk-UA"/>
        </w:rPr>
        <w:t>ІІ</w:t>
      </w:r>
      <w:r w:rsidR="003552D4">
        <w:rPr>
          <w:rStyle w:val="a4"/>
          <w:color w:val="000000"/>
          <w:sz w:val="28"/>
          <w:szCs w:val="28"/>
          <w:lang w:val="uk-UA" w:eastAsia="uk-UA"/>
        </w:rPr>
        <w:t>, від 05.08.2021року № 21-2/</w:t>
      </w:r>
      <w:r w:rsidR="003552D4" w:rsidRPr="003552D4">
        <w:rPr>
          <w:rStyle w:val="a4"/>
          <w:color w:val="000000"/>
          <w:sz w:val="28"/>
          <w:szCs w:val="28"/>
          <w:lang w:val="uk-UA" w:eastAsia="uk-UA"/>
        </w:rPr>
        <w:t xml:space="preserve"> </w:t>
      </w:r>
      <w:r w:rsidR="003552D4" w:rsidRPr="00BA673D">
        <w:rPr>
          <w:rStyle w:val="a4"/>
          <w:color w:val="000000"/>
          <w:sz w:val="28"/>
          <w:szCs w:val="28"/>
          <w:lang w:eastAsia="uk-UA"/>
        </w:rPr>
        <w:t>VI</w:t>
      </w:r>
      <w:r w:rsidR="003552D4" w:rsidRPr="00BA673D">
        <w:rPr>
          <w:rStyle w:val="a4"/>
          <w:color w:val="000000"/>
          <w:sz w:val="28"/>
          <w:szCs w:val="28"/>
          <w:lang w:val="uk-UA" w:eastAsia="uk-UA"/>
        </w:rPr>
        <w:t>ІІ</w:t>
      </w:r>
      <w:r w:rsidR="003552D4">
        <w:rPr>
          <w:rStyle w:val="a4"/>
          <w:color w:val="000000"/>
          <w:sz w:val="28"/>
          <w:szCs w:val="28"/>
          <w:lang w:val="uk-UA" w:eastAsia="uk-UA"/>
        </w:rPr>
        <w:t>, від 26.08.2021 року № 22-34/</w:t>
      </w:r>
      <w:r w:rsidR="003552D4" w:rsidRPr="003552D4">
        <w:rPr>
          <w:rStyle w:val="a4"/>
          <w:color w:val="000000"/>
          <w:sz w:val="28"/>
          <w:szCs w:val="28"/>
          <w:lang w:val="uk-UA" w:eastAsia="uk-UA"/>
        </w:rPr>
        <w:t xml:space="preserve"> </w:t>
      </w:r>
      <w:r w:rsidR="003552D4" w:rsidRPr="00BA673D">
        <w:rPr>
          <w:rStyle w:val="a4"/>
          <w:color w:val="000000"/>
          <w:sz w:val="28"/>
          <w:szCs w:val="28"/>
          <w:lang w:eastAsia="uk-UA"/>
        </w:rPr>
        <w:t>VI</w:t>
      </w:r>
      <w:r w:rsidR="003552D4" w:rsidRPr="00BA673D">
        <w:rPr>
          <w:rStyle w:val="a4"/>
          <w:color w:val="000000"/>
          <w:sz w:val="28"/>
          <w:szCs w:val="28"/>
          <w:lang w:val="uk-UA" w:eastAsia="uk-UA"/>
        </w:rPr>
        <w:t>ІІ</w:t>
      </w:r>
      <w:r w:rsidR="00CC291E">
        <w:rPr>
          <w:rStyle w:val="a4"/>
          <w:color w:val="000000"/>
          <w:sz w:val="28"/>
          <w:szCs w:val="28"/>
          <w:lang w:val="uk-UA" w:eastAsia="uk-UA"/>
        </w:rPr>
        <w:t>,</w:t>
      </w:r>
      <w:r w:rsidR="00CC291E" w:rsidRPr="00CC291E">
        <w:rPr>
          <w:rStyle w:val="a4"/>
          <w:color w:val="000000"/>
          <w:sz w:val="28"/>
          <w:szCs w:val="28"/>
          <w:lang w:val="uk-UA" w:eastAsia="uk-UA"/>
        </w:rPr>
        <w:t xml:space="preserve"> </w:t>
      </w:r>
      <w:r w:rsidR="00CC291E">
        <w:rPr>
          <w:rStyle w:val="a4"/>
          <w:color w:val="000000"/>
          <w:sz w:val="28"/>
          <w:szCs w:val="28"/>
          <w:lang w:val="uk-UA" w:eastAsia="uk-UA"/>
        </w:rPr>
        <w:t>від 03.09.2021 року № 23-5/</w:t>
      </w:r>
      <w:r w:rsidR="00CC291E" w:rsidRPr="003552D4">
        <w:rPr>
          <w:rStyle w:val="a4"/>
          <w:color w:val="000000"/>
          <w:sz w:val="28"/>
          <w:szCs w:val="28"/>
          <w:lang w:val="uk-UA" w:eastAsia="uk-UA"/>
        </w:rPr>
        <w:t xml:space="preserve"> </w:t>
      </w:r>
      <w:r w:rsidR="00CC291E" w:rsidRPr="00BA673D">
        <w:rPr>
          <w:rStyle w:val="a4"/>
          <w:color w:val="000000"/>
          <w:sz w:val="28"/>
          <w:szCs w:val="28"/>
          <w:lang w:eastAsia="uk-UA"/>
        </w:rPr>
        <w:t>VI</w:t>
      </w:r>
      <w:r w:rsidR="00CC291E" w:rsidRPr="00BA673D">
        <w:rPr>
          <w:rStyle w:val="a4"/>
          <w:color w:val="000000"/>
          <w:sz w:val="28"/>
          <w:szCs w:val="28"/>
          <w:lang w:val="uk-UA" w:eastAsia="uk-UA"/>
        </w:rPr>
        <w:t>ІІ</w:t>
      </w:r>
    </w:p>
    <w:p w:rsidR="000B2C0C" w:rsidRPr="00BA673D" w:rsidRDefault="000B2C0C" w:rsidP="00A2064E">
      <w:pPr>
        <w:pStyle w:val="a3"/>
        <w:spacing w:after="0"/>
        <w:ind w:firstLine="543"/>
        <w:jc w:val="both"/>
        <w:rPr>
          <w:sz w:val="28"/>
          <w:szCs w:val="28"/>
          <w:lang w:val="uk-UA"/>
        </w:rPr>
      </w:pPr>
    </w:p>
    <w:p w:rsidR="00D4501C" w:rsidRDefault="00D4501C" w:rsidP="00A2064E">
      <w:pPr>
        <w:spacing w:before="120"/>
        <w:ind w:right="-81" w:firstLine="709"/>
        <w:jc w:val="both"/>
        <w:rPr>
          <w:sz w:val="28"/>
          <w:szCs w:val="28"/>
          <w:lang w:val="uk-UA"/>
        </w:rPr>
      </w:pPr>
      <w:r w:rsidRPr="00A2064E">
        <w:rPr>
          <w:sz w:val="28"/>
          <w:szCs w:val="28"/>
          <w:lang w:val="uk-UA"/>
        </w:rPr>
        <w:t>Внесення на розгляд сесії міської ради проект</w:t>
      </w:r>
      <w:r w:rsidR="00A2064E" w:rsidRPr="00A2064E">
        <w:rPr>
          <w:sz w:val="28"/>
          <w:szCs w:val="28"/>
          <w:lang w:val="uk-UA"/>
        </w:rPr>
        <w:t>у</w:t>
      </w:r>
      <w:r w:rsidRPr="00A2064E">
        <w:rPr>
          <w:sz w:val="28"/>
          <w:szCs w:val="28"/>
          <w:lang w:val="uk-UA"/>
        </w:rPr>
        <w:t xml:space="preserve"> рішення про внесення</w:t>
      </w:r>
      <w:r w:rsidR="00A2064E">
        <w:rPr>
          <w:sz w:val="28"/>
          <w:szCs w:val="28"/>
          <w:lang w:val="uk-UA"/>
        </w:rPr>
        <w:t xml:space="preserve">           </w:t>
      </w:r>
      <w:r w:rsidRPr="00A2064E">
        <w:rPr>
          <w:sz w:val="28"/>
          <w:szCs w:val="28"/>
          <w:lang w:val="uk-UA"/>
        </w:rPr>
        <w:t xml:space="preserve"> </w:t>
      </w:r>
      <w:r w:rsidRPr="00185283">
        <w:rPr>
          <w:sz w:val="28"/>
          <w:szCs w:val="28"/>
          <w:lang w:val="uk-UA"/>
        </w:rPr>
        <w:t>змін до бюджету міської територіальної громади на 2021 рік викликано:</w:t>
      </w:r>
    </w:p>
    <w:p w:rsidR="00EC1DDD" w:rsidRPr="00EC1DDD" w:rsidRDefault="00EC1DDD" w:rsidP="00FF69B7">
      <w:pPr>
        <w:numPr>
          <w:ilvl w:val="0"/>
          <w:numId w:val="12"/>
        </w:numPr>
        <w:ind w:right="-81"/>
        <w:jc w:val="both"/>
        <w:rPr>
          <w:bCs/>
          <w:sz w:val="28"/>
          <w:szCs w:val="28"/>
          <w:lang w:val="uk-UA"/>
        </w:rPr>
      </w:pPr>
      <w:r w:rsidRPr="00EC1DDD">
        <w:rPr>
          <w:bCs/>
          <w:sz w:val="28"/>
          <w:szCs w:val="28"/>
          <w:lang w:val="uk-UA"/>
        </w:rPr>
        <w:t>з</w:t>
      </w:r>
      <w:r w:rsidRPr="00EC1DDD">
        <w:rPr>
          <w:sz w:val="28"/>
          <w:szCs w:val="28"/>
          <w:lang w:val="uk-UA"/>
        </w:rPr>
        <w:t>більшення доходної частини спеціального фонду бюджету міської територіальної громади (бюджету розвитку</w:t>
      </w:r>
      <w:r>
        <w:rPr>
          <w:sz w:val="28"/>
          <w:szCs w:val="28"/>
          <w:lang w:val="uk-UA"/>
        </w:rPr>
        <w:t>);</w:t>
      </w:r>
    </w:p>
    <w:p w:rsidR="00FF69B7" w:rsidRPr="00EC1DDD" w:rsidRDefault="00711AED" w:rsidP="00FF69B7">
      <w:pPr>
        <w:numPr>
          <w:ilvl w:val="0"/>
          <w:numId w:val="12"/>
        </w:numPr>
        <w:ind w:right="-81"/>
        <w:jc w:val="both"/>
        <w:rPr>
          <w:bCs/>
          <w:sz w:val="28"/>
          <w:szCs w:val="28"/>
          <w:lang w:val="uk-UA"/>
        </w:rPr>
      </w:pPr>
      <w:r w:rsidRPr="00167D3C">
        <w:rPr>
          <w:sz w:val="28"/>
          <w:szCs w:val="28"/>
          <w:lang w:val="uk-UA"/>
        </w:rPr>
        <w:t>перерозподіл деяких видатків бюджету міської територіальної</w:t>
      </w:r>
      <w:r w:rsidR="00F35889">
        <w:rPr>
          <w:sz w:val="28"/>
          <w:szCs w:val="28"/>
          <w:lang w:val="uk-UA"/>
        </w:rPr>
        <w:t xml:space="preserve"> </w:t>
      </w:r>
      <w:r w:rsidRPr="00167D3C">
        <w:rPr>
          <w:sz w:val="28"/>
          <w:szCs w:val="28"/>
          <w:lang w:val="uk-UA"/>
        </w:rPr>
        <w:t>громади в межах річного розпису;</w:t>
      </w:r>
    </w:p>
    <w:p w:rsidR="00EC1DDD" w:rsidRDefault="00EC1DDD" w:rsidP="00EC1DDD">
      <w:pPr>
        <w:tabs>
          <w:tab w:val="left" w:pos="0"/>
        </w:tabs>
        <w:spacing w:before="120"/>
        <w:ind w:right="-81"/>
        <w:contextualSpacing/>
        <w:jc w:val="both"/>
        <w:rPr>
          <w:b/>
          <w:bCs/>
          <w:sz w:val="28"/>
          <w:szCs w:val="28"/>
          <w:lang w:val="uk-UA"/>
        </w:rPr>
      </w:pPr>
    </w:p>
    <w:p w:rsidR="00EC1DDD" w:rsidRPr="004B452D" w:rsidRDefault="00EC1DDD" w:rsidP="00EC1DDD">
      <w:pPr>
        <w:spacing w:before="120"/>
        <w:ind w:firstLine="709"/>
        <w:contextualSpacing/>
        <w:jc w:val="both"/>
        <w:rPr>
          <w:b/>
          <w:sz w:val="28"/>
          <w:szCs w:val="28"/>
          <w:highlight w:val="yellow"/>
          <w:lang w:val="uk-UA"/>
        </w:rPr>
      </w:pPr>
      <w:r>
        <w:rPr>
          <w:b/>
          <w:bCs/>
          <w:sz w:val="28"/>
          <w:szCs w:val="28"/>
          <w:lang w:val="uk-UA"/>
        </w:rPr>
        <w:t>І. З</w:t>
      </w:r>
      <w:r w:rsidRPr="007F4E8A">
        <w:rPr>
          <w:b/>
          <w:sz w:val="28"/>
          <w:szCs w:val="28"/>
          <w:lang w:val="uk-UA"/>
        </w:rPr>
        <w:t>більшення доходної частини спеціального фонду бюджету міської територіальної громади (бюджету розвитку)</w:t>
      </w:r>
    </w:p>
    <w:p w:rsidR="00EC1DDD" w:rsidRDefault="00EC1DDD" w:rsidP="00EC1DDD">
      <w:pPr>
        <w:spacing w:before="120"/>
        <w:ind w:firstLine="709"/>
        <w:contextualSpacing/>
        <w:jc w:val="both"/>
        <w:rPr>
          <w:sz w:val="28"/>
          <w:szCs w:val="28"/>
          <w:lang w:val="uk-UA"/>
        </w:rPr>
      </w:pPr>
    </w:p>
    <w:p w:rsidR="00EC1DDD" w:rsidRPr="00277607" w:rsidRDefault="00EC1DDD" w:rsidP="00EC1DDD">
      <w:pPr>
        <w:spacing w:before="120"/>
        <w:ind w:firstLine="709"/>
        <w:contextualSpacing/>
        <w:jc w:val="both"/>
        <w:rPr>
          <w:sz w:val="28"/>
          <w:szCs w:val="28"/>
          <w:lang w:val="uk-UA"/>
        </w:rPr>
      </w:pPr>
      <w:r w:rsidRPr="00277607">
        <w:rPr>
          <w:sz w:val="28"/>
          <w:szCs w:val="28"/>
          <w:lang w:val="uk-UA"/>
        </w:rPr>
        <w:t>Враховуючи додаткові надходження до спеціального фонду бюджету міської територіальної громади (бюджету розвитку), а саме:</w:t>
      </w:r>
    </w:p>
    <w:p w:rsidR="00EC1DDD" w:rsidRDefault="00EC1DDD" w:rsidP="00EC1DDD">
      <w:pPr>
        <w:spacing w:before="120"/>
        <w:ind w:firstLine="709"/>
        <w:contextualSpacing/>
        <w:jc w:val="both"/>
        <w:rPr>
          <w:sz w:val="28"/>
          <w:szCs w:val="28"/>
          <w:lang w:val="uk-UA"/>
        </w:rPr>
      </w:pPr>
      <w:r w:rsidRPr="00277607">
        <w:rPr>
          <w:sz w:val="28"/>
          <w:szCs w:val="28"/>
          <w:lang w:val="uk-UA"/>
        </w:rPr>
        <w:t xml:space="preserve">- </w:t>
      </w:r>
      <w:r>
        <w:rPr>
          <w:sz w:val="28"/>
          <w:szCs w:val="28"/>
          <w:lang w:val="uk-UA"/>
        </w:rPr>
        <w:t>по</w:t>
      </w:r>
      <w:r w:rsidRPr="00277607">
        <w:rPr>
          <w:sz w:val="28"/>
          <w:szCs w:val="28"/>
          <w:lang w:val="uk-UA"/>
        </w:rPr>
        <w:t xml:space="preserve"> ККД 3</w:t>
      </w:r>
      <w:r>
        <w:rPr>
          <w:sz w:val="28"/>
          <w:szCs w:val="28"/>
          <w:lang w:val="uk-UA"/>
        </w:rPr>
        <w:t>3</w:t>
      </w:r>
      <w:r w:rsidRPr="00277607">
        <w:rPr>
          <w:sz w:val="28"/>
          <w:szCs w:val="28"/>
          <w:lang w:val="uk-UA"/>
        </w:rPr>
        <w:t>0</w:t>
      </w:r>
      <w:r>
        <w:rPr>
          <w:sz w:val="28"/>
          <w:szCs w:val="28"/>
          <w:lang w:val="uk-UA"/>
        </w:rPr>
        <w:t>1</w:t>
      </w:r>
      <w:r w:rsidRPr="00277607">
        <w:rPr>
          <w:sz w:val="28"/>
          <w:szCs w:val="28"/>
          <w:lang w:val="uk-UA"/>
        </w:rPr>
        <w:t>0</w:t>
      </w:r>
      <w:r w:rsidR="0046469E">
        <w:rPr>
          <w:sz w:val="28"/>
          <w:szCs w:val="28"/>
          <w:lang w:val="uk-UA"/>
        </w:rPr>
        <w:t>1</w:t>
      </w:r>
      <w:bookmarkStart w:id="0" w:name="_GoBack"/>
      <w:bookmarkEnd w:id="0"/>
      <w:r w:rsidRPr="00277607">
        <w:rPr>
          <w:sz w:val="28"/>
          <w:szCs w:val="28"/>
          <w:lang w:val="uk-UA"/>
        </w:rPr>
        <w:t>00 «</w:t>
      </w:r>
      <w:r w:rsidRPr="0083640C">
        <w:rPr>
          <w:sz w:val="28"/>
          <w:szCs w:val="28"/>
          <w:lang w:val="uk-UA"/>
        </w:rPr>
        <w:t>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w:t>
      </w:r>
      <w:r w:rsidRPr="00277607">
        <w:rPr>
          <w:sz w:val="28"/>
          <w:szCs w:val="28"/>
          <w:lang w:val="uk-UA"/>
        </w:rPr>
        <w:t xml:space="preserve">» </w:t>
      </w:r>
      <w:r w:rsidRPr="00CD1BFB">
        <w:rPr>
          <w:sz w:val="28"/>
          <w:szCs w:val="28"/>
          <w:lang w:val="uk-UA"/>
        </w:rPr>
        <w:t>та посилаючись на статтю 52 Бюджетного кодексу України пропонується збільшити доходну частину</w:t>
      </w:r>
      <w:r w:rsidRPr="00A52F1E">
        <w:rPr>
          <w:sz w:val="28"/>
          <w:szCs w:val="28"/>
          <w:lang w:val="uk-UA"/>
        </w:rPr>
        <w:t xml:space="preserve"> </w:t>
      </w:r>
      <w:r w:rsidRPr="00277607">
        <w:rPr>
          <w:sz w:val="28"/>
          <w:szCs w:val="28"/>
          <w:lang w:val="uk-UA"/>
        </w:rPr>
        <w:t>спеціального фонду</w:t>
      </w:r>
      <w:r w:rsidRPr="00CD1BFB">
        <w:rPr>
          <w:sz w:val="28"/>
          <w:szCs w:val="28"/>
          <w:lang w:val="uk-UA"/>
        </w:rPr>
        <w:t xml:space="preserve"> на </w:t>
      </w:r>
      <w:r>
        <w:rPr>
          <w:b/>
          <w:sz w:val="28"/>
          <w:szCs w:val="28"/>
          <w:lang w:val="uk-UA"/>
        </w:rPr>
        <w:t>2 593 641</w:t>
      </w:r>
      <w:r w:rsidRPr="0083640C">
        <w:rPr>
          <w:b/>
          <w:sz w:val="28"/>
          <w:szCs w:val="28"/>
          <w:lang w:val="uk-UA"/>
        </w:rPr>
        <w:t xml:space="preserve"> гривень</w:t>
      </w:r>
      <w:r w:rsidRPr="00CD1BFB">
        <w:rPr>
          <w:b/>
          <w:sz w:val="28"/>
          <w:szCs w:val="28"/>
          <w:lang w:val="uk-UA"/>
        </w:rPr>
        <w:t xml:space="preserve">, </w:t>
      </w:r>
      <w:r w:rsidRPr="00CD1BFB">
        <w:rPr>
          <w:sz w:val="28"/>
          <w:szCs w:val="28"/>
          <w:lang w:val="uk-UA"/>
        </w:rPr>
        <w:t>та спрямувати</w:t>
      </w:r>
      <w:r>
        <w:rPr>
          <w:sz w:val="28"/>
          <w:szCs w:val="28"/>
          <w:lang w:val="uk-UA"/>
        </w:rPr>
        <w:t>:</w:t>
      </w:r>
    </w:p>
    <w:p w:rsidR="00EC1DDD" w:rsidRDefault="00EC1DDD" w:rsidP="00EC1DDD">
      <w:pPr>
        <w:ind w:firstLine="709"/>
        <w:jc w:val="both"/>
        <w:rPr>
          <w:bCs/>
          <w:spacing w:val="6"/>
          <w:sz w:val="28"/>
          <w:szCs w:val="28"/>
          <w:lang w:val="uk-UA"/>
        </w:rPr>
      </w:pPr>
    </w:p>
    <w:p w:rsidR="00EC1DDD" w:rsidRDefault="00EC1DDD" w:rsidP="00EC1DDD">
      <w:pPr>
        <w:ind w:firstLine="708"/>
        <w:jc w:val="both"/>
        <w:rPr>
          <w:sz w:val="28"/>
          <w:szCs w:val="28"/>
          <w:lang w:val="uk-UA"/>
        </w:rPr>
      </w:pPr>
      <w:r>
        <w:rPr>
          <w:b/>
          <w:sz w:val="28"/>
          <w:szCs w:val="28"/>
          <w:lang w:val="uk-UA"/>
        </w:rPr>
        <w:lastRenderedPageBreak/>
        <w:t>1.1</w:t>
      </w:r>
      <w:r w:rsidRPr="00CB237C">
        <w:rPr>
          <w:b/>
          <w:sz w:val="28"/>
          <w:szCs w:val="28"/>
          <w:lang w:val="uk-UA"/>
        </w:rPr>
        <w:t>.</w:t>
      </w:r>
      <w:r>
        <w:rPr>
          <w:sz w:val="28"/>
          <w:szCs w:val="28"/>
          <w:lang w:val="uk-UA"/>
        </w:rPr>
        <w:t xml:space="preserve"> </w:t>
      </w:r>
      <w:r w:rsidRPr="007730C9">
        <w:rPr>
          <w:bCs/>
          <w:sz w:val="28"/>
          <w:szCs w:val="28"/>
          <w:lang w:val="uk-UA"/>
        </w:rPr>
        <w:t>Г</w:t>
      </w:r>
      <w:r w:rsidRPr="007730C9">
        <w:rPr>
          <w:sz w:val="28"/>
          <w:szCs w:val="28"/>
          <w:lang w:val="uk-UA"/>
        </w:rPr>
        <w:t xml:space="preserve">оловному розпоряднику коштів </w:t>
      </w:r>
      <w:r w:rsidRPr="007730C9">
        <w:rPr>
          <w:b/>
          <w:bCs/>
          <w:sz w:val="28"/>
          <w:szCs w:val="28"/>
          <w:lang w:val="uk-UA"/>
        </w:rPr>
        <w:t>управлінню житлово</w:t>
      </w:r>
      <w:r>
        <w:rPr>
          <w:b/>
          <w:bCs/>
          <w:sz w:val="28"/>
          <w:szCs w:val="28"/>
          <w:lang w:val="uk-UA"/>
        </w:rPr>
        <w:t>-</w:t>
      </w:r>
      <w:r w:rsidRPr="007730C9">
        <w:rPr>
          <w:b/>
          <w:bCs/>
          <w:sz w:val="28"/>
          <w:szCs w:val="28"/>
          <w:lang w:val="uk-UA"/>
        </w:rPr>
        <w:t xml:space="preserve">комунального господарства виконавчого комітету Смілянської міської ради </w:t>
      </w:r>
      <w:r w:rsidRPr="007730C9">
        <w:rPr>
          <w:sz w:val="28"/>
          <w:szCs w:val="28"/>
          <w:lang w:val="uk-UA"/>
        </w:rPr>
        <w:t>по КПКВК МБ</w:t>
      </w:r>
      <w:r>
        <w:rPr>
          <w:sz w:val="28"/>
          <w:szCs w:val="28"/>
          <w:lang w:val="uk-UA"/>
        </w:rPr>
        <w:t xml:space="preserve"> 1217461 «</w:t>
      </w:r>
      <w:r w:rsidRPr="007730C9">
        <w:rPr>
          <w:sz w:val="28"/>
          <w:szCs w:val="28"/>
          <w:lang w:val="uk-UA"/>
        </w:rPr>
        <w:t>Утримання та розвиток автомобільних доріг та дорожньої інфраструктури за рахунок коштів місцевого бюджету</w:t>
      </w:r>
      <w:r>
        <w:rPr>
          <w:sz w:val="28"/>
          <w:szCs w:val="28"/>
          <w:lang w:val="uk-UA"/>
        </w:rPr>
        <w:t xml:space="preserve">» на виконання </w:t>
      </w:r>
      <w:r w:rsidRPr="007730C9">
        <w:rPr>
          <w:i/>
          <w:sz w:val="28"/>
          <w:szCs w:val="28"/>
          <w:lang w:val="uk-UA"/>
        </w:rPr>
        <w:t>«Програм</w:t>
      </w:r>
      <w:r>
        <w:rPr>
          <w:i/>
          <w:sz w:val="28"/>
          <w:szCs w:val="28"/>
          <w:lang w:val="uk-UA"/>
        </w:rPr>
        <w:t>и</w:t>
      </w:r>
      <w:r w:rsidRPr="007730C9">
        <w:rPr>
          <w:i/>
          <w:sz w:val="28"/>
          <w:szCs w:val="28"/>
          <w:lang w:val="uk-UA"/>
        </w:rPr>
        <w:t xml:space="preserve"> з утримання та ремонту автомобільних доріг м. Сміла на 2021 рік»</w:t>
      </w:r>
      <w:r>
        <w:rPr>
          <w:i/>
          <w:sz w:val="28"/>
          <w:szCs w:val="28"/>
          <w:lang w:val="uk-UA"/>
        </w:rPr>
        <w:t xml:space="preserve"> </w:t>
      </w:r>
      <w:r w:rsidRPr="00CB237C">
        <w:rPr>
          <w:sz w:val="28"/>
          <w:szCs w:val="28"/>
          <w:lang w:val="uk-UA"/>
        </w:rPr>
        <w:t>по КЕКВ 3132</w:t>
      </w:r>
      <w:r w:rsidRPr="00D53E19">
        <w:rPr>
          <w:sz w:val="28"/>
          <w:szCs w:val="28"/>
          <w:lang w:val="uk-UA"/>
        </w:rPr>
        <w:t xml:space="preserve"> </w:t>
      </w:r>
      <w:r>
        <w:rPr>
          <w:sz w:val="28"/>
          <w:szCs w:val="28"/>
          <w:lang w:val="uk-UA"/>
        </w:rPr>
        <w:t xml:space="preserve">в сумі </w:t>
      </w:r>
      <w:r>
        <w:rPr>
          <w:b/>
          <w:sz w:val="28"/>
          <w:szCs w:val="28"/>
          <w:lang w:val="uk-UA"/>
        </w:rPr>
        <w:t xml:space="preserve">2 593 641 </w:t>
      </w:r>
      <w:r w:rsidRPr="00D53E19">
        <w:rPr>
          <w:b/>
          <w:sz w:val="28"/>
          <w:szCs w:val="28"/>
          <w:lang w:val="uk-UA"/>
        </w:rPr>
        <w:t>гривень</w:t>
      </w:r>
      <w:r>
        <w:rPr>
          <w:i/>
          <w:sz w:val="28"/>
          <w:szCs w:val="28"/>
          <w:lang w:val="uk-UA"/>
        </w:rPr>
        <w:t xml:space="preserve">, </w:t>
      </w:r>
      <w:r>
        <w:rPr>
          <w:sz w:val="28"/>
          <w:szCs w:val="28"/>
          <w:lang w:val="uk-UA"/>
        </w:rPr>
        <w:t>а саме:</w:t>
      </w:r>
    </w:p>
    <w:p w:rsidR="00EC1DDD" w:rsidRDefault="00EC1DDD" w:rsidP="00EC1DDD">
      <w:pPr>
        <w:ind w:firstLine="708"/>
        <w:jc w:val="both"/>
        <w:rPr>
          <w:sz w:val="28"/>
          <w:szCs w:val="28"/>
          <w:lang w:val="uk-UA"/>
        </w:rPr>
      </w:pPr>
      <w:r>
        <w:rPr>
          <w:sz w:val="28"/>
          <w:szCs w:val="28"/>
          <w:lang w:val="uk-UA"/>
        </w:rPr>
        <w:t>-</w:t>
      </w:r>
      <w:r w:rsidRPr="00CB237C">
        <w:t xml:space="preserve"> </w:t>
      </w:r>
      <w:r>
        <w:rPr>
          <w:sz w:val="28"/>
          <w:szCs w:val="28"/>
          <w:lang w:val="uk-UA"/>
        </w:rPr>
        <w:t xml:space="preserve">- </w:t>
      </w:r>
      <w:r w:rsidRPr="00CB237C">
        <w:rPr>
          <w:sz w:val="28"/>
          <w:szCs w:val="28"/>
          <w:lang w:val="uk-UA"/>
        </w:rPr>
        <w:t>Коригування ПКД, проведення експертизи та капітальний ремонт дорожнього покриття  вул. Кармелюка</w:t>
      </w:r>
      <w:r>
        <w:rPr>
          <w:sz w:val="28"/>
          <w:szCs w:val="28"/>
          <w:lang w:val="uk-UA"/>
        </w:rPr>
        <w:t xml:space="preserve"> в сумі 1 143 332 гривень;</w:t>
      </w:r>
    </w:p>
    <w:p w:rsidR="00EC1DDD" w:rsidRPr="00CB237C" w:rsidRDefault="00EC1DDD" w:rsidP="00EC1DDD">
      <w:pPr>
        <w:ind w:firstLine="708"/>
        <w:jc w:val="both"/>
        <w:rPr>
          <w:b/>
          <w:sz w:val="28"/>
          <w:szCs w:val="28"/>
          <w:highlight w:val="yellow"/>
          <w:lang w:val="uk-UA"/>
        </w:rPr>
      </w:pPr>
      <w:r>
        <w:rPr>
          <w:sz w:val="28"/>
          <w:szCs w:val="28"/>
          <w:lang w:val="uk-UA"/>
        </w:rPr>
        <w:t xml:space="preserve">- </w:t>
      </w:r>
      <w:r w:rsidRPr="00CB237C">
        <w:rPr>
          <w:sz w:val="28"/>
          <w:szCs w:val="28"/>
          <w:lang w:val="uk-UA"/>
        </w:rPr>
        <w:t xml:space="preserve">Коригування ПКД, проведення експертизи та капітальний ремонт вулично-дорожньої мережі по вул. В. Чорновола </w:t>
      </w:r>
      <w:r>
        <w:rPr>
          <w:sz w:val="28"/>
          <w:szCs w:val="28"/>
          <w:lang w:val="uk-UA"/>
        </w:rPr>
        <w:t>в сумі 1 450 309 гривень.</w:t>
      </w:r>
    </w:p>
    <w:p w:rsidR="00EC1DDD" w:rsidRDefault="00EC1DDD" w:rsidP="00EC1DDD">
      <w:pPr>
        <w:tabs>
          <w:tab w:val="left" w:pos="0"/>
        </w:tabs>
        <w:spacing w:before="120"/>
        <w:ind w:right="-81"/>
        <w:contextualSpacing/>
        <w:jc w:val="both"/>
        <w:rPr>
          <w:b/>
          <w:bCs/>
          <w:sz w:val="28"/>
          <w:szCs w:val="28"/>
          <w:lang w:val="uk-UA"/>
        </w:rPr>
      </w:pPr>
    </w:p>
    <w:p w:rsidR="000B2C0C" w:rsidRDefault="00EC1DDD" w:rsidP="00EC1DDD">
      <w:pPr>
        <w:tabs>
          <w:tab w:val="left" w:pos="0"/>
        </w:tabs>
        <w:spacing w:before="120"/>
        <w:ind w:firstLine="709"/>
        <w:contextualSpacing/>
        <w:jc w:val="both"/>
        <w:rPr>
          <w:b/>
          <w:bCs/>
          <w:sz w:val="28"/>
          <w:szCs w:val="28"/>
          <w:lang w:val="uk-UA"/>
        </w:rPr>
      </w:pPr>
      <w:r>
        <w:rPr>
          <w:b/>
          <w:bCs/>
          <w:sz w:val="28"/>
          <w:szCs w:val="28"/>
          <w:lang w:val="uk-UA"/>
        </w:rPr>
        <w:t xml:space="preserve">ІІ. </w:t>
      </w:r>
      <w:r w:rsidR="00D4501C" w:rsidRPr="00EC1DDD">
        <w:rPr>
          <w:b/>
          <w:bCs/>
          <w:sz w:val="28"/>
          <w:szCs w:val="28"/>
          <w:lang w:val="uk-UA"/>
        </w:rPr>
        <w:t>Перерозподіл деяких видатків бюджету міської територіальної громади</w:t>
      </w:r>
      <w:r w:rsidR="005515FF" w:rsidRPr="00EC1DDD">
        <w:rPr>
          <w:b/>
          <w:bCs/>
          <w:sz w:val="28"/>
          <w:szCs w:val="28"/>
          <w:lang w:val="uk-UA"/>
        </w:rPr>
        <w:t xml:space="preserve"> </w:t>
      </w:r>
      <w:r w:rsidR="00D4501C" w:rsidRPr="00EC1DDD">
        <w:rPr>
          <w:b/>
          <w:bCs/>
          <w:sz w:val="28"/>
          <w:szCs w:val="28"/>
          <w:lang w:val="uk-UA"/>
        </w:rPr>
        <w:t>в межах річного розпису.</w:t>
      </w:r>
    </w:p>
    <w:p w:rsidR="00EC1DDD" w:rsidRPr="00EC1DDD" w:rsidRDefault="00EC1DDD" w:rsidP="00EC1DDD">
      <w:pPr>
        <w:tabs>
          <w:tab w:val="left" w:pos="0"/>
        </w:tabs>
        <w:spacing w:before="120"/>
        <w:ind w:firstLine="709"/>
        <w:contextualSpacing/>
        <w:jc w:val="both"/>
        <w:rPr>
          <w:b/>
          <w:bCs/>
          <w:sz w:val="28"/>
          <w:szCs w:val="28"/>
          <w:lang w:val="uk-UA"/>
        </w:rPr>
      </w:pPr>
    </w:p>
    <w:p w:rsidR="00EC1DDD" w:rsidRDefault="00EC1DDD" w:rsidP="00EC1DDD">
      <w:pPr>
        <w:ind w:firstLine="708"/>
        <w:jc w:val="both"/>
        <w:rPr>
          <w:sz w:val="28"/>
          <w:szCs w:val="28"/>
          <w:lang w:val="uk-UA"/>
        </w:rPr>
      </w:pPr>
      <w:r>
        <w:rPr>
          <w:bCs/>
          <w:sz w:val="28"/>
          <w:szCs w:val="28"/>
          <w:lang w:val="uk-UA"/>
        </w:rPr>
        <w:t>2</w:t>
      </w:r>
      <w:r w:rsidR="00577CB2" w:rsidRPr="00577CB2">
        <w:rPr>
          <w:bCs/>
          <w:sz w:val="28"/>
          <w:szCs w:val="28"/>
          <w:lang w:val="uk-UA"/>
        </w:rPr>
        <w:t>.1.</w:t>
      </w:r>
      <w:r w:rsidR="00577CB2">
        <w:rPr>
          <w:b/>
          <w:bCs/>
          <w:sz w:val="28"/>
          <w:szCs w:val="28"/>
          <w:lang w:val="uk-UA"/>
        </w:rPr>
        <w:t xml:space="preserve"> </w:t>
      </w:r>
      <w:r>
        <w:rPr>
          <w:b/>
          <w:sz w:val="28"/>
          <w:szCs w:val="28"/>
          <w:lang w:val="uk-UA"/>
        </w:rPr>
        <w:t>З</w:t>
      </w:r>
      <w:r w:rsidRPr="00D9449E">
        <w:rPr>
          <w:b/>
          <w:sz w:val="28"/>
          <w:szCs w:val="28"/>
          <w:lang w:val="uk-UA"/>
        </w:rPr>
        <w:t>менш</w:t>
      </w:r>
      <w:r>
        <w:rPr>
          <w:b/>
          <w:sz w:val="28"/>
          <w:szCs w:val="28"/>
          <w:lang w:val="uk-UA"/>
        </w:rPr>
        <w:t>ити</w:t>
      </w:r>
      <w:r w:rsidRPr="00D9449E">
        <w:rPr>
          <w:b/>
          <w:sz w:val="28"/>
          <w:szCs w:val="28"/>
          <w:lang w:val="uk-UA"/>
        </w:rPr>
        <w:t xml:space="preserve"> </w:t>
      </w:r>
      <w:r w:rsidRPr="00055729">
        <w:rPr>
          <w:sz w:val="28"/>
          <w:szCs w:val="28"/>
          <w:lang w:val="uk-UA"/>
        </w:rPr>
        <w:t>бюджетн</w:t>
      </w:r>
      <w:r>
        <w:rPr>
          <w:sz w:val="28"/>
          <w:szCs w:val="28"/>
          <w:lang w:val="uk-UA"/>
        </w:rPr>
        <w:t>і</w:t>
      </w:r>
      <w:r w:rsidRPr="00055729">
        <w:rPr>
          <w:sz w:val="28"/>
          <w:szCs w:val="28"/>
          <w:lang w:val="uk-UA"/>
        </w:rPr>
        <w:t xml:space="preserve"> призначен</w:t>
      </w:r>
      <w:r>
        <w:rPr>
          <w:sz w:val="28"/>
          <w:szCs w:val="28"/>
          <w:lang w:val="uk-UA"/>
        </w:rPr>
        <w:t>ня</w:t>
      </w:r>
      <w:r w:rsidRPr="00D9449E">
        <w:rPr>
          <w:b/>
          <w:sz w:val="28"/>
          <w:szCs w:val="28"/>
          <w:lang w:val="uk-UA"/>
        </w:rPr>
        <w:t xml:space="preserve"> </w:t>
      </w:r>
      <w:r>
        <w:rPr>
          <w:bCs/>
          <w:sz w:val="28"/>
          <w:szCs w:val="28"/>
          <w:lang w:val="uk-UA"/>
        </w:rPr>
        <w:t>г</w:t>
      </w:r>
      <w:r w:rsidRPr="007730C9">
        <w:rPr>
          <w:sz w:val="28"/>
          <w:szCs w:val="28"/>
          <w:lang w:val="uk-UA"/>
        </w:rPr>
        <w:t xml:space="preserve">оловному розпоряднику коштів </w:t>
      </w:r>
      <w:r w:rsidRPr="007730C9">
        <w:rPr>
          <w:b/>
          <w:bCs/>
          <w:sz w:val="28"/>
          <w:szCs w:val="28"/>
          <w:lang w:val="uk-UA"/>
        </w:rPr>
        <w:t>управлінню житлово</w:t>
      </w:r>
      <w:r>
        <w:rPr>
          <w:b/>
          <w:bCs/>
          <w:sz w:val="28"/>
          <w:szCs w:val="28"/>
          <w:lang w:val="uk-UA"/>
        </w:rPr>
        <w:t>-</w:t>
      </w:r>
      <w:r w:rsidRPr="007730C9">
        <w:rPr>
          <w:b/>
          <w:bCs/>
          <w:sz w:val="28"/>
          <w:szCs w:val="28"/>
          <w:lang w:val="uk-UA"/>
        </w:rPr>
        <w:t>комунального господарства виконавчого комітету Смілянської міської ради</w:t>
      </w:r>
      <w:r>
        <w:rPr>
          <w:b/>
          <w:bCs/>
          <w:sz w:val="28"/>
          <w:szCs w:val="28"/>
          <w:lang w:val="uk-UA"/>
        </w:rPr>
        <w:t xml:space="preserve"> </w:t>
      </w:r>
      <w:r w:rsidRPr="00D53E19">
        <w:rPr>
          <w:bCs/>
          <w:sz w:val="28"/>
          <w:szCs w:val="28"/>
          <w:lang w:val="uk-UA"/>
        </w:rPr>
        <w:t xml:space="preserve">які </w:t>
      </w:r>
      <w:r>
        <w:rPr>
          <w:bCs/>
          <w:sz w:val="28"/>
          <w:szCs w:val="28"/>
          <w:lang w:val="uk-UA"/>
        </w:rPr>
        <w:t>планувались</w:t>
      </w:r>
      <w:r>
        <w:rPr>
          <w:b/>
          <w:bCs/>
          <w:sz w:val="28"/>
          <w:szCs w:val="28"/>
          <w:lang w:val="uk-UA"/>
        </w:rPr>
        <w:t xml:space="preserve"> шляхом передачі коштів із загального фонду до спеціального (бюджету розвитку)</w:t>
      </w:r>
      <w:r w:rsidRPr="007730C9">
        <w:rPr>
          <w:b/>
          <w:bCs/>
          <w:sz w:val="28"/>
          <w:szCs w:val="28"/>
          <w:lang w:val="uk-UA"/>
        </w:rPr>
        <w:t xml:space="preserve"> </w:t>
      </w:r>
      <w:r w:rsidRPr="007730C9">
        <w:rPr>
          <w:sz w:val="28"/>
          <w:szCs w:val="28"/>
          <w:lang w:val="uk-UA"/>
        </w:rPr>
        <w:t>по КПКВК МБ</w:t>
      </w:r>
      <w:r>
        <w:rPr>
          <w:sz w:val="28"/>
          <w:szCs w:val="28"/>
          <w:lang w:val="uk-UA"/>
        </w:rPr>
        <w:t xml:space="preserve"> 1217461 «</w:t>
      </w:r>
      <w:r w:rsidRPr="007730C9">
        <w:rPr>
          <w:sz w:val="28"/>
          <w:szCs w:val="28"/>
          <w:lang w:val="uk-UA"/>
        </w:rPr>
        <w:t>Утримання та розвиток автомобільних доріг та дорожньої інфраструктури за рахунок коштів місцевого бюджету</w:t>
      </w:r>
      <w:r>
        <w:rPr>
          <w:sz w:val="28"/>
          <w:szCs w:val="28"/>
          <w:lang w:val="uk-UA"/>
        </w:rPr>
        <w:t xml:space="preserve">» на виконання </w:t>
      </w:r>
      <w:r w:rsidRPr="007730C9">
        <w:rPr>
          <w:i/>
          <w:sz w:val="28"/>
          <w:szCs w:val="28"/>
          <w:lang w:val="uk-UA"/>
        </w:rPr>
        <w:t>«Програм</w:t>
      </w:r>
      <w:r>
        <w:rPr>
          <w:i/>
          <w:sz w:val="28"/>
          <w:szCs w:val="28"/>
          <w:lang w:val="uk-UA"/>
        </w:rPr>
        <w:t>и</w:t>
      </w:r>
      <w:r w:rsidRPr="007730C9">
        <w:rPr>
          <w:i/>
          <w:sz w:val="28"/>
          <w:szCs w:val="28"/>
          <w:lang w:val="uk-UA"/>
        </w:rPr>
        <w:t xml:space="preserve"> з утримання та ремонту автомобільних доріг </w:t>
      </w:r>
      <w:r>
        <w:rPr>
          <w:i/>
          <w:sz w:val="28"/>
          <w:szCs w:val="28"/>
          <w:lang w:val="uk-UA"/>
        </w:rPr>
        <w:t xml:space="preserve"> </w:t>
      </w:r>
      <w:r w:rsidRPr="007730C9">
        <w:rPr>
          <w:i/>
          <w:sz w:val="28"/>
          <w:szCs w:val="28"/>
          <w:lang w:val="uk-UA"/>
        </w:rPr>
        <w:t>м.</w:t>
      </w:r>
      <w:r>
        <w:rPr>
          <w:i/>
          <w:sz w:val="28"/>
          <w:szCs w:val="28"/>
          <w:lang w:val="uk-UA"/>
        </w:rPr>
        <w:t xml:space="preserve"> </w:t>
      </w:r>
      <w:r w:rsidRPr="007730C9">
        <w:rPr>
          <w:i/>
          <w:sz w:val="28"/>
          <w:szCs w:val="28"/>
          <w:lang w:val="uk-UA"/>
        </w:rPr>
        <w:t>Сміла на 2021 рік»</w:t>
      </w:r>
      <w:r>
        <w:rPr>
          <w:i/>
          <w:sz w:val="28"/>
          <w:szCs w:val="28"/>
          <w:lang w:val="uk-UA"/>
        </w:rPr>
        <w:t xml:space="preserve"> </w:t>
      </w:r>
      <w:r w:rsidRPr="00CB237C">
        <w:rPr>
          <w:sz w:val="28"/>
          <w:szCs w:val="28"/>
          <w:lang w:val="uk-UA"/>
        </w:rPr>
        <w:t>по КЕКВ 3132</w:t>
      </w:r>
      <w:r>
        <w:rPr>
          <w:sz w:val="28"/>
          <w:szCs w:val="28"/>
          <w:lang w:val="uk-UA"/>
        </w:rPr>
        <w:t xml:space="preserve"> в сумі </w:t>
      </w:r>
      <w:r>
        <w:rPr>
          <w:b/>
          <w:sz w:val="28"/>
          <w:szCs w:val="28"/>
          <w:lang w:val="uk-UA"/>
        </w:rPr>
        <w:t xml:space="preserve">2 593 641 </w:t>
      </w:r>
      <w:r w:rsidRPr="00D53E19">
        <w:rPr>
          <w:b/>
          <w:sz w:val="28"/>
          <w:szCs w:val="28"/>
          <w:lang w:val="uk-UA"/>
        </w:rPr>
        <w:t>гривень</w:t>
      </w:r>
      <w:r>
        <w:rPr>
          <w:i/>
          <w:sz w:val="28"/>
          <w:szCs w:val="28"/>
          <w:lang w:val="uk-UA"/>
        </w:rPr>
        <w:t xml:space="preserve">, </w:t>
      </w:r>
      <w:r>
        <w:rPr>
          <w:sz w:val="28"/>
          <w:szCs w:val="28"/>
          <w:lang w:val="uk-UA"/>
        </w:rPr>
        <w:t>а саме:</w:t>
      </w:r>
    </w:p>
    <w:p w:rsidR="00EC1DDD" w:rsidRDefault="00EC1DDD" w:rsidP="00EC1DDD">
      <w:pPr>
        <w:ind w:firstLine="708"/>
        <w:jc w:val="both"/>
        <w:rPr>
          <w:sz w:val="28"/>
          <w:szCs w:val="28"/>
          <w:lang w:val="uk-UA"/>
        </w:rPr>
      </w:pPr>
      <w:r>
        <w:rPr>
          <w:sz w:val="28"/>
          <w:szCs w:val="28"/>
          <w:lang w:val="uk-UA"/>
        </w:rPr>
        <w:t>-</w:t>
      </w:r>
      <w:r w:rsidRPr="00CB237C">
        <w:t xml:space="preserve"> </w:t>
      </w:r>
      <w:r>
        <w:rPr>
          <w:sz w:val="28"/>
          <w:szCs w:val="28"/>
          <w:lang w:val="uk-UA"/>
        </w:rPr>
        <w:t xml:space="preserve">- </w:t>
      </w:r>
      <w:r w:rsidRPr="00CB237C">
        <w:rPr>
          <w:sz w:val="28"/>
          <w:szCs w:val="28"/>
          <w:lang w:val="uk-UA"/>
        </w:rPr>
        <w:t>Коригування ПКД, проведення експертизи та капітальний ремонт дорожнього покриття  вул. Кармелюка</w:t>
      </w:r>
      <w:r>
        <w:rPr>
          <w:sz w:val="28"/>
          <w:szCs w:val="28"/>
          <w:lang w:val="uk-UA"/>
        </w:rPr>
        <w:t xml:space="preserve"> в сумі 1 143 332 гривень;</w:t>
      </w:r>
    </w:p>
    <w:p w:rsidR="00CB237C" w:rsidRPr="00CB237C" w:rsidRDefault="00EC1DDD" w:rsidP="00CB237C">
      <w:pPr>
        <w:ind w:firstLine="708"/>
        <w:jc w:val="both"/>
        <w:rPr>
          <w:b/>
          <w:sz w:val="28"/>
          <w:szCs w:val="28"/>
          <w:highlight w:val="yellow"/>
          <w:lang w:val="uk-UA"/>
        </w:rPr>
      </w:pPr>
      <w:r>
        <w:rPr>
          <w:sz w:val="28"/>
          <w:szCs w:val="28"/>
          <w:lang w:val="uk-UA"/>
        </w:rPr>
        <w:t xml:space="preserve">- </w:t>
      </w:r>
      <w:r w:rsidRPr="00CB237C">
        <w:rPr>
          <w:sz w:val="28"/>
          <w:szCs w:val="28"/>
          <w:lang w:val="uk-UA"/>
        </w:rPr>
        <w:t xml:space="preserve">Коригування ПКД, проведення експертизи та капітальний ремонт вулично-дорожньої мережі по вул. В. Чорновола </w:t>
      </w:r>
      <w:r>
        <w:rPr>
          <w:sz w:val="28"/>
          <w:szCs w:val="28"/>
          <w:lang w:val="uk-UA"/>
        </w:rPr>
        <w:t>в сумі 1 450 309 гривень</w:t>
      </w:r>
      <w:r>
        <w:rPr>
          <w:b/>
          <w:sz w:val="28"/>
          <w:szCs w:val="28"/>
          <w:lang w:val="uk-UA"/>
        </w:rPr>
        <w:t xml:space="preserve"> та відповідно збільшити</w:t>
      </w:r>
      <w:r w:rsidRPr="00D9449E">
        <w:rPr>
          <w:b/>
          <w:sz w:val="28"/>
          <w:szCs w:val="28"/>
          <w:lang w:val="uk-UA"/>
        </w:rPr>
        <w:t xml:space="preserve"> </w:t>
      </w:r>
      <w:r w:rsidRPr="00D53E19">
        <w:rPr>
          <w:sz w:val="28"/>
          <w:szCs w:val="28"/>
          <w:lang w:val="uk-UA"/>
        </w:rPr>
        <w:t xml:space="preserve">бюджетні призначення головному розпоряднику коштів  </w:t>
      </w:r>
      <w:r w:rsidRPr="00EC1DDD">
        <w:rPr>
          <w:b/>
          <w:sz w:val="28"/>
          <w:szCs w:val="28"/>
          <w:lang w:val="uk-UA"/>
        </w:rPr>
        <w:t>виконавчому комітету</w:t>
      </w:r>
      <w:r w:rsidRPr="00EC1DDD">
        <w:rPr>
          <w:sz w:val="28"/>
          <w:szCs w:val="28"/>
          <w:lang w:val="uk-UA"/>
        </w:rPr>
        <w:t xml:space="preserve"> </w:t>
      </w:r>
      <w:r w:rsidRPr="00EC1DDD">
        <w:rPr>
          <w:b/>
          <w:sz w:val="28"/>
          <w:szCs w:val="28"/>
          <w:lang w:val="uk-UA"/>
        </w:rPr>
        <w:t>Смілянської міської</w:t>
      </w:r>
      <w:r w:rsidRPr="00EC1DDD">
        <w:rPr>
          <w:sz w:val="28"/>
          <w:szCs w:val="28"/>
          <w:lang w:val="uk-UA"/>
        </w:rPr>
        <w:t xml:space="preserve"> </w:t>
      </w:r>
      <w:r w:rsidRPr="00EC1DDD">
        <w:rPr>
          <w:b/>
          <w:sz w:val="28"/>
          <w:szCs w:val="28"/>
          <w:lang w:val="uk-UA"/>
        </w:rPr>
        <w:t>ради</w:t>
      </w:r>
      <w:r w:rsidRPr="00EC1DDD">
        <w:rPr>
          <w:sz w:val="28"/>
          <w:szCs w:val="28"/>
          <w:lang w:val="uk-UA"/>
        </w:rPr>
        <w:t xml:space="preserve"> по  КПКВК МБ 0212080 «Амбулаторно-поліклінічна допомога населенню, крім первинної медичної допомоги»  КЕКВ 2610  в сумі  </w:t>
      </w:r>
      <w:r>
        <w:rPr>
          <w:sz w:val="28"/>
          <w:szCs w:val="28"/>
          <w:lang w:val="uk-UA"/>
        </w:rPr>
        <w:t>2 593 641</w:t>
      </w:r>
      <w:r w:rsidR="00D53E19" w:rsidRPr="00B20175">
        <w:rPr>
          <w:b/>
          <w:sz w:val="28"/>
          <w:szCs w:val="28"/>
          <w:lang w:val="uk-UA"/>
        </w:rPr>
        <w:t xml:space="preserve"> гривень</w:t>
      </w:r>
      <w:r>
        <w:rPr>
          <w:b/>
          <w:sz w:val="28"/>
          <w:szCs w:val="28"/>
          <w:lang w:val="uk-UA"/>
        </w:rPr>
        <w:t xml:space="preserve"> (на покриття (відшкодування) витрат КНП охорони </w:t>
      </w:r>
      <w:r w:rsidR="00431C18">
        <w:rPr>
          <w:b/>
          <w:sz w:val="28"/>
          <w:szCs w:val="28"/>
          <w:lang w:val="uk-UA"/>
        </w:rPr>
        <w:t>здоров’я</w:t>
      </w:r>
      <w:r>
        <w:rPr>
          <w:b/>
          <w:sz w:val="28"/>
          <w:szCs w:val="28"/>
          <w:lang w:val="uk-UA"/>
        </w:rPr>
        <w:t xml:space="preserve">, які виникають в процесі господарської діяльності, у разі якщо такі витрати </w:t>
      </w:r>
      <w:r w:rsidR="00431C18">
        <w:rPr>
          <w:b/>
          <w:sz w:val="28"/>
          <w:szCs w:val="28"/>
          <w:lang w:val="uk-UA"/>
        </w:rPr>
        <w:t>не покриваються доходами підприємства)</w:t>
      </w:r>
      <w:r>
        <w:rPr>
          <w:b/>
          <w:sz w:val="28"/>
          <w:szCs w:val="28"/>
          <w:lang w:val="uk-UA"/>
        </w:rPr>
        <w:t xml:space="preserve"> </w:t>
      </w:r>
      <w:r w:rsidR="00CB237C">
        <w:rPr>
          <w:sz w:val="28"/>
          <w:szCs w:val="28"/>
          <w:lang w:val="uk-UA"/>
        </w:rPr>
        <w:t>.</w:t>
      </w:r>
    </w:p>
    <w:p w:rsidR="005F35A4" w:rsidRDefault="005F35A4" w:rsidP="00371F25">
      <w:pPr>
        <w:ind w:firstLine="709"/>
        <w:jc w:val="both"/>
        <w:rPr>
          <w:b/>
          <w:sz w:val="28"/>
          <w:szCs w:val="28"/>
          <w:highlight w:val="yellow"/>
          <w:lang w:val="uk-UA"/>
        </w:rPr>
      </w:pPr>
    </w:p>
    <w:p w:rsidR="00DF6F16" w:rsidRPr="00B20175" w:rsidRDefault="00D4501C" w:rsidP="00DF6F16">
      <w:pPr>
        <w:spacing w:before="120"/>
        <w:ind w:firstLine="709"/>
        <w:jc w:val="both"/>
        <w:rPr>
          <w:sz w:val="28"/>
          <w:szCs w:val="28"/>
          <w:lang w:val="uk-UA"/>
        </w:rPr>
      </w:pPr>
      <w:r w:rsidRPr="00B20175">
        <w:rPr>
          <w:sz w:val="28"/>
          <w:szCs w:val="28"/>
          <w:lang w:val="uk-UA"/>
        </w:rPr>
        <w:t>Виходячи з вищевикладеного, викласти в новій редакції додатки № 1, 2, 3, 5, 6, 7 до рішення «Про внесення змін до рішення міської ради від 23.12.2020          №</w:t>
      </w:r>
      <w:r w:rsidRPr="00B20175">
        <w:rPr>
          <w:rStyle w:val="a4"/>
          <w:color w:val="000000"/>
          <w:sz w:val="28"/>
          <w:szCs w:val="28"/>
          <w:lang w:val="uk-UA" w:eastAsia="uk-UA"/>
        </w:rPr>
        <w:t>6-36/</w:t>
      </w:r>
      <w:r w:rsidRPr="00B20175">
        <w:rPr>
          <w:lang w:val="uk-UA"/>
        </w:rPr>
        <w:t xml:space="preserve">VIІІ </w:t>
      </w:r>
      <w:r w:rsidRPr="00B20175">
        <w:rPr>
          <w:sz w:val="28"/>
          <w:szCs w:val="28"/>
          <w:lang w:val="uk-UA"/>
        </w:rPr>
        <w:t>«Про бюджет Смілянської міської територіальної громади на 2021 рік».</w:t>
      </w:r>
    </w:p>
    <w:p w:rsidR="00D4501C" w:rsidRPr="00B20175" w:rsidRDefault="00C90D60" w:rsidP="00341F90">
      <w:pPr>
        <w:spacing w:before="120"/>
        <w:jc w:val="both"/>
        <w:rPr>
          <w:sz w:val="28"/>
          <w:szCs w:val="28"/>
          <w:lang w:val="uk-UA"/>
        </w:rPr>
      </w:pPr>
      <w:r w:rsidRPr="00B20175">
        <w:rPr>
          <w:sz w:val="28"/>
          <w:szCs w:val="28"/>
          <w:lang w:val="uk-UA"/>
        </w:rPr>
        <w:t>Н</w:t>
      </w:r>
      <w:r w:rsidR="00D4501C" w:rsidRPr="00B20175">
        <w:rPr>
          <w:sz w:val="28"/>
          <w:szCs w:val="28"/>
          <w:lang w:val="uk-UA"/>
        </w:rPr>
        <w:t>ачальник фінансового управління</w:t>
      </w:r>
    </w:p>
    <w:p w:rsidR="00D4501C" w:rsidRPr="00B20175" w:rsidRDefault="00D4501C" w:rsidP="005D0B45">
      <w:pPr>
        <w:ind w:right="-81"/>
        <w:jc w:val="both"/>
        <w:rPr>
          <w:sz w:val="28"/>
          <w:szCs w:val="28"/>
          <w:lang w:val="uk-UA"/>
        </w:rPr>
      </w:pPr>
      <w:r w:rsidRPr="00B20175">
        <w:rPr>
          <w:sz w:val="28"/>
          <w:szCs w:val="28"/>
          <w:lang w:val="uk-UA"/>
        </w:rPr>
        <w:t>виконавчого комітету Смілянської</w:t>
      </w:r>
    </w:p>
    <w:p w:rsidR="0017698A" w:rsidRPr="00B20175" w:rsidRDefault="00D4501C" w:rsidP="0017698A">
      <w:pPr>
        <w:ind w:right="-81"/>
        <w:jc w:val="both"/>
        <w:rPr>
          <w:sz w:val="22"/>
          <w:szCs w:val="22"/>
        </w:rPr>
      </w:pPr>
      <w:r w:rsidRPr="00B20175">
        <w:rPr>
          <w:sz w:val="28"/>
          <w:szCs w:val="28"/>
          <w:lang w:val="uk-UA"/>
        </w:rPr>
        <w:t xml:space="preserve">міської ради                                                                 </w:t>
      </w:r>
      <w:r w:rsidR="001D0DD1" w:rsidRPr="00B20175">
        <w:rPr>
          <w:sz w:val="28"/>
          <w:szCs w:val="28"/>
          <w:lang w:val="uk-UA"/>
        </w:rPr>
        <w:t xml:space="preserve">                   </w:t>
      </w:r>
      <w:r w:rsidR="00C90D60" w:rsidRPr="00B20175">
        <w:rPr>
          <w:sz w:val="28"/>
          <w:szCs w:val="28"/>
          <w:lang w:val="uk-UA"/>
        </w:rPr>
        <w:t>Юлія ЛЮБЧЕНКО</w:t>
      </w:r>
      <w:r w:rsidRPr="00B20175">
        <w:rPr>
          <w:sz w:val="22"/>
          <w:szCs w:val="22"/>
        </w:rPr>
        <w:t xml:space="preserve"> </w:t>
      </w:r>
    </w:p>
    <w:p w:rsidR="0017698A" w:rsidRPr="00B20175" w:rsidRDefault="0017698A" w:rsidP="0017698A">
      <w:pPr>
        <w:ind w:right="-81"/>
        <w:jc w:val="both"/>
        <w:rPr>
          <w:sz w:val="22"/>
          <w:szCs w:val="22"/>
        </w:rPr>
      </w:pPr>
    </w:p>
    <w:p w:rsidR="001C6172" w:rsidRPr="00B20175" w:rsidRDefault="001C6172" w:rsidP="0017698A">
      <w:pPr>
        <w:ind w:right="-81"/>
        <w:jc w:val="both"/>
        <w:rPr>
          <w:sz w:val="22"/>
          <w:szCs w:val="22"/>
          <w:lang w:val="uk-UA"/>
        </w:rPr>
      </w:pPr>
    </w:p>
    <w:p w:rsidR="00431C18" w:rsidRDefault="00F628A3" w:rsidP="00431C18">
      <w:pPr>
        <w:ind w:right="-81"/>
        <w:jc w:val="both"/>
        <w:rPr>
          <w:sz w:val="22"/>
          <w:szCs w:val="22"/>
        </w:rPr>
      </w:pPr>
      <w:r w:rsidRPr="00B20175">
        <w:rPr>
          <w:sz w:val="22"/>
          <w:szCs w:val="22"/>
          <w:lang w:val="uk-UA"/>
        </w:rPr>
        <w:t xml:space="preserve">Роберт </w:t>
      </w:r>
      <w:r w:rsidR="00116848">
        <w:rPr>
          <w:sz w:val="22"/>
          <w:szCs w:val="22"/>
          <w:lang w:val="uk-UA"/>
        </w:rPr>
        <w:t>НЕСТЕРЕНКО</w:t>
      </w:r>
      <w:r w:rsidR="00D4501C" w:rsidRPr="00B20175">
        <w:rPr>
          <w:sz w:val="22"/>
          <w:szCs w:val="22"/>
        </w:rPr>
        <w:t xml:space="preserve">    2-01-68</w:t>
      </w:r>
    </w:p>
    <w:p w:rsidR="00D4501C" w:rsidRPr="00D7796E" w:rsidRDefault="00D4501C" w:rsidP="00431C18">
      <w:pPr>
        <w:ind w:right="-81"/>
        <w:jc w:val="both"/>
      </w:pPr>
      <w:r w:rsidRPr="00B20175">
        <w:rPr>
          <w:sz w:val="22"/>
          <w:szCs w:val="22"/>
        </w:rPr>
        <w:t>Галина СВАТКО</w:t>
      </w:r>
      <w:r w:rsidR="00790F36" w:rsidRPr="00B20175">
        <w:rPr>
          <w:sz w:val="22"/>
          <w:szCs w:val="22"/>
        </w:rPr>
        <w:t xml:space="preserve">  </w:t>
      </w:r>
      <w:r w:rsidRPr="00B20175">
        <w:rPr>
          <w:sz w:val="22"/>
          <w:szCs w:val="22"/>
        </w:rPr>
        <w:t xml:space="preserve"> 2-44-89</w:t>
      </w:r>
    </w:p>
    <w:sectPr w:rsidR="00D4501C" w:rsidRPr="00D7796E" w:rsidSect="006213FE">
      <w:footerReference w:type="default" r:id="rId10"/>
      <w:pgSz w:w="11906" w:h="16838"/>
      <w:pgMar w:top="850" w:right="850"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C85" w:rsidRDefault="00E06C85" w:rsidP="00C2577F">
      <w:r>
        <w:separator/>
      </w:r>
    </w:p>
  </w:endnote>
  <w:endnote w:type="continuationSeparator" w:id="0">
    <w:p w:rsidR="00E06C85" w:rsidRDefault="00E06C85" w:rsidP="00C25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C85" w:rsidRDefault="00E06C85">
    <w:pPr>
      <w:pStyle w:val="ac"/>
      <w:jc w:val="right"/>
    </w:pPr>
    <w:r>
      <w:fldChar w:fldCharType="begin"/>
    </w:r>
    <w:r>
      <w:instrText>PAGE   \* MERGEFORMAT</w:instrText>
    </w:r>
    <w:r>
      <w:fldChar w:fldCharType="separate"/>
    </w:r>
    <w:r w:rsidR="0046469E">
      <w:rPr>
        <w:noProof/>
      </w:rPr>
      <w:t>1</w:t>
    </w:r>
    <w:r>
      <w:fldChar w:fldCharType="end"/>
    </w:r>
  </w:p>
  <w:p w:rsidR="00E06C85" w:rsidRDefault="00E06C8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C85" w:rsidRDefault="00E06C85" w:rsidP="00C2577F">
      <w:r>
        <w:separator/>
      </w:r>
    </w:p>
  </w:footnote>
  <w:footnote w:type="continuationSeparator" w:id="0">
    <w:p w:rsidR="00E06C85" w:rsidRDefault="00E06C85" w:rsidP="00C257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1694"/>
    <w:multiLevelType w:val="hybridMultilevel"/>
    <w:tmpl w:val="2CAAFE22"/>
    <w:lvl w:ilvl="0" w:tplc="7120421A">
      <w:start w:val="5"/>
      <w:numFmt w:val="bullet"/>
      <w:lvlText w:val="-"/>
      <w:lvlJc w:val="left"/>
      <w:pPr>
        <w:ind w:left="260" w:hanging="360"/>
      </w:pPr>
      <w:rPr>
        <w:rFonts w:ascii="Times New Roman" w:eastAsia="Times New Roman" w:hAnsi="Times New Roman" w:cs="Times New Roman" w:hint="default"/>
      </w:rPr>
    </w:lvl>
    <w:lvl w:ilvl="1" w:tplc="04220003">
      <w:start w:val="1"/>
      <w:numFmt w:val="bullet"/>
      <w:lvlText w:val="o"/>
      <w:lvlJc w:val="left"/>
      <w:pPr>
        <w:ind w:left="980" w:hanging="360"/>
      </w:pPr>
      <w:rPr>
        <w:rFonts w:ascii="Courier New" w:hAnsi="Courier New" w:cs="Courier New" w:hint="default"/>
      </w:rPr>
    </w:lvl>
    <w:lvl w:ilvl="2" w:tplc="04220005">
      <w:start w:val="1"/>
      <w:numFmt w:val="bullet"/>
      <w:lvlText w:val=""/>
      <w:lvlJc w:val="left"/>
      <w:pPr>
        <w:ind w:left="1700" w:hanging="360"/>
      </w:pPr>
      <w:rPr>
        <w:rFonts w:ascii="Wingdings" w:hAnsi="Wingdings" w:hint="default"/>
      </w:rPr>
    </w:lvl>
    <w:lvl w:ilvl="3" w:tplc="04220001">
      <w:start w:val="1"/>
      <w:numFmt w:val="bullet"/>
      <w:lvlText w:val=""/>
      <w:lvlJc w:val="left"/>
      <w:pPr>
        <w:ind w:left="2420" w:hanging="360"/>
      </w:pPr>
      <w:rPr>
        <w:rFonts w:ascii="Symbol" w:hAnsi="Symbol" w:hint="default"/>
      </w:rPr>
    </w:lvl>
    <w:lvl w:ilvl="4" w:tplc="04220003">
      <w:start w:val="1"/>
      <w:numFmt w:val="bullet"/>
      <w:lvlText w:val="o"/>
      <w:lvlJc w:val="left"/>
      <w:pPr>
        <w:ind w:left="3140" w:hanging="360"/>
      </w:pPr>
      <w:rPr>
        <w:rFonts w:ascii="Courier New" w:hAnsi="Courier New" w:cs="Courier New" w:hint="default"/>
      </w:rPr>
    </w:lvl>
    <w:lvl w:ilvl="5" w:tplc="04220005">
      <w:start w:val="1"/>
      <w:numFmt w:val="bullet"/>
      <w:lvlText w:val=""/>
      <w:lvlJc w:val="left"/>
      <w:pPr>
        <w:ind w:left="3860" w:hanging="360"/>
      </w:pPr>
      <w:rPr>
        <w:rFonts w:ascii="Wingdings" w:hAnsi="Wingdings" w:hint="default"/>
      </w:rPr>
    </w:lvl>
    <w:lvl w:ilvl="6" w:tplc="04220001">
      <w:start w:val="1"/>
      <w:numFmt w:val="bullet"/>
      <w:lvlText w:val=""/>
      <w:lvlJc w:val="left"/>
      <w:pPr>
        <w:ind w:left="4580" w:hanging="360"/>
      </w:pPr>
      <w:rPr>
        <w:rFonts w:ascii="Symbol" w:hAnsi="Symbol" w:hint="default"/>
      </w:rPr>
    </w:lvl>
    <w:lvl w:ilvl="7" w:tplc="04220003">
      <w:start w:val="1"/>
      <w:numFmt w:val="bullet"/>
      <w:lvlText w:val="o"/>
      <w:lvlJc w:val="left"/>
      <w:pPr>
        <w:ind w:left="5300" w:hanging="360"/>
      </w:pPr>
      <w:rPr>
        <w:rFonts w:ascii="Courier New" w:hAnsi="Courier New" w:cs="Courier New" w:hint="default"/>
      </w:rPr>
    </w:lvl>
    <w:lvl w:ilvl="8" w:tplc="04220005">
      <w:start w:val="1"/>
      <w:numFmt w:val="bullet"/>
      <w:lvlText w:val=""/>
      <w:lvlJc w:val="left"/>
      <w:pPr>
        <w:ind w:left="6020" w:hanging="360"/>
      </w:pPr>
      <w:rPr>
        <w:rFonts w:ascii="Wingdings" w:hAnsi="Wingdings" w:hint="default"/>
      </w:rPr>
    </w:lvl>
  </w:abstractNum>
  <w:abstractNum w:abstractNumId="1">
    <w:nsid w:val="06940BA7"/>
    <w:multiLevelType w:val="multilevel"/>
    <w:tmpl w:val="BFE6849C"/>
    <w:lvl w:ilvl="0">
      <w:start w:val="1"/>
      <w:numFmt w:val="decimal"/>
      <w:lvlText w:val="%1."/>
      <w:lvlJc w:val="left"/>
      <w:pPr>
        <w:tabs>
          <w:tab w:val="num" w:pos="1875"/>
        </w:tabs>
        <w:ind w:left="1875" w:hanging="360"/>
      </w:pPr>
    </w:lvl>
    <w:lvl w:ilvl="1">
      <w:start w:val="1"/>
      <w:numFmt w:val="decimal"/>
      <w:isLgl/>
      <w:lvlText w:val="%1.%2"/>
      <w:lvlJc w:val="left"/>
      <w:pPr>
        <w:tabs>
          <w:tab w:val="num" w:pos="1875"/>
        </w:tabs>
        <w:ind w:left="1875" w:hanging="360"/>
      </w:pPr>
      <w:rPr>
        <w:rFonts w:hint="default"/>
      </w:rPr>
    </w:lvl>
    <w:lvl w:ilvl="2">
      <w:start w:val="1"/>
      <w:numFmt w:val="decimal"/>
      <w:isLgl/>
      <w:lvlText w:val="%1.%2.%3"/>
      <w:lvlJc w:val="left"/>
      <w:pPr>
        <w:tabs>
          <w:tab w:val="num" w:pos="2235"/>
        </w:tabs>
        <w:ind w:left="2235" w:hanging="720"/>
      </w:pPr>
      <w:rPr>
        <w:rFonts w:hint="default"/>
      </w:rPr>
    </w:lvl>
    <w:lvl w:ilvl="3">
      <w:start w:val="1"/>
      <w:numFmt w:val="decimal"/>
      <w:isLgl/>
      <w:lvlText w:val="%1.%2.%3.%4"/>
      <w:lvlJc w:val="left"/>
      <w:pPr>
        <w:tabs>
          <w:tab w:val="num" w:pos="2595"/>
        </w:tabs>
        <w:ind w:left="2595" w:hanging="1080"/>
      </w:pPr>
      <w:rPr>
        <w:rFonts w:hint="default"/>
      </w:rPr>
    </w:lvl>
    <w:lvl w:ilvl="4">
      <w:start w:val="1"/>
      <w:numFmt w:val="decimal"/>
      <w:isLgl/>
      <w:lvlText w:val="%1.%2.%3.%4.%5"/>
      <w:lvlJc w:val="left"/>
      <w:pPr>
        <w:tabs>
          <w:tab w:val="num" w:pos="2595"/>
        </w:tabs>
        <w:ind w:left="2595" w:hanging="1080"/>
      </w:pPr>
      <w:rPr>
        <w:rFonts w:hint="default"/>
      </w:rPr>
    </w:lvl>
    <w:lvl w:ilvl="5">
      <w:start w:val="1"/>
      <w:numFmt w:val="decimal"/>
      <w:isLgl/>
      <w:lvlText w:val="%1.%2.%3.%4.%5.%6"/>
      <w:lvlJc w:val="left"/>
      <w:pPr>
        <w:tabs>
          <w:tab w:val="num" w:pos="2955"/>
        </w:tabs>
        <w:ind w:left="2955" w:hanging="1440"/>
      </w:pPr>
      <w:rPr>
        <w:rFonts w:hint="default"/>
      </w:rPr>
    </w:lvl>
    <w:lvl w:ilvl="6">
      <w:start w:val="1"/>
      <w:numFmt w:val="decimal"/>
      <w:isLgl/>
      <w:lvlText w:val="%1.%2.%3.%4.%5.%6.%7"/>
      <w:lvlJc w:val="left"/>
      <w:pPr>
        <w:tabs>
          <w:tab w:val="num" w:pos="2955"/>
        </w:tabs>
        <w:ind w:left="2955" w:hanging="1440"/>
      </w:pPr>
      <w:rPr>
        <w:rFonts w:hint="default"/>
      </w:rPr>
    </w:lvl>
    <w:lvl w:ilvl="7">
      <w:start w:val="1"/>
      <w:numFmt w:val="decimal"/>
      <w:isLgl/>
      <w:lvlText w:val="%1.%2.%3.%4.%5.%6.%7.%8"/>
      <w:lvlJc w:val="left"/>
      <w:pPr>
        <w:tabs>
          <w:tab w:val="num" w:pos="3315"/>
        </w:tabs>
        <w:ind w:left="3315" w:hanging="1800"/>
      </w:pPr>
      <w:rPr>
        <w:rFonts w:hint="default"/>
      </w:rPr>
    </w:lvl>
    <w:lvl w:ilvl="8">
      <w:start w:val="1"/>
      <w:numFmt w:val="decimal"/>
      <w:isLgl/>
      <w:lvlText w:val="%1.%2.%3.%4.%5.%6.%7.%8.%9"/>
      <w:lvlJc w:val="left"/>
      <w:pPr>
        <w:tabs>
          <w:tab w:val="num" w:pos="3675"/>
        </w:tabs>
        <w:ind w:left="3675" w:hanging="2160"/>
      </w:pPr>
      <w:rPr>
        <w:rFonts w:hint="default"/>
      </w:rPr>
    </w:lvl>
  </w:abstractNum>
  <w:abstractNum w:abstractNumId="2">
    <w:nsid w:val="0A313875"/>
    <w:multiLevelType w:val="multilevel"/>
    <w:tmpl w:val="35AEC474"/>
    <w:styleLink w:val="WW8Num3"/>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
    <w:nsid w:val="10734FDC"/>
    <w:multiLevelType w:val="hybridMultilevel"/>
    <w:tmpl w:val="040811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B5758F"/>
    <w:multiLevelType w:val="multilevel"/>
    <w:tmpl w:val="0D7CAC1E"/>
    <w:lvl w:ilvl="0">
      <w:start w:val="1"/>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1286409A"/>
    <w:multiLevelType w:val="hybridMultilevel"/>
    <w:tmpl w:val="BE707104"/>
    <w:lvl w:ilvl="0" w:tplc="9EC45BC2">
      <w:start w:val="1"/>
      <w:numFmt w:val="decimal"/>
      <w:lvlText w:val="%1)"/>
      <w:lvlJc w:val="left"/>
      <w:pPr>
        <w:ind w:left="1065" w:hanging="360"/>
      </w:pPr>
      <w:rPr>
        <w:rFonts w:hint="default"/>
        <w:color w:val="auto"/>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6">
    <w:nsid w:val="13BF4B79"/>
    <w:multiLevelType w:val="hybridMultilevel"/>
    <w:tmpl w:val="0916D774"/>
    <w:lvl w:ilvl="0" w:tplc="04220011">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6EA4B70"/>
    <w:multiLevelType w:val="multilevel"/>
    <w:tmpl w:val="8474DE06"/>
    <w:lvl w:ilvl="0">
      <w:start w:val="1"/>
      <w:numFmt w:val="decimal"/>
      <w:lvlText w:val="%1."/>
      <w:lvlJc w:val="left"/>
      <w:pPr>
        <w:ind w:left="576" w:hanging="576"/>
      </w:pPr>
      <w:rPr>
        <w:rFonts w:hint="default"/>
        <w:color w:val="000000"/>
      </w:rPr>
    </w:lvl>
    <w:lvl w:ilvl="1">
      <w:start w:val="1"/>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8">
    <w:nsid w:val="28B558BE"/>
    <w:multiLevelType w:val="hybridMultilevel"/>
    <w:tmpl w:val="797E6B7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2B382DD4"/>
    <w:multiLevelType w:val="multilevel"/>
    <w:tmpl w:val="B9768196"/>
    <w:lvl w:ilvl="0">
      <w:start w:val="4"/>
      <w:numFmt w:val="decimal"/>
      <w:lvlText w:val="%1."/>
      <w:lvlJc w:val="left"/>
      <w:pPr>
        <w:ind w:left="450" w:hanging="450"/>
      </w:pPr>
      <w:rPr>
        <w:rFonts w:hint="default"/>
        <w:b/>
      </w:rPr>
    </w:lvl>
    <w:lvl w:ilvl="1">
      <w:start w:val="4"/>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0">
    <w:nsid w:val="35DA2D21"/>
    <w:multiLevelType w:val="hybridMultilevel"/>
    <w:tmpl w:val="0A1411DC"/>
    <w:lvl w:ilvl="0" w:tplc="DC5C5E2A">
      <w:start w:val="5000"/>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1">
    <w:nsid w:val="392F0388"/>
    <w:multiLevelType w:val="multilevel"/>
    <w:tmpl w:val="343E8A66"/>
    <w:lvl w:ilvl="0">
      <w:start w:val="1"/>
      <w:numFmt w:val="decimal"/>
      <w:lvlText w:val="%1."/>
      <w:lvlJc w:val="left"/>
    </w:lvl>
    <w:lvl w:ilvl="1">
      <w:start w:val="2"/>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3A396CD5"/>
    <w:multiLevelType w:val="hybridMultilevel"/>
    <w:tmpl w:val="2500CC0E"/>
    <w:lvl w:ilvl="0" w:tplc="6C6E3B90">
      <w:numFmt w:val="bullet"/>
      <w:lvlText w:val="-"/>
      <w:lvlJc w:val="left"/>
      <w:pPr>
        <w:tabs>
          <w:tab w:val="num" w:pos="966"/>
        </w:tabs>
        <w:ind w:left="966" w:hanging="600"/>
      </w:pPr>
      <w:rPr>
        <w:rFonts w:ascii="Times New Roman" w:eastAsia="Times New Roman" w:hAnsi="Times New Roman" w:hint="default"/>
      </w:rPr>
    </w:lvl>
    <w:lvl w:ilvl="1" w:tplc="04190001">
      <w:start w:val="1"/>
      <w:numFmt w:val="bullet"/>
      <w:lvlText w:val=""/>
      <w:lvlJc w:val="left"/>
      <w:pPr>
        <w:tabs>
          <w:tab w:val="num" w:pos="1446"/>
        </w:tabs>
        <w:ind w:left="1446" w:hanging="360"/>
      </w:pPr>
      <w:rPr>
        <w:rFonts w:ascii="Symbol" w:hAnsi="Symbol" w:hint="default"/>
      </w:rPr>
    </w:lvl>
    <w:lvl w:ilvl="2" w:tplc="0419000F">
      <w:start w:val="1"/>
      <w:numFmt w:val="decimal"/>
      <w:lvlText w:val="%3."/>
      <w:lvlJc w:val="left"/>
      <w:pPr>
        <w:tabs>
          <w:tab w:val="num" w:pos="2166"/>
        </w:tabs>
        <w:ind w:left="2166" w:hanging="360"/>
      </w:pPr>
    </w:lvl>
    <w:lvl w:ilvl="3" w:tplc="04190001">
      <w:start w:val="1"/>
      <w:numFmt w:val="bullet"/>
      <w:lvlText w:val=""/>
      <w:lvlJc w:val="left"/>
      <w:pPr>
        <w:tabs>
          <w:tab w:val="num" w:pos="2886"/>
        </w:tabs>
        <w:ind w:left="2886" w:hanging="360"/>
      </w:pPr>
      <w:rPr>
        <w:rFonts w:ascii="Symbol" w:hAnsi="Symbol" w:cs="Symbol" w:hint="default"/>
      </w:rPr>
    </w:lvl>
    <w:lvl w:ilvl="4" w:tplc="04190003">
      <w:start w:val="1"/>
      <w:numFmt w:val="bullet"/>
      <w:lvlText w:val="o"/>
      <w:lvlJc w:val="left"/>
      <w:pPr>
        <w:tabs>
          <w:tab w:val="num" w:pos="3606"/>
        </w:tabs>
        <w:ind w:left="3606" w:hanging="360"/>
      </w:pPr>
      <w:rPr>
        <w:rFonts w:ascii="Courier New" w:hAnsi="Courier New" w:cs="Courier New" w:hint="default"/>
      </w:rPr>
    </w:lvl>
    <w:lvl w:ilvl="5" w:tplc="04190005">
      <w:start w:val="1"/>
      <w:numFmt w:val="bullet"/>
      <w:lvlText w:val=""/>
      <w:lvlJc w:val="left"/>
      <w:pPr>
        <w:tabs>
          <w:tab w:val="num" w:pos="4326"/>
        </w:tabs>
        <w:ind w:left="4326" w:hanging="360"/>
      </w:pPr>
      <w:rPr>
        <w:rFonts w:ascii="Wingdings" w:hAnsi="Wingdings" w:cs="Wingdings" w:hint="default"/>
      </w:rPr>
    </w:lvl>
    <w:lvl w:ilvl="6" w:tplc="04190001">
      <w:start w:val="1"/>
      <w:numFmt w:val="bullet"/>
      <w:lvlText w:val=""/>
      <w:lvlJc w:val="left"/>
      <w:pPr>
        <w:tabs>
          <w:tab w:val="num" w:pos="5046"/>
        </w:tabs>
        <w:ind w:left="5046" w:hanging="360"/>
      </w:pPr>
      <w:rPr>
        <w:rFonts w:ascii="Symbol" w:hAnsi="Symbol" w:cs="Symbol" w:hint="default"/>
      </w:rPr>
    </w:lvl>
    <w:lvl w:ilvl="7" w:tplc="04190003">
      <w:start w:val="1"/>
      <w:numFmt w:val="bullet"/>
      <w:lvlText w:val="o"/>
      <w:lvlJc w:val="left"/>
      <w:pPr>
        <w:tabs>
          <w:tab w:val="num" w:pos="5766"/>
        </w:tabs>
        <w:ind w:left="5766" w:hanging="360"/>
      </w:pPr>
      <w:rPr>
        <w:rFonts w:ascii="Courier New" w:hAnsi="Courier New" w:cs="Courier New" w:hint="default"/>
      </w:rPr>
    </w:lvl>
    <w:lvl w:ilvl="8" w:tplc="04190005">
      <w:start w:val="1"/>
      <w:numFmt w:val="bullet"/>
      <w:lvlText w:val=""/>
      <w:lvlJc w:val="left"/>
      <w:pPr>
        <w:tabs>
          <w:tab w:val="num" w:pos="6486"/>
        </w:tabs>
        <w:ind w:left="6486" w:hanging="360"/>
      </w:pPr>
      <w:rPr>
        <w:rFonts w:ascii="Wingdings" w:hAnsi="Wingdings" w:cs="Wingdings" w:hint="default"/>
      </w:rPr>
    </w:lvl>
  </w:abstractNum>
  <w:abstractNum w:abstractNumId="13">
    <w:nsid w:val="3B5B5C4D"/>
    <w:multiLevelType w:val="hybridMultilevel"/>
    <w:tmpl w:val="97203B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5B25DA"/>
    <w:multiLevelType w:val="multilevel"/>
    <w:tmpl w:val="BA409970"/>
    <w:lvl w:ilvl="0">
      <w:start w:val="2"/>
      <w:numFmt w:val="decimal"/>
      <w:lvlText w:val="%1."/>
      <w:lvlJc w:val="left"/>
      <w:pPr>
        <w:ind w:left="450" w:hanging="450"/>
      </w:pPr>
      <w:rPr>
        <w:rFonts w:hint="default"/>
        <w:b/>
      </w:rPr>
    </w:lvl>
    <w:lvl w:ilvl="1">
      <w:start w:val="1"/>
      <w:numFmt w:val="decimal"/>
      <w:lvlText w:val="%1.%2."/>
      <w:lvlJc w:val="left"/>
      <w:pPr>
        <w:ind w:left="2433" w:hanging="720"/>
      </w:pPr>
      <w:rPr>
        <w:rFonts w:hint="default"/>
        <w:b/>
      </w:rPr>
    </w:lvl>
    <w:lvl w:ilvl="2">
      <w:start w:val="1"/>
      <w:numFmt w:val="decimal"/>
      <w:lvlText w:val="%1.%2.%3."/>
      <w:lvlJc w:val="left"/>
      <w:pPr>
        <w:ind w:left="4146" w:hanging="720"/>
      </w:pPr>
      <w:rPr>
        <w:rFonts w:hint="default"/>
        <w:b/>
      </w:rPr>
    </w:lvl>
    <w:lvl w:ilvl="3">
      <w:start w:val="1"/>
      <w:numFmt w:val="decimal"/>
      <w:lvlText w:val="%1.%2.%3.%4."/>
      <w:lvlJc w:val="left"/>
      <w:pPr>
        <w:ind w:left="6219" w:hanging="1080"/>
      </w:pPr>
      <w:rPr>
        <w:rFonts w:hint="default"/>
        <w:b/>
      </w:rPr>
    </w:lvl>
    <w:lvl w:ilvl="4">
      <w:start w:val="1"/>
      <w:numFmt w:val="decimal"/>
      <w:lvlText w:val="%1.%2.%3.%4.%5."/>
      <w:lvlJc w:val="left"/>
      <w:pPr>
        <w:ind w:left="7932" w:hanging="1080"/>
      </w:pPr>
      <w:rPr>
        <w:rFonts w:hint="default"/>
        <w:b/>
      </w:rPr>
    </w:lvl>
    <w:lvl w:ilvl="5">
      <w:start w:val="1"/>
      <w:numFmt w:val="decimal"/>
      <w:lvlText w:val="%1.%2.%3.%4.%5.%6."/>
      <w:lvlJc w:val="left"/>
      <w:pPr>
        <w:ind w:left="10005" w:hanging="1440"/>
      </w:pPr>
      <w:rPr>
        <w:rFonts w:hint="default"/>
        <w:b/>
      </w:rPr>
    </w:lvl>
    <w:lvl w:ilvl="6">
      <w:start w:val="1"/>
      <w:numFmt w:val="decimal"/>
      <w:lvlText w:val="%1.%2.%3.%4.%5.%6.%7."/>
      <w:lvlJc w:val="left"/>
      <w:pPr>
        <w:ind w:left="12078" w:hanging="1800"/>
      </w:pPr>
      <w:rPr>
        <w:rFonts w:hint="default"/>
        <w:b/>
      </w:rPr>
    </w:lvl>
    <w:lvl w:ilvl="7">
      <w:start w:val="1"/>
      <w:numFmt w:val="decimal"/>
      <w:lvlText w:val="%1.%2.%3.%4.%5.%6.%7.%8."/>
      <w:lvlJc w:val="left"/>
      <w:pPr>
        <w:ind w:left="13791" w:hanging="1800"/>
      </w:pPr>
      <w:rPr>
        <w:rFonts w:hint="default"/>
        <w:b/>
      </w:rPr>
    </w:lvl>
    <w:lvl w:ilvl="8">
      <w:start w:val="1"/>
      <w:numFmt w:val="decimal"/>
      <w:lvlText w:val="%1.%2.%3.%4.%5.%6.%7.%8.%9."/>
      <w:lvlJc w:val="left"/>
      <w:pPr>
        <w:ind w:left="15864" w:hanging="2160"/>
      </w:pPr>
      <w:rPr>
        <w:rFonts w:hint="default"/>
        <w:b/>
      </w:rPr>
    </w:lvl>
  </w:abstractNum>
  <w:abstractNum w:abstractNumId="15">
    <w:nsid w:val="47E02DEB"/>
    <w:multiLevelType w:val="hybridMultilevel"/>
    <w:tmpl w:val="A10247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6204CF9"/>
    <w:multiLevelType w:val="hybridMultilevel"/>
    <w:tmpl w:val="4524E8D0"/>
    <w:lvl w:ilvl="0" w:tplc="524A6580">
      <w:numFmt w:val="bullet"/>
      <w:lvlText w:val="-"/>
      <w:lvlJc w:val="left"/>
      <w:pPr>
        <w:ind w:left="720" w:hanging="360"/>
      </w:pPr>
      <w:rPr>
        <w:rFonts w:ascii="Times New Roman" w:eastAsia="Times New Roman" w:hAnsi="Times New Roman" w:cs="Times New Roman" w:hint="default"/>
        <w:color w:val="000000"/>
        <w:sz w:val="28"/>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7">
    <w:nsid w:val="57977797"/>
    <w:multiLevelType w:val="hybridMultilevel"/>
    <w:tmpl w:val="EFC2883C"/>
    <w:lvl w:ilvl="0" w:tplc="04220001">
      <w:start w:val="1"/>
      <w:numFmt w:val="bullet"/>
      <w:lvlText w:val=""/>
      <w:lvlJc w:val="left"/>
      <w:pPr>
        <w:ind w:left="502" w:hanging="360"/>
      </w:pPr>
      <w:rPr>
        <w:rFonts w:ascii="Symbol" w:hAnsi="Symbol" w:cs="Symbol" w:hint="default"/>
      </w:rPr>
    </w:lvl>
    <w:lvl w:ilvl="1" w:tplc="04220003">
      <w:start w:val="1"/>
      <w:numFmt w:val="bullet"/>
      <w:lvlText w:val="o"/>
      <w:lvlJc w:val="left"/>
      <w:pPr>
        <w:ind w:left="1460" w:hanging="360"/>
      </w:pPr>
      <w:rPr>
        <w:rFonts w:ascii="Courier New" w:hAnsi="Courier New" w:cs="Courier New" w:hint="default"/>
      </w:rPr>
    </w:lvl>
    <w:lvl w:ilvl="2" w:tplc="04220005">
      <w:start w:val="1"/>
      <w:numFmt w:val="bullet"/>
      <w:lvlText w:val=""/>
      <w:lvlJc w:val="left"/>
      <w:pPr>
        <w:ind w:left="2180" w:hanging="360"/>
      </w:pPr>
      <w:rPr>
        <w:rFonts w:ascii="Wingdings" w:hAnsi="Wingdings" w:cs="Wingdings" w:hint="default"/>
      </w:rPr>
    </w:lvl>
    <w:lvl w:ilvl="3" w:tplc="04220001">
      <w:start w:val="1"/>
      <w:numFmt w:val="bullet"/>
      <w:lvlText w:val=""/>
      <w:lvlJc w:val="left"/>
      <w:pPr>
        <w:ind w:left="2900" w:hanging="360"/>
      </w:pPr>
      <w:rPr>
        <w:rFonts w:ascii="Symbol" w:hAnsi="Symbol" w:cs="Symbol" w:hint="default"/>
      </w:rPr>
    </w:lvl>
    <w:lvl w:ilvl="4" w:tplc="04220003">
      <w:start w:val="1"/>
      <w:numFmt w:val="bullet"/>
      <w:lvlText w:val="o"/>
      <w:lvlJc w:val="left"/>
      <w:pPr>
        <w:ind w:left="3620" w:hanging="360"/>
      </w:pPr>
      <w:rPr>
        <w:rFonts w:ascii="Courier New" w:hAnsi="Courier New" w:cs="Courier New" w:hint="default"/>
      </w:rPr>
    </w:lvl>
    <w:lvl w:ilvl="5" w:tplc="04220005">
      <w:start w:val="1"/>
      <w:numFmt w:val="bullet"/>
      <w:lvlText w:val=""/>
      <w:lvlJc w:val="left"/>
      <w:pPr>
        <w:ind w:left="4340" w:hanging="360"/>
      </w:pPr>
      <w:rPr>
        <w:rFonts w:ascii="Wingdings" w:hAnsi="Wingdings" w:cs="Wingdings" w:hint="default"/>
      </w:rPr>
    </w:lvl>
    <w:lvl w:ilvl="6" w:tplc="04220001">
      <w:start w:val="1"/>
      <w:numFmt w:val="bullet"/>
      <w:lvlText w:val=""/>
      <w:lvlJc w:val="left"/>
      <w:pPr>
        <w:ind w:left="5060" w:hanging="360"/>
      </w:pPr>
      <w:rPr>
        <w:rFonts w:ascii="Symbol" w:hAnsi="Symbol" w:cs="Symbol" w:hint="default"/>
      </w:rPr>
    </w:lvl>
    <w:lvl w:ilvl="7" w:tplc="04220003">
      <w:start w:val="1"/>
      <w:numFmt w:val="bullet"/>
      <w:lvlText w:val="o"/>
      <w:lvlJc w:val="left"/>
      <w:pPr>
        <w:ind w:left="5780" w:hanging="360"/>
      </w:pPr>
      <w:rPr>
        <w:rFonts w:ascii="Courier New" w:hAnsi="Courier New" w:cs="Courier New" w:hint="default"/>
      </w:rPr>
    </w:lvl>
    <w:lvl w:ilvl="8" w:tplc="04220005">
      <w:start w:val="1"/>
      <w:numFmt w:val="bullet"/>
      <w:lvlText w:val=""/>
      <w:lvlJc w:val="left"/>
      <w:pPr>
        <w:ind w:left="6500" w:hanging="360"/>
      </w:pPr>
      <w:rPr>
        <w:rFonts w:ascii="Wingdings" w:hAnsi="Wingdings" w:cs="Wingdings" w:hint="default"/>
      </w:rPr>
    </w:lvl>
  </w:abstractNum>
  <w:abstractNum w:abstractNumId="18">
    <w:nsid w:val="5A6F2DDD"/>
    <w:multiLevelType w:val="hybridMultilevel"/>
    <w:tmpl w:val="3AB8075E"/>
    <w:lvl w:ilvl="0" w:tplc="64600BD4">
      <w:numFmt w:val="bullet"/>
      <w:lvlText w:val="-"/>
      <w:lvlJc w:val="left"/>
      <w:pPr>
        <w:ind w:left="1097" w:hanging="360"/>
      </w:pPr>
      <w:rPr>
        <w:rFonts w:ascii="Times New Roman" w:eastAsia="Times New Roman" w:hAnsi="Times New Roman" w:cs="Times New Roman" w:hint="default"/>
      </w:rPr>
    </w:lvl>
    <w:lvl w:ilvl="1" w:tplc="04190003" w:tentative="1">
      <w:start w:val="1"/>
      <w:numFmt w:val="bullet"/>
      <w:lvlText w:val="o"/>
      <w:lvlJc w:val="left"/>
      <w:pPr>
        <w:ind w:left="1817" w:hanging="360"/>
      </w:pPr>
      <w:rPr>
        <w:rFonts w:ascii="Courier New" w:hAnsi="Courier New" w:cs="Courier New" w:hint="default"/>
      </w:rPr>
    </w:lvl>
    <w:lvl w:ilvl="2" w:tplc="04190005" w:tentative="1">
      <w:start w:val="1"/>
      <w:numFmt w:val="bullet"/>
      <w:lvlText w:val=""/>
      <w:lvlJc w:val="left"/>
      <w:pPr>
        <w:ind w:left="2537" w:hanging="360"/>
      </w:pPr>
      <w:rPr>
        <w:rFonts w:ascii="Wingdings" w:hAnsi="Wingdings" w:hint="default"/>
      </w:rPr>
    </w:lvl>
    <w:lvl w:ilvl="3" w:tplc="04190001" w:tentative="1">
      <w:start w:val="1"/>
      <w:numFmt w:val="bullet"/>
      <w:lvlText w:val=""/>
      <w:lvlJc w:val="left"/>
      <w:pPr>
        <w:ind w:left="3257" w:hanging="360"/>
      </w:pPr>
      <w:rPr>
        <w:rFonts w:ascii="Symbol" w:hAnsi="Symbol" w:hint="default"/>
      </w:rPr>
    </w:lvl>
    <w:lvl w:ilvl="4" w:tplc="04190003" w:tentative="1">
      <w:start w:val="1"/>
      <w:numFmt w:val="bullet"/>
      <w:lvlText w:val="o"/>
      <w:lvlJc w:val="left"/>
      <w:pPr>
        <w:ind w:left="3977" w:hanging="360"/>
      </w:pPr>
      <w:rPr>
        <w:rFonts w:ascii="Courier New" w:hAnsi="Courier New" w:cs="Courier New" w:hint="default"/>
      </w:rPr>
    </w:lvl>
    <w:lvl w:ilvl="5" w:tplc="04190005" w:tentative="1">
      <w:start w:val="1"/>
      <w:numFmt w:val="bullet"/>
      <w:lvlText w:val=""/>
      <w:lvlJc w:val="left"/>
      <w:pPr>
        <w:ind w:left="4697" w:hanging="360"/>
      </w:pPr>
      <w:rPr>
        <w:rFonts w:ascii="Wingdings" w:hAnsi="Wingdings" w:hint="default"/>
      </w:rPr>
    </w:lvl>
    <w:lvl w:ilvl="6" w:tplc="04190001" w:tentative="1">
      <w:start w:val="1"/>
      <w:numFmt w:val="bullet"/>
      <w:lvlText w:val=""/>
      <w:lvlJc w:val="left"/>
      <w:pPr>
        <w:ind w:left="5417" w:hanging="360"/>
      </w:pPr>
      <w:rPr>
        <w:rFonts w:ascii="Symbol" w:hAnsi="Symbol" w:hint="default"/>
      </w:rPr>
    </w:lvl>
    <w:lvl w:ilvl="7" w:tplc="04190003" w:tentative="1">
      <w:start w:val="1"/>
      <w:numFmt w:val="bullet"/>
      <w:lvlText w:val="o"/>
      <w:lvlJc w:val="left"/>
      <w:pPr>
        <w:ind w:left="6137" w:hanging="360"/>
      </w:pPr>
      <w:rPr>
        <w:rFonts w:ascii="Courier New" w:hAnsi="Courier New" w:cs="Courier New" w:hint="default"/>
      </w:rPr>
    </w:lvl>
    <w:lvl w:ilvl="8" w:tplc="04190005" w:tentative="1">
      <w:start w:val="1"/>
      <w:numFmt w:val="bullet"/>
      <w:lvlText w:val=""/>
      <w:lvlJc w:val="left"/>
      <w:pPr>
        <w:ind w:left="6857" w:hanging="360"/>
      </w:pPr>
      <w:rPr>
        <w:rFonts w:ascii="Wingdings" w:hAnsi="Wingdings" w:hint="default"/>
      </w:rPr>
    </w:lvl>
  </w:abstractNum>
  <w:abstractNum w:abstractNumId="19">
    <w:nsid w:val="5EDF6EAA"/>
    <w:multiLevelType w:val="hybridMultilevel"/>
    <w:tmpl w:val="C374C0DA"/>
    <w:lvl w:ilvl="0" w:tplc="26D63E0C">
      <w:numFmt w:val="bullet"/>
      <w:lvlText w:val="-"/>
      <w:lvlJc w:val="left"/>
      <w:pPr>
        <w:ind w:left="435" w:hanging="360"/>
      </w:pPr>
      <w:rPr>
        <w:rFonts w:ascii="Times New Roman" w:eastAsia="Times New Roman"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20">
    <w:nsid w:val="67963142"/>
    <w:multiLevelType w:val="hybridMultilevel"/>
    <w:tmpl w:val="19C27FEA"/>
    <w:lvl w:ilvl="0" w:tplc="69C401B0">
      <w:numFmt w:val="bullet"/>
      <w:lvlText w:val="-"/>
      <w:lvlJc w:val="left"/>
      <w:pPr>
        <w:ind w:left="927" w:hanging="360"/>
      </w:pPr>
      <w:rPr>
        <w:rFonts w:ascii="Times New Roman" w:eastAsia="Times New Roman"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abstractNum w:abstractNumId="21">
    <w:nsid w:val="686C4F38"/>
    <w:multiLevelType w:val="hybridMultilevel"/>
    <w:tmpl w:val="FCFCEC88"/>
    <w:lvl w:ilvl="0" w:tplc="5ECC39DC">
      <w:numFmt w:val="bullet"/>
      <w:lvlText w:val="-"/>
      <w:lvlJc w:val="left"/>
      <w:pPr>
        <w:tabs>
          <w:tab w:val="num" w:pos="1755"/>
        </w:tabs>
        <w:ind w:left="1755" w:hanging="103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6D674C80"/>
    <w:multiLevelType w:val="hybridMultilevel"/>
    <w:tmpl w:val="0730F4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6E4E03D1"/>
    <w:multiLevelType w:val="multilevel"/>
    <w:tmpl w:val="0CAC60AA"/>
    <w:lvl w:ilvl="0">
      <w:start w:val="1"/>
      <w:numFmt w:val="decimal"/>
      <w:lvlText w:val="%1."/>
      <w:lvlJc w:val="left"/>
      <w:pPr>
        <w:ind w:left="504" w:hanging="504"/>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70D74AA6"/>
    <w:multiLevelType w:val="multilevel"/>
    <w:tmpl w:val="8506D3FA"/>
    <w:lvl w:ilvl="0">
      <w:start w:val="3"/>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74AA624D"/>
    <w:multiLevelType w:val="multilevel"/>
    <w:tmpl w:val="D7687352"/>
    <w:lvl w:ilvl="0">
      <w:start w:val="1"/>
      <w:numFmt w:val="decimal"/>
      <w:lvlText w:val="%1."/>
      <w:lvlJc w:val="left"/>
      <w:pPr>
        <w:ind w:left="450" w:hanging="450"/>
      </w:pPr>
      <w:rPr>
        <w:rFonts w:hint="default"/>
        <w:color w:val="000000"/>
      </w:rPr>
    </w:lvl>
    <w:lvl w:ilvl="1">
      <w:start w:val="1"/>
      <w:numFmt w:val="decimal"/>
      <w:lvlText w:val="%1.%2."/>
      <w:lvlJc w:val="left"/>
      <w:pPr>
        <w:ind w:left="1571"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26">
    <w:nsid w:val="7BF07BE3"/>
    <w:multiLevelType w:val="multilevel"/>
    <w:tmpl w:val="6228347E"/>
    <w:lvl w:ilvl="0">
      <w:start w:val="1"/>
      <w:numFmt w:val="decimal"/>
      <w:lvlText w:val="%1."/>
      <w:lvlJc w:val="left"/>
      <w:pPr>
        <w:ind w:left="450" w:hanging="450"/>
      </w:pPr>
      <w:rPr>
        <w:rFonts w:hint="default"/>
        <w:b/>
      </w:rPr>
    </w:lvl>
    <w:lvl w:ilvl="1">
      <w:start w:val="7"/>
      <w:numFmt w:val="decimal"/>
      <w:lvlText w:val="%1.%2."/>
      <w:lvlJc w:val="left"/>
      <w:pPr>
        <w:ind w:left="2433" w:hanging="720"/>
      </w:pPr>
      <w:rPr>
        <w:rFonts w:hint="default"/>
        <w:b/>
      </w:rPr>
    </w:lvl>
    <w:lvl w:ilvl="2">
      <w:start w:val="1"/>
      <w:numFmt w:val="decimal"/>
      <w:lvlText w:val="%1.%2.%3."/>
      <w:lvlJc w:val="left"/>
      <w:pPr>
        <w:ind w:left="4146" w:hanging="720"/>
      </w:pPr>
      <w:rPr>
        <w:rFonts w:hint="default"/>
        <w:b/>
      </w:rPr>
    </w:lvl>
    <w:lvl w:ilvl="3">
      <w:start w:val="1"/>
      <w:numFmt w:val="decimal"/>
      <w:lvlText w:val="%1.%2.%3.%4."/>
      <w:lvlJc w:val="left"/>
      <w:pPr>
        <w:ind w:left="6219" w:hanging="1080"/>
      </w:pPr>
      <w:rPr>
        <w:rFonts w:hint="default"/>
        <w:b/>
      </w:rPr>
    </w:lvl>
    <w:lvl w:ilvl="4">
      <w:start w:val="1"/>
      <w:numFmt w:val="decimal"/>
      <w:lvlText w:val="%1.%2.%3.%4.%5."/>
      <w:lvlJc w:val="left"/>
      <w:pPr>
        <w:ind w:left="7932" w:hanging="1080"/>
      </w:pPr>
      <w:rPr>
        <w:rFonts w:hint="default"/>
        <w:b/>
      </w:rPr>
    </w:lvl>
    <w:lvl w:ilvl="5">
      <w:start w:val="1"/>
      <w:numFmt w:val="decimal"/>
      <w:lvlText w:val="%1.%2.%3.%4.%5.%6."/>
      <w:lvlJc w:val="left"/>
      <w:pPr>
        <w:ind w:left="10005" w:hanging="1440"/>
      </w:pPr>
      <w:rPr>
        <w:rFonts w:hint="default"/>
        <w:b/>
      </w:rPr>
    </w:lvl>
    <w:lvl w:ilvl="6">
      <w:start w:val="1"/>
      <w:numFmt w:val="decimal"/>
      <w:lvlText w:val="%1.%2.%3.%4.%5.%6.%7."/>
      <w:lvlJc w:val="left"/>
      <w:pPr>
        <w:ind w:left="12078" w:hanging="1800"/>
      </w:pPr>
      <w:rPr>
        <w:rFonts w:hint="default"/>
        <w:b/>
      </w:rPr>
    </w:lvl>
    <w:lvl w:ilvl="7">
      <w:start w:val="1"/>
      <w:numFmt w:val="decimal"/>
      <w:lvlText w:val="%1.%2.%3.%4.%5.%6.%7.%8."/>
      <w:lvlJc w:val="left"/>
      <w:pPr>
        <w:ind w:left="13791" w:hanging="1800"/>
      </w:pPr>
      <w:rPr>
        <w:rFonts w:hint="default"/>
        <w:b/>
      </w:rPr>
    </w:lvl>
    <w:lvl w:ilvl="8">
      <w:start w:val="1"/>
      <w:numFmt w:val="decimal"/>
      <w:lvlText w:val="%1.%2.%3.%4.%5.%6.%7.%8.%9."/>
      <w:lvlJc w:val="left"/>
      <w:pPr>
        <w:ind w:left="15864" w:hanging="2160"/>
      </w:pPr>
      <w:rPr>
        <w:rFonts w:hint="default"/>
        <w:b/>
      </w:rPr>
    </w:lvl>
  </w:abstractNum>
  <w:abstractNum w:abstractNumId="27">
    <w:nsid w:val="7C227688"/>
    <w:multiLevelType w:val="hybridMultilevel"/>
    <w:tmpl w:val="41DE31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585D22"/>
    <w:multiLevelType w:val="hybridMultilevel"/>
    <w:tmpl w:val="F6A2630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7F2E6DB4"/>
    <w:multiLevelType w:val="multilevel"/>
    <w:tmpl w:val="9D649CF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12"/>
    <w:lvlOverride w:ilvl="0"/>
    <w:lvlOverride w:ilvl="1"/>
    <w:lvlOverride w:ilvl="2">
      <w:startOverride w:val="1"/>
    </w:lvlOverride>
    <w:lvlOverride w:ilvl="3"/>
    <w:lvlOverride w:ilvl="4"/>
    <w:lvlOverride w:ilvl="5"/>
    <w:lvlOverride w:ilvl="6"/>
    <w:lvlOverride w:ilvl="7"/>
    <w:lvlOverride w:ilvl="8"/>
  </w:num>
  <w:num w:numId="2">
    <w:abstractNumId w:val="12"/>
  </w:num>
  <w:num w:numId="3">
    <w:abstractNumId w:val="17"/>
  </w:num>
  <w:num w:numId="4">
    <w:abstractNumId w:val="1"/>
  </w:num>
  <w:num w:numId="5">
    <w:abstractNumId w:val="21"/>
  </w:num>
  <w:num w:numId="6">
    <w:abstractNumId w:val="5"/>
  </w:num>
  <w:num w:numId="7">
    <w:abstractNumId w:val="6"/>
  </w:num>
  <w:num w:numId="8">
    <w:abstractNumId w:val="15"/>
  </w:num>
  <w:num w:numId="9">
    <w:abstractNumId w:val="13"/>
  </w:num>
  <w:num w:numId="10">
    <w:abstractNumId w:val="3"/>
  </w:num>
  <w:num w:numId="11">
    <w:abstractNumId w:val="27"/>
  </w:num>
  <w:num w:numId="12">
    <w:abstractNumId w:val="28"/>
  </w:num>
  <w:num w:numId="13">
    <w:abstractNumId w:val="0"/>
  </w:num>
  <w:num w:numId="14">
    <w:abstractNumId w:val="2"/>
  </w:num>
  <w:num w:numId="15">
    <w:abstractNumId w:val="2"/>
  </w:num>
  <w:num w:numId="16">
    <w:abstractNumId w:val="11"/>
  </w:num>
  <w:num w:numId="17">
    <w:abstractNumId w:val="29"/>
  </w:num>
  <w:num w:numId="18">
    <w:abstractNumId w:val="10"/>
  </w:num>
  <w:num w:numId="19">
    <w:abstractNumId w:val="19"/>
  </w:num>
  <w:num w:numId="20">
    <w:abstractNumId w:val="18"/>
  </w:num>
  <w:num w:numId="21">
    <w:abstractNumId w:val="8"/>
  </w:num>
  <w:num w:numId="22">
    <w:abstractNumId w:val="22"/>
  </w:num>
  <w:num w:numId="23">
    <w:abstractNumId w:val="16"/>
  </w:num>
  <w:num w:numId="24">
    <w:abstractNumId w:val="23"/>
  </w:num>
  <w:num w:numId="25">
    <w:abstractNumId w:val="7"/>
  </w:num>
  <w:num w:numId="26">
    <w:abstractNumId w:val="4"/>
  </w:num>
  <w:num w:numId="27">
    <w:abstractNumId w:val="26"/>
  </w:num>
  <w:num w:numId="28">
    <w:abstractNumId w:val="14"/>
  </w:num>
  <w:num w:numId="29">
    <w:abstractNumId w:val="25"/>
  </w:num>
  <w:num w:numId="30">
    <w:abstractNumId w:val="24"/>
  </w:num>
  <w:num w:numId="31">
    <w:abstractNumId w:val="9"/>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64" w:dllVersion="131078" w:nlCheck="1" w:checkStyle="0"/>
  <w:activeWritingStyle w:appName="MSWord" w:lang="en-US" w:vendorID="64" w:dllVersion="131078" w:nlCheck="1" w:checkStyle="1"/>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67A"/>
    <w:rsid w:val="00011213"/>
    <w:rsid w:val="0001284E"/>
    <w:rsid w:val="0001355B"/>
    <w:rsid w:val="0002564A"/>
    <w:rsid w:val="00053C07"/>
    <w:rsid w:val="0005475A"/>
    <w:rsid w:val="00055729"/>
    <w:rsid w:val="00056E7E"/>
    <w:rsid w:val="00075DCB"/>
    <w:rsid w:val="00076493"/>
    <w:rsid w:val="000775F9"/>
    <w:rsid w:val="000A5CB6"/>
    <w:rsid w:val="000A5E64"/>
    <w:rsid w:val="000A6445"/>
    <w:rsid w:val="000A69D2"/>
    <w:rsid w:val="000B0DA4"/>
    <w:rsid w:val="000B2C0C"/>
    <w:rsid w:val="000B350A"/>
    <w:rsid w:val="000B5647"/>
    <w:rsid w:val="000C034B"/>
    <w:rsid w:val="000C076A"/>
    <w:rsid w:val="000C5EF5"/>
    <w:rsid w:val="000D16FF"/>
    <w:rsid w:val="000D3AC5"/>
    <w:rsid w:val="000D3B50"/>
    <w:rsid w:val="000E149E"/>
    <w:rsid w:val="000E2AFE"/>
    <w:rsid w:val="000E2C60"/>
    <w:rsid w:val="000E781A"/>
    <w:rsid w:val="000F340A"/>
    <w:rsid w:val="00100C1C"/>
    <w:rsid w:val="00116848"/>
    <w:rsid w:val="00120F53"/>
    <w:rsid w:val="00122521"/>
    <w:rsid w:val="00130292"/>
    <w:rsid w:val="00131D4E"/>
    <w:rsid w:val="00132033"/>
    <w:rsid w:val="00132CCA"/>
    <w:rsid w:val="00134F28"/>
    <w:rsid w:val="00137884"/>
    <w:rsid w:val="00142EE8"/>
    <w:rsid w:val="00145142"/>
    <w:rsid w:val="001544A2"/>
    <w:rsid w:val="00154D01"/>
    <w:rsid w:val="00162665"/>
    <w:rsid w:val="00163500"/>
    <w:rsid w:val="00167C53"/>
    <w:rsid w:val="00167D3C"/>
    <w:rsid w:val="00171137"/>
    <w:rsid w:val="001731A4"/>
    <w:rsid w:val="0017344D"/>
    <w:rsid w:val="001755D0"/>
    <w:rsid w:val="0017698A"/>
    <w:rsid w:val="00185071"/>
    <w:rsid w:val="00185283"/>
    <w:rsid w:val="00185D0D"/>
    <w:rsid w:val="00185FD2"/>
    <w:rsid w:val="0019645A"/>
    <w:rsid w:val="001A0F81"/>
    <w:rsid w:val="001A2CFD"/>
    <w:rsid w:val="001A3279"/>
    <w:rsid w:val="001A4CFE"/>
    <w:rsid w:val="001B19BB"/>
    <w:rsid w:val="001B75AB"/>
    <w:rsid w:val="001C6172"/>
    <w:rsid w:val="001D0DD1"/>
    <w:rsid w:val="001D2224"/>
    <w:rsid w:val="001D7DC2"/>
    <w:rsid w:val="001E2ACF"/>
    <w:rsid w:val="001E497B"/>
    <w:rsid w:val="001E4AB9"/>
    <w:rsid w:val="001F28CD"/>
    <w:rsid w:val="0020160D"/>
    <w:rsid w:val="002078EA"/>
    <w:rsid w:val="00210C5F"/>
    <w:rsid w:val="00214CD6"/>
    <w:rsid w:val="00217D1E"/>
    <w:rsid w:val="002201FF"/>
    <w:rsid w:val="00220633"/>
    <w:rsid w:val="00222201"/>
    <w:rsid w:val="00227CAC"/>
    <w:rsid w:val="00233BAF"/>
    <w:rsid w:val="00234235"/>
    <w:rsid w:val="0023766E"/>
    <w:rsid w:val="00237C33"/>
    <w:rsid w:val="00246E3A"/>
    <w:rsid w:val="00247C85"/>
    <w:rsid w:val="0025557D"/>
    <w:rsid w:val="002615B2"/>
    <w:rsid w:val="00262F99"/>
    <w:rsid w:val="0027154A"/>
    <w:rsid w:val="00277607"/>
    <w:rsid w:val="00277AE3"/>
    <w:rsid w:val="00277E16"/>
    <w:rsid w:val="002829E2"/>
    <w:rsid w:val="002875A9"/>
    <w:rsid w:val="00290C11"/>
    <w:rsid w:val="0029348A"/>
    <w:rsid w:val="002968EF"/>
    <w:rsid w:val="002A24E4"/>
    <w:rsid w:val="002A7F1A"/>
    <w:rsid w:val="002B56A4"/>
    <w:rsid w:val="002B57B5"/>
    <w:rsid w:val="002C2E81"/>
    <w:rsid w:val="002C4241"/>
    <w:rsid w:val="002C4F62"/>
    <w:rsid w:val="002C5254"/>
    <w:rsid w:val="002C54FB"/>
    <w:rsid w:val="002D234F"/>
    <w:rsid w:val="002D2682"/>
    <w:rsid w:val="002D3ECA"/>
    <w:rsid w:val="002D5BE4"/>
    <w:rsid w:val="002D6AA8"/>
    <w:rsid w:val="002D7861"/>
    <w:rsid w:val="002F19E3"/>
    <w:rsid w:val="002F7DD1"/>
    <w:rsid w:val="00307300"/>
    <w:rsid w:val="00310796"/>
    <w:rsid w:val="00326662"/>
    <w:rsid w:val="00327DE2"/>
    <w:rsid w:val="00335ADA"/>
    <w:rsid w:val="003365FF"/>
    <w:rsid w:val="00341F90"/>
    <w:rsid w:val="0034616A"/>
    <w:rsid w:val="00346A9A"/>
    <w:rsid w:val="003471A0"/>
    <w:rsid w:val="00347618"/>
    <w:rsid w:val="00351A98"/>
    <w:rsid w:val="00353545"/>
    <w:rsid w:val="003552D4"/>
    <w:rsid w:val="00355B9A"/>
    <w:rsid w:val="003572B3"/>
    <w:rsid w:val="00370FA9"/>
    <w:rsid w:val="00371F25"/>
    <w:rsid w:val="00375DC6"/>
    <w:rsid w:val="00376E75"/>
    <w:rsid w:val="00381D30"/>
    <w:rsid w:val="003824F1"/>
    <w:rsid w:val="003841BC"/>
    <w:rsid w:val="003849A7"/>
    <w:rsid w:val="00385090"/>
    <w:rsid w:val="003860DF"/>
    <w:rsid w:val="0039573C"/>
    <w:rsid w:val="003A1064"/>
    <w:rsid w:val="003A1B60"/>
    <w:rsid w:val="003A313C"/>
    <w:rsid w:val="003C1163"/>
    <w:rsid w:val="003C5FA0"/>
    <w:rsid w:val="003C7947"/>
    <w:rsid w:val="003C7E17"/>
    <w:rsid w:val="003E12E4"/>
    <w:rsid w:val="003E19F5"/>
    <w:rsid w:val="003E3B19"/>
    <w:rsid w:val="003E5FDE"/>
    <w:rsid w:val="003E7E03"/>
    <w:rsid w:val="003F0465"/>
    <w:rsid w:val="003F2C98"/>
    <w:rsid w:val="003F3A15"/>
    <w:rsid w:val="00400305"/>
    <w:rsid w:val="00405E45"/>
    <w:rsid w:val="00407DB3"/>
    <w:rsid w:val="00413BCE"/>
    <w:rsid w:val="00421F2C"/>
    <w:rsid w:val="004316EF"/>
    <w:rsid w:val="00431C18"/>
    <w:rsid w:val="0043274B"/>
    <w:rsid w:val="00437694"/>
    <w:rsid w:val="00437A56"/>
    <w:rsid w:val="00445C6D"/>
    <w:rsid w:val="0044634C"/>
    <w:rsid w:val="0045103F"/>
    <w:rsid w:val="0046469E"/>
    <w:rsid w:val="004713B4"/>
    <w:rsid w:val="00477726"/>
    <w:rsid w:val="0048546C"/>
    <w:rsid w:val="004A1BCB"/>
    <w:rsid w:val="004A51CD"/>
    <w:rsid w:val="004B452D"/>
    <w:rsid w:val="004C2A22"/>
    <w:rsid w:val="004C65A1"/>
    <w:rsid w:val="004D0B58"/>
    <w:rsid w:val="004D3929"/>
    <w:rsid w:val="004E2474"/>
    <w:rsid w:val="004E5417"/>
    <w:rsid w:val="004E7885"/>
    <w:rsid w:val="004E7A51"/>
    <w:rsid w:val="004F3349"/>
    <w:rsid w:val="004F41BE"/>
    <w:rsid w:val="004F58B9"/>
    <w:rsid w:val="004F5AD1"/>
    <w:rsid w:val="00503A65"/>
    <w:rsid w:val="00504849"/>
    <w:rsid w:val="005101D0"/>
    <w:rsid w:val="005102C1"/>
    <w:rsid w:val="00510B08"/>
    <w:rsid w:val="00511C7B"/>
    <w:rsid w:val="00513D63"/>
    <w:rsid w:val="00514254"/>
    <w:rsid w:val="005146D4"/>
    <w:rsid w:val="005220EA"/>
    <w:rsid w:val="005244B1"/>
    <w:rsid w:val="00524628"/>
    <w:rsid w:val="005248DA"/>
    <w:rsid w:val="00527098"/>
    <w:rsid w:val="00527B24"/>
    <w:rsid w:val="00532292"/>
    <w:rsid w:val="00543162"/>
    <w:rsid w:val="005515FF"/>
    <w:rsid w:val="00553089"/>
    <w:rsid w:val="00553903"/>
    <w:rsid w:val="005542AC"/>
    <w:rsid w:val="00554AD3"/>
    <w:rsid w:val="00557BE1"/>
    <w:rsid w:val="00557F73"/>
    <w:rsid w:val="005706C6"/>
    <w:rsid w:val="00571CDB"/>
    <w:rsid w:val="005749AC"/>
    <w:rsid w:val="00576F7A"/>
    <w:rsid w:val="00577CB2"/>
    <w:rsid w:val="005844E8"/>
    <w:rsid w:val="005A0C8C"/>
    <w:rsid w:val="005A5930"/>
    <w:rsid w:val="005A7DB6"/>
    <w:rsid w:val="005C0723"/>
    <w:rsid w:val="005C20BE"/>
    <w:rsid w:val="005C2ABD"/>
    <w:rsid w:val="005C777D"/>
    <w:rsid w:val="005C7C0C"/>
    <w:rsid w:val="005D0B45"/>
    <w:rsid w:val="005D65D0"/>
    <w:rsid w:val="005E589C"/>
    <w:rsid w:val="005F35A4"/>
    <w:rsid w:val="006039E9"/>
    <w:rsid w:val="006043F4"/>
    <w:rsid w:val="00606BFD"/>
    <w:rsid w:val="00607867"/>
    <w:rsid w:val="006079E2"/>
    <w:rsid w:val="00613616"/>
    <w:rsid w:val="00621376"/>
    <w:rsid w:val="006213FE"/>
    <w:rsid w:val="00621B48"/>
    <w:rsid w:val="0062753A"/>
    <w:rsid w:val="0063337B"/>
    <w:rsid w:val="006347AB"/>
    <w:rsid w:val="00644DB1"/>
    <w:rsid w:val="00652A3E"/>
    <w:rsid w:val="00652F57"/>
    <w:rsid w:val="006531BB"/>
    <w:rsid w:val="00654D93"/>
    <w:rsid w:val="00654FB7"/>
    <w:rsid w:val="00655C3F"/>
    <w:rsid w:val="00660796"/>
    <w:rsid w:val="006706A6"/>
    <w:rsid w:val="00673A81"/>
    <w:rsid w:val="00673C3A"/>
    <w:rsid w:val="00677A51"/>
    <w:rsid w:val="00684576"/>
    <w:rsid w:val="00685074"/>
    <w:rsid w:val="00695B4C"/>
    <w:rsid w:val="006A002D"/>
    <w:rsid w:val="006A3763"/>
    <w:rsid w:val="006A60DE"/>
    <w:rsid w:val="006A6E74"/>
    <w:rsid w:val="006B346B"/>
    <w:rsid w:val="006B65D4"/>
    <w:rsid w:val="006B6E39"/>
    <w:rsid w:val="006C05AD"/>
    <w:rsid w:val="006C23CD"/>
    <w:rsid w:val="006C7D03"/>
    <w:rsid w:val="006D0C60"/>
    <w:rsid w:val="006D161C"/>
    <w:rsid w:val="006D2C86"/>
    <w:rsid w:val="006D6A09"/>
    <w:rsid w:val="006E0098"/>
    <w:rsid w:val="006E045A"/>
    <w:rsid w:val="006E236B"/>
    <w:rsid w:val="006E6A8D"/>
    <w:rsid w:val="006F2404"/>
    <w:rsid w:val="006F7353"/>
    <w:rsid w:val="00711AED"/>
    <w:rsid w:val="00723018"/>
    <w:rsid w:val="00731143"/>
    <w:rsid w:val="0073238C"/>
    <w:rsid w:val="0073655C"/>
    <w:rsid w:val="007416AF"/>
    <w:rsid w:val="00747A4D"/>
    <w:rsid w:val="00764A2F"/>
    <w:rsid w:val="00765F66"/>
    <w:rsid w:val="00766F88"/>
    <w:rsid w:val="007730C9"/>
    <w:rsid w:val="00777133"/>
    <w:rsid w:val="0078050A"/>
    <w:rsid w:val="007811AD"/>
    <w:rsid w:val="007816B4"/>
    <w:rsid w:val="007816F8"/>
    <w:rsid w:val="00782F68"/>
    <w:rsid w:val="00790F36"/>
    <w:rsid w:val="007929E0"/>
    <w:rsid w:val="007953D5"/>
    <w:rsid w:val="00795740"/>
    <w:rsid w:val="00795A34"/>
    <w:rsid w:val="007B02F4"/>
    <w:rsid w:val="007B1042"/>
    <w:rsid w:val="007B1440"/>
    <w:rsid w:val="007B4DC0"/>
    <w:rsid w:val="007B752F"/>
    <w:rsid w:val="007C1969"/>
    <w:rsid w:val="007C44A4"/>
    <w:rsid w:val="007C4784"/>
    <w:rsid w:val="007C7B49"/>
    <w:rsid w:val="007D6A5C"/>
    <w:rsid w:val="007D726E"/>
    <w:rsid w:val="007D7A45"/>
    <w:rsid w:val="007E3719"/>
    <w:rsid w:val="007E37E6"/>
    <w:rsid w:val="007E4DC3"/>
    <w:rsid w:val="007F272F"/>
    <w:rsid w:val="007F4E8A"/>
    <w:rsid w:val="007F709E"/>
    <w:rsid w:val="008035C4"/>
    <w:rsid w:val="00804509"/>
    <w:rsid w:val="00807626"/>
    <w:rsid w:val="00812A37"/>
    <w:rsid w:val="0082307F"/>
    <w:rsid w:val="00823A30"/>
    <w:rsid w:val="0082641F"/>
    <w:rsid w:val="00826513"/>
    <w:rsid w:val="00827F0F"/>
    <w:rsid w:val="0083640C"/>
    <w:rsid w:val="0084042A"/>
    <w:rsid w:val="008521CB"/>
    <w:rsid w:val="00854169"/>
    <w:rsid w:val="00865687"/>
    <w:rsid w:val="00870B96"/>
    <w:rsid w:val="00872D94"/>
    <w:rsid w:val="00881BEE"/>
    <w:rsid w:val="0088370E"/>
    <w:rsid w:val="00885B50"/>
    <w:rsid w:val="00894F7E"/>
    <w:rsid w:val="00895C68"/>
    <w:rsid w:val="008A1BFE"/>
    <w:rsid w:val="008A4BBD"/>
    <w:rsid w:val="008B0938"/>
    <w:rsid w:val="008B0DD2"/>
    <w:rsid w:val="008B6CD7"/>
    <w:rsid w:val="008C0D66"/>
    <w:rsid w:val="008C4358"/>
    <w:rsid w:val="008D0253"/>
    <w:rsid w:val="008D1A21"/>
    <w:rsid w:val="008D1BE5"/>
    <w:rsid w:val="008F0668"/>
    <w:rsid w:val="008F4ECF"/>
    <w:rsid w:val="008F5639"/>
    <w:rsid w:val="008F5957"/>
    <w:rsid w:val="008F7E00"/>
    <w:rsid w:val="00905B92"/>
    <w:rsid w:val="009107EF"/>
    <w:rsid w:val="00913D41"/>
    <w:rsid w:val="00915888"/>
    <w:rsid w:val="0091767A"/>
    <w:rsid w:val="00920F28"/>
    <w:rsid w:val="00923D24"/>
    <w:rsid w:val="009244A2"/>
    <w:rsid w:val="00925294"/>
    <w:rsid w:val="00931347"/>
    <w:rsid w:val="009362C3"/>
    <w:rsid w:val="009412C4"/>
    <w:rsid w:val="00941EDA"/>
    <w:rsid w:val="00951169"/>
    <w:rsid w:val="00951B20"/>
    <w:rsid w:val="00952D93"/>
    <w:rsid w:val="00956205"/>
    <w:rsid w:val="00957A78"/>
    <w:rsid w:val="0096489A"/>
    <w:rsid w:val="00965754"/>
    <w:rsid w:val="00966A4D"/>
    <w:rsid w:val="0097155A"/>
    <w:rsid w:val="00974787"/>
    <w:rsid w:val="0097711F"/>
    <w:rsid w:val="00980A12"/>
    <w:rsid w:val="009818BE"/>
    <w:rsid w:val="00986132"/>
    <w:rsid w:val="0098777A"/>
    <w:rsid w:val="009920E4"/>
    <w:rsid w:val="0099702A"/>
    <w:rsid w:val="009A08F3"/>
    <w:rsid w:val="009A28C8"/>
    <w:rsid w:val="009A4B00"/>
    <w:rsid w:val="009A66A9"/>
    <w:rsid w:val="009B1139"/>
    <w:rsid w:val="009B3AFC"/>
    <w:rsid w:val="009B3B6C"/>
    <w:rsid w:val="009B4BF7"/>
    <w:rsid w:val="009B5388"/>
    <w:rsid w:val="009C575C"/>
    <w:rsid w:val="009C6566"/>
    <w:rsid w:val="009C6A26"/>
    <w:rsid w:val="009C717A"/>
    <w:rsid w:val="009C7DD6"/>
    <w:rsid w:val="009D1649"/>
    <w:rsid w:val="009D1858"/>
    <w:rsid w:val="009E7165"/>
    <w:rsid w:val="009F6F04"/>
    <w:rsid w:val="00A01D18"/>
    <w:rsid w:val="00A02995"/>
    <w:rsid w:val="00A0589C"/>
    <w:rsid w:val="00A07908"/>
    <w:rsid w:val="00A142E9"/>
    <w:rsid w:val="00A1791F"/>
    <w:rsid w:val="00A17BC9"/>
    <w:rsid w:val="00A2064E"/>
    <w:rsid w:val="00A33578"/>
    <w:rsid w:val="00A36236"/>
    <w:rsid w:val="00A36A22"/>
    <w:rsid w:val="00A460FF"/>
    <w:rsid w:val="00A476A2"/>
    <w:rsid w:val="00A5133F"/>
    <w:rsid w:val="00A525F1"/>
    <w:rsid w:val="00A52F1E"/>
    <w:rsid w:val="00A53A74"/>
    <w:rsid w:val="00A54FE7"/>
    <w:rsid w:val="00A55A67"/>
    <w:rsid w:val="00A6327B"/>
    <w:rsid w:val="00A745AF"/>
    <w:rsid w:val="00A838CC"/>
    <w:rsid w:val="00A9461B"/>
    <w:rsid w:val="00A94D13"/>
    <w:rsid w:val="00A95403"/>
    <w:rsid w:val="00AA2C25"/>
    <w:rsid w:val="00AB3C0D"/>
    <w:rsid w:val="00AC20EA"/>
    <w:rsid w:val="00AC2311"/>
    <w:rsid w:val="00AC6043"/>
    <w:rsid w:val="00AD2FE1"/>
    <w:rsid w:val="00AD3F14"/>
    <w:rsid w:val="00AD49D3"/>
    <w:rsid w:val="00AE13FA"/>
    <w:rsid w:val="00AE3D2E"/>
    <w:rsid w:val="00AE64A8"/>
    <w:rsid w:val="00AE7C7E"/>
    <w:rsid w:val="00AF3BFF"/>
    <w:rsid w:val="00AF4F8D"/>
    <w:rsid w:val="00B117A5"/>
    <w:rsid w:val="00B136CD"/>
    <w:rsid w:val="00B17AAA"/>
    <w:rsid w:val="00B20175"/>
    <w:rsid w:val="00B24914"/>
    <w:rsid w:val="00B35C82"/>
    <w:rsid w:val="00B42CC3"/>
    <w:rsid w:val="00B467A2"/>
    <w:rsid w:val="00B5248E"/>
    <w:rsid w:val="00B54EC9"/>
    <w:rsid w:val="00B567F4"/>
    <w:rsid w:val="00B607DE"/>
    <w:rsid w:val="00B651A5"/>
    <w:rsid w:val="00B65981"/>
    <w:rsid w:val="00B660F4"/>
    <w:rsid w:val="00B67A09"/>
    <w:rsid w:val="00B710E5"/>
    <w:rsid w:val="00B747C0"/>
    <w:rsid w:val="00B971DE"/>
    <w:rsid w:val="00B9722B"/>
    <w:rsid w:val="00BA673D"/>
    <w:rsid w:val="00BA73C4"/>
    <w:rsid w:val="00BB508E"/>
    <w:rsid w:val="00BC1009"/>
    <w:rsid w:val="00BC5D09"/>
    <w:rsid w:val="00BC692E"/>
    <w:rsid w:val="00BD339C"/>
    <w:rsid w:val="00BE0ECE"/>
    <w:rsid w:val="00BE3F13"/>
    <w:rsid w:val="00BF0153"/>
    <w:rsid w:val="00BF1F85"/>
    <w:rsid w:val="00C05CD7"/>
    <w:rsid w:val="00C2021E"/>
    <w:rsid w:val="00C2577F"/>
    <w:rsid w:val="00C269C6"/>
    <w:rsid w:val="00C36579"/>
    <w:rsid w:val="00C44C08"/>
    <w:rsid w:val="00C46EEA"/>
    <w:rsid w:val="00C524B7"/>
    <w:rsid w:val="00C5605D"/>
    <w:rsid w:val="00C60704"/>
    <w:rsid w:val="00C66EA4"/>
    <w:rsid w:val="00C71F3C"/>
    <w:rsid w:val="00C74D48"/>
    <w:rsid w:val="00C75FEB"/>
    <w:rsid w:val="00C764A2"/>
    <w:rsid w:val="00C77AF9"/>
    <w:rsid w:val="00C8065A"/>
    <w:rsid w:val="00C852FC"/>
    <w:rsid w:val="00C86A68"/>
    <w:rsid w:val="00C90D60"/>
    <w:rsid w:val="00C95486"/>
    <w:rsid w:val="00C9592E"/>
    <w:rsid w:val="00CA0214"/>
    <w:rsid w:val="00CA4EFE"/>
    <w:rsid w:val="00CB237C"/>
    <w:rsid w:val="00CB30DA"/>
    <w:rsid w:val="00CB59D2"/>
    <w:rsid w:val="00CB5BCB"/>
    <w:rsid w:val="00CB6E43"/>
    <w:rsid w:val="00CC291E"/>
    <w:rsid w:val="00CD1BFB"/>
    <w:rsid w:val="00CD6F5C"/>
    <w:rsid w:val="00CE01E2"/>
    <w:rsid w:val="00CE02C1"/>
    <w:rsid w:val="00CE12E1"/>
    <w:rsid w:val="00CE25D8"/>
    <w:rsid w:val="00CF2BD3"/>
    <w:rsid w:val="00D020D8"/>
    <w:rsid w:val="00D03406"/>
    <w:rsid w:val="00D04B5B"/>
    <w:rsid w:val="00D059A7"/>
    <w:rsid w:val="00D07F55"/>
    <w:rsid w:val="00D127C5"/>
    <w:rsid w:val="00D13A3F"/>
    <w:rsid w:val="00D14ED1"/>
    <w:rsid w:val="00D152F8"/>
    <w:rsid w:val="00D16713"/>
    <w:rsid w:val="00D20B04"/>
    <w:rsid w:val="00D26C7F"/>
    <w:rsid w:val="00D26DC5"/>
    <w:rsid w:val="00D31081"/>
    <w:rsid w:val="00D37518"/>
    <w:rsid w:val="00D419D6"/>
    <w:rsid w:val="00D4501C"/>
    <w:rsid w:val="00D46145"/>
    <w:rsid w:val="00D47ADF"/>
    <w:rsid w:val="00D53E19"/>
    <w:rsid w:val="00D6278B"/>
    <w:rsid w:val="00D67D95"/>
    <w:rsid w:val="00D72CA1"/>
    <w:rsid w:val="00D73B24"/>
    <w:rsid w:val="00D7796E"/>
    <w:rsid w:val="00D77CD4"/>
    <w:rsid w:val="00D81682"/>
    <w:rsid w:val="00D81F5D"/>
    <w:rsid w:val="00D8329F"/>
    <w:rsid w:val="00D9449E"/>
    <w:rsid w:val="00D94D03"/>
    <w:rsid w:val="00D953D2"/>
    <w:rsid w:val="00D97BD5"/>
    <w:rsid w:val="00DA345B"/>
    <w:rsid w:val="00DA6750"/>
    <w:rsid w:val="00DB4873"/>
    <w:rsid w:val="00DC5DEC"/>
    <w:rsid w:val="00DC6BC7"/>
    <w:rsid w:val="00DC7BEF"/>
    <w:rsid w:val="00DD306C"/>
    <w:rsid w:val="00DD597E"/>
    <w:rsid w:val="00DF255F"/>
    <w:rsid w:val="00DF6F16"/>
    <w:rsid w:val="00E01A1D"/>
    <w:rsid w:val="00E03F9A"/>
    <w:rsid w:val="00E052F6"/>
    <w:rsid w:val="00E06C85"/>
    <w:rsid w:val="00E129C5"/>
    <w:rsid w:val="00E15531"/>
    <w:rsid w:val="00E21A57"/>
    <w:rsid w:val="00E23816"/>
    <w:rsid w:val="00E2591D"/>
    <w:rsid w:val="00E25E9A"/>
    <w:rsid w:val="00E27BC6"/>
    <w:rsid w:val="00E336B3"/>
    <w:rsid w:val="00E40075"/>
    <w:rsid w:val="00E421C3"/>
    <w:rsid w:val="00E4262C"/>
    <w:rsid w:val="00E4333F"/>
    <w:rsid w:val="00E5786B"/>
    <w:rsid w:val="00E62F44"/>
    <w:rsid w:val="00E65358"/>
    <w:rsid w:val="00E653AF"/>
    <w:rsid w:val="00E715D9"/>
    <w:rsid w:val="00E74D3D"/>
    <w:rsid w:val="00E82B25"/>
    <w:rsid w:val="00E87F26"/>
    <w:rsid w:val="00EA1BAF"/>
    <w:rsid w:val="00EB31C3"/>
    <w:rsid w:val="00EC1DDD"/>
    <w:rsid w:val="00EC2826"/>
    <w:rsid w:val="00EC44A4"/>
    <w:rsid w:val="00ED43DC"/>
    <w:rsid w:val="00ED55AC"/>
    <w:rsid w:val="00ED5691"/>
    <w:rsid w:val="00EE1412"/>
    <w:rsid w:val="00EF3192"/>
    <w:rsid w:val="00F005BD"/>
    <w:rsid w:val="00F03715"/>
    <w:rsid w:val="00F17856"/>
    <w:rsid w:val="00F17D37"/>
    <w:rsid w:val="00F20AA6"/>
    <w:rsid w:val="00F20C41"/>
    <w:rsid w:val="00F243EE"/>
    <w:rsid w:val="00F244B6"/>
    <w:rsid w:val="00F25F26"/>
    <w:rsid w:val="00F27CA4"/>
    <w:rsid w:val="00F33248"/>
    <w:rsid w:val="00F345A7"/>
    <w:rsid w:val="00F35889"/>
    <w:rsid w:val="00F42755"/>
    <w:rsid w:val="00F44155"/>
    <w:rsid w:val="00F447F8"/>
    <w:rsid w:val="00F46A98"/>
    <w:rsid w:val="00F504D8"/>
    <w:rsid w:val="00F62228"/>
    <w:rsid w:val="00F628A3"/>
    <w:rsid w:val="00F801F0"/>
    <w:rsid w:val="00F82563"/>
    <w:rsid w:val="00F94D1C"/>
    <w:rsid w:val="00F95781"/>
    <w:rsid w:val="00FA0641"/>
    <w:rsid w:val="00FA5BD4"/>
    <w:rsid w:val="00FB5D58"/>
    <w:rsid w:val="00FC1B92"/>
    <w:rsid w:val="00FD247C"/>
    <w:rsid w:val="00FD303D"/>
    <w:rsid w:val="00FE26B4"/>
    <w:rsid w:val="00FF1A82"/>
    <w:rsid w:val="00FF1E6E"/>
    <w:rsid w:val="00FF6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0EA"/>
    <w:rPr>
      <w:rFonts w:ascii="Times New Roman" w:eastAsia="Times New Roman" w:hAnsi="Times New Roman"/>
      <w:sz w:val="24"/>
      <w:szCs w:val="24"/>
      <w:lang w:val="ru-RU" w:eastAsia="ru-RU"/>
    </w:rPr>
  </w:style>
  <w:style w:type="paragraph" w:styleId="1">
    <w:name w:val="heading 1"/>
    <w:basedOn w:val="a"/>
    <w:next w:val="a"/>
    <w:link w:val="10"/>
    <w:uiPriority w:val="99"/>
    <w:qFormat/>
    <w:rsid w:val="0091767A"/>
    <w:pPr>
      <w:keepNext/>
      <w:jc w:val="center"/>
      <w:outlineLvl w:val="0"/>
    </w:pPr>
    <w:rPr>
      <w:b/>
      <w:bCs/>
    </w:rPr>
  </w:style>
  <w:style w:type="paragraph" w:styleId="3">
    <w:name w:val="heading 3"/>
    <w:basedOn w:val="a"/>
    <w:next w:val="a"/>
    <w:link w:val="30"/>
    <w:uiPriority w:val="99"/>
    <w:qFormat/>
    <w:rsid w:val="0091767A"/>
    <w:pPr>
      <w:keepNext/>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1767A"/>
    <w:rPr>
      <w:rFonts w:ascii="Times New Roman" w:hAnsi="Times New Roman" w:cs="Times New Roman"/>
      <w:b/>
      <w:bCs/>
      <w:sz w:val="20"/>
      <w:szCs w:val="20"/>
      <w:lang w:val="ru-RU" w:eastAsia="ru-RU"/>
    </w:rPr>
  </w:style>
  <w:style w:type="character" w:customStyle="1" w:styleId="30">
    <w:name w:val="Заголовок 3 Знак"/>
    <w:link w:val="3"/>
    <w:uiPriority w:val="99"/>
    <w:semiHidden/>
    <w:locked/>
    <w:rsid w:val="0091767A"/>
    <w:rPr>
      <w:rFonts w:ascii="Times New Roman" w:hAnsi="Times New Roman" w:cs="Times New Roman"/>
      <w:sz w:val="20"/>
      <w:szCs w:val="20"/>
      <w:lang w:val="ru-RU" w:eastAsia="ru-RU"/>
    </w:rPr>
  </w:style>
  <w:style w:type="paragraph" w:styleId="a3">
    <w:name w:val="Body Text"/>
    <w:basedOn w:val="a"/>
    <w:link w:val="a4"/>
    <w:uiPriority w:val="99"/>
    <w:rsid w:val="0091767A"/>
    <w:pPr>
      <w:spacing w:after="120"/>
    </w:pPr>
  </w:style>
  <w:style w:type="character" w:customStyle="1" w:styleId="a4">
    <w:name w:val="Основной текст Знак"/>
    <w:link w:val="a3"/>
    <w:locked/>
    <w:rsid w:val="0091767A"/>
    <w:rPr>
      <w:rFonts w:ascii="Times New Roman" w:hAnsi="Times New Roman" w:cs="Times New Roman"/>
      <w:sz w:val="24"/>
      <w:szCs w:val="24"/>
      <w:lang w:val="ru-RU" w:eastAsia="ru-RU"/>
    </w:rPr>
  </w:style>
  <w:style w:type="paragraph" w:customStyle="1" w:styleId="21">
    <w:name w:val="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uiPriority w:val="99"/>
    <w:rsid w:val="0005475A"/>
    <w:rPr>
      <w:rFonts w:ascii="Verdana" w:hAnsi="Verdana" w:cs="Verdana"/>
      <w:sz w:val="20"/>
      <w:szCs w:val="20"/>
      <w:lang w:val="en-US" w:eastAsia="en-US"/>
    </w:rPr>
  </w:style>
  <w:style w:type="paragraph" w:customStyle="1" w:styleId="210">
    <w:name w:val="Знак Знак2 Знак Знак Знак Знак1 Знак Знак Знак Знак Знак Знак"/>
    <w:basedOn w:val="a"/>
    <w:uiPriority w:val="99"/>
    <w:rsid w:val="00437A56"/>
    <w:rPr>
      <w:rFonts w:ascii="Verdana" w:hAnsi="Verdana" w:cs="Verdana"/>
      <w:sz w:val="20"/>
      <w:szCs w:val="20"/>
      <w:lang w:val="en-US" w:eastAsia="en-US"/>
    </w:rPr>
  </w:style>
  <w:style w:type="paragraph" w:customStyle="1" w:styleId="211">
    <w:name w:val="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uiPriority w:val="99"/>
    <w:rsid w:val="00437A56"/>
    <w:rPr>
      <w:rFonts w:ascii="Verdana" w:hAnsi="Verdana" w:cs="Verdana"/>
      <w:sz w:val="20"/>
      <w:szCs w:val="20"/>
      <w:lang w:val="en-US" w:eastAsia="en-US"/>
    </w:rPr>
  </w:style>
  <w:style w:type="paragraph" w:styleId="a5">
    <w:name w:val="List Paragraph"/>
    <w:basedOn w:val="a"/>
    <w:uiPriority w:val="34"/>
    <w:qFormat/>
    <w:rsid w:val="00C66EA4"/>
    <w:pPr>
      <w:ind w:left="720"/>
    </w:pPr>
    <w:rPr>
      <w:sz w:val="20"/>
      <w:szCs w:val="20"/>
      <w:lang w:val="uk-UA"/>
    </w:rPr>
  </w:style>
  <w:style w:type="paragraph" w:customStyle="1" w:styleId="2110">
    <w:name w:val="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1"/>
    <w:basedOn w:val="a"/>
    <w:uiPriority w:val="99"/>
    <w:rsid w:val="00C852FC"/>
    <w:rPr>
      <w:rFonts w:ascii="Verdana" w:hAnsi="Verdana" w:cs="Verdana"/>
      <w:sz w:val="20"/>
      <w:szCs w:val="20"/>
      <w:lang w:val="en-US" w:eastAsia="en-US"/>
    </w:rPr>
  </w:style>
  <w:style w:type="paragraph" w:styleId="a6">
    <w:name w:val="Body Text Indent"/>
    <w:basedOn w:val="a"/>
    <w:link w:val="a7"/>
    <w:uiPriority w:val="99"/>
    <w:rsid w:val="005D0B45"/>
    <w:pPr>
      <w:spacing w:after="120"/>
      <w:ind w:left="283"/>
    </w:pPr>
    <w:rPr>
      <w:lang w:val="uk-UA"/>
    </w:rPr>
  </w:style>
  <w:style w:type="character" w:customStyle="1" w:styleId="a7">
    <w:name w:val="Основной текст с отступом Знак"/>
    <w:link w:val="a6"/>
    <w:uiPriority w:val="99"/>
    <w:locked/>
    <w:rsid w:val="005D0B45"/>
    <w:rPr>
      <w:rFonts w:ascii="Times New Roman" w:hAnsi="Times New Roman" w:cs="Times New Roman"/>
      <w:sz w:val="24"/>
      <w:szCs w:val="24"/>
      <w:lang w:eastAsia="ru-RU"/>
    </w:rPr>
  </w:style>
  <w:style w:type="paragraph" w:styleId="a8">
    <w:name w:val="Balloon Text"/>
    <w:basedOn w:val="a"/>
    <w:link w:val="a9"/>
    <w:uiPriority w:val="99"/>
    <w:semiHidden/>
    <w:rsid w:val="00222201"/>
    <w:rPr>
      <w:rFonts w:ascii="Tahoma" w:hAnsi="Tahoma" w:cs="Tahoma"/>
      <w:sz w:val="16"/>
      <w:szCs w:val="16"/>
    </w:rPr>
  </w:style>
  <w:style w:type="character" w:customStyle="1" w:styleId="a9">
    <w:name w:val="Текст выноски Знак"/>
    <w:link w:val="a8"/>
    <w:uiPriority w:val="99"/>
    <w:semiHidden/>
    <w:locked/>
    <w:rsid w:val="00222201"/>
    <w:rPr>
      <w:rFonts w:ascii="Tahoma" w:hAnsi="Tahoma" w:cs="Tahoma"/>
      <w:sz w:val="16"/>
      <w:szCs w:val="16"/>
      <w:lang w:val="ru-RU" w:eastAsia="ru-RU"/>
    </w:rPr>
  </w:style>
  <w:style w:type="character" w:customStyle="1" w:styleId="4">
    <w:name w:val="Знак Знак4"/>
    <w:rsid w:val="005542AC"/>
    <w:rPr>
      <w:sz w:val="24"/>
      <w:szCs w:val="24"/>
      <w:lang w:val="ru-RU" w:eastAsia="ru-RU" w:bidi="ar-SA"/>
    </w:rPr>
  </w:style>
  <w:style w:type="paragraph" w:styleId="2">
    <w:name w:val="Body Text Indent 2"/>
    <w:basedOn w:val="a"/>
    <w:link w:val="20"/>
    <w:uiPriority w:val="99"/>
    <w:unhideWhenUsed/>
    <w:rsid w:val="00C75FEB"/>
    <w:pPr>
      <w:spacing w:after="120" w:line="480" w:lineRule="auto"/>
      <w:ind w:left="283"/>
    </w:pPr>
  </w:style>
  <w:style w:type="character" w:customStyle="1" w:styleId="20">
    <w:name w:val="Основной текст с отступом 2 Знак"/>
    <w:link w:val="2"/>
    <w:uiPriority w:val="99"/>
    <w:rsid w:val="00C75FEB"/>
    <w:rPr>
      <w:rFonts w:ascii="Times New Roman" w:eastAsia="Times New Roman" w:hAnsi="Times New Roman"/>
      <w:sz w:val="24"/>
      <w:szCs w:val="24"/>
      <w:lang w:val="ru-RU" w:eastAsia="ru-RU"/>
    </w:rPr>
  </w:style>
  <w:style w:type="paragraph" w:styleId="aa">
    <w:name w:val="header"/>
    <w:basedOn w:val="a"/>
    <w:link w:val="ab"/>
    <w:uiPriority w:val="99"/>
    <w:unhideWhenUsed/>
    <w:rsid w:val="00C2577F"/>
    <w:pPr>
      <w:tabs>
        <w:tab w:val="center" w:pos="4819"/>
        <w:tab w:val="right" w:pos="9639"/>
      </w:tabs>
    </w:pPr>
  </w:style>
  <w:style w:type="character" w:customStyle="1" w:styleId="ab">
    <w:name w:val="Верхний колонтитул Знак"/>
    <w:link w:val="aa"/>
    <w:uiPriority w:val="99"/>
    <w:rsid w:val="00C2577F"/>
    <w:rPr>
      <w:rFonts w:ascii="Times New Roman" w:eastAsia="Times New Roman" w:hAnsi="Times New Roman"/>
      <w:sz w:val="24"/>
      <w:szCs w:val="24"/>
      <w:lang w:val="ru-RU" w:eastAsia="ru-RU"/>
    </w:rPr>
  </w:style>
  <w:style w:type="paragraph" w:styleId="ac">
    <w:name w:val="footer"/>
    <w:basedOn w:val="a"/>
    <w:link w:val="ad"/>
    <w:uiPriority w:val="99"/>
    <w:unhideWhenUsed/>
    <w:rsid w:val="00C2577F"/>
    <w:pPr>
      <w:tabs>
        <w:tab w:val="center" w:pos="4819"/>
        <w:tab w:val="right" w:pos="9639"/>
      </w:tabs>
    </w:pPr>
  </w:style>
  <w:style w:type="character" w:customStyle="1" w:styleId="ad">
    <w:name w:val="Нижний колонтитул Знак"/>
    <w:link w:val="ac"/>
    <w:uiPriority w:val="99"/>
    <w:rsid w:val="00C2577F"/>
    <w:rPr>
      <w:rFonts w:ascii="Times New Roman" w:eastAsia="Times New Roman" w:hAnsi="Times New Roman"/>
      <w:sz w:val="24"/>
      <w:szCs w:val="24"/>
      <w:lang w:val="ru-RU" w:eastAsia="ru-RU"/>
    </w:rPr>
  </w:style>
  <w:style w:type="paragraph" w:customStyle="1" w:styleId="Standard">
    <w:name w:val="Standard"/>
    <w:rsid w:val="00CB30DA"/>
    <w:pPr>
      <w:suppressAutoHyphens/>
      <w:autoSpaceDN w:val="0"/>
      <w:textAlignment w:val="baseline"/>
    </w:pPr>
    <w:rPr>
      <w:rFonts w:ascii="Times New Roman" w:eastAsia="Times New Roman" w:hAnsi="Times New Roman"/>
      <w:kern w:val="3"/>
      <w:sz w:val="24"/>
      <w:szCs w:val="24"/>
      <w:lang w:val="ru-RU" w:eastAsia="ru-RU"/>
    </w:rPr>
  </w:style>
  <w:style w:type="numbering" w:customStyle="1" w:styleId="WW8Num3">
    <w:name w:val="WW8Num3"/>
    <w:basedOn w:val="a2"/>
    <w:rsid w:val="00CB30DA"/>
    <w:pPr>
      <w:numPr>
        <w:numId w:val="14"/>
      </w:numPr>
    </w:pPr>
  </w:style>
  <w:style w:type="character" w:customStyle="1" w:styleId="ae">
    <w:name w:val="Название Знак"/>
    <w:link w:val="af"/>
    <w:locked/>
    <w:rsid w:val="00723018"/>
    <w:rPr>
      <w:rFonts w:ascii="Courier New" w:hAnsi="Courier New" w:cs="Courier New"/>
      <w:b/>
      <w:bCs/>
      <w:sz w:val="28"/>
      <w:szCs w:val="28"/>
    </w:rPr>
  </w:style>
  <w:style w:type="paragraph" w:styleId="af">
    <w:name w:val="Title"/>
    <w:basedOn w:val="a"/>
    <w:link w:val="ae"/>
    <w:qFormat/>
    <w:locked/>
    <w:rsid w:val="00723018"/>
    <w:pPr>
      <w:autoSpaceDE w:val="0"/>
      <w:autoSpaceDN w:val="0"/>
      <w:jc w:val="center"/>
    </w:pPr>
    <w:rPr>
      <w:rFonts w:ascii="Courier New" w:eastAsia="Calibri" w:hAnsi="Courier New" w:cs="Courier New"/>
      <w:b/>
      <w:bCs/>
      <w:sz w:val="28"/>
      <w:szCs w:val="28"/>
      <w:lang w:val="uk-UA" w:eastAsia="uk-UA"/>
    </w:rPr>
  </w:style>
  <w:style w:type="character" w:customStyle="1" w:styleId="11">
    <w:name w:val="Название Знак1"/>
    <w:basedOn w:val="a0"/>
    <w:rsid w:val="00723018"/>
    <w:rPr>
      <w:rFonts w:asciiTheme="majorHAnsi" w:eastAsiaTheme="majorEastAsia" w:hAnsiTheme="majorHAnsi" w:cstheme="majorBidi"/>
      <w:color w:val="17365D" w:themeColor="text2" w:themeShade="BF"/>
      <w:spacing w:val="5"/>
      <w:kern w:val="28"/>
      <w:sz w:val="52"/>
      <w:szCs w:val="52"/>
      <w:lang w:val="ru-RU" w:eastAsia="ru-RU"/>
    </w:rPr>
  </w:style>
  <w:style w:type="paragraph" w:customStyle="1" w:styleId="af0">
    <w:name w:val="Нормальний текст"/>
    <w:basedOn w:val="a"/>
    <w:rsid w:val="0020160D"/>
    <w:pPr>
      <w:spacing w:before="120"/>
      <w:ind w:firstLine="567"/>
    </w:pPr>
    <w:rPr>
      <w:rFonts w:ascii="Antiqua" w:hAnsi="Antiqua"/>
      <w:sz w:val="26"/>
      <w:szCs w:val="20"/>
      <w:lang w:val="uk-UA"/>
    </w:rPr>
  </w:style>
  <w:style w:type="paragraph" w:customStyle="1" w:styleId="af1">
    <w:name w:val="Знак Знак Знак"/>
    <w:basedOn w:val="a"/>
    <w:rsid w:val="0062753A"/>
    <w:rPr>
      <w:rFonts w:ascii="Verdana" w:eastAsia="MS Mincho"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0EA"/>
    <w:rPr>
      <w:rFonts w:ascii="Times New Roman" w:eastAsia="Times New Roman" w:hAnsi="Times New Roman"/>
      <w:sz w:val="24"/>
      <w:szCs w:val="24"/>
      <w:lang w:val="ru-RU" w:eastAsia="ru-RU"/>
    </w:rPr>
  </w:style>
  <w:style w:type="paragraph" w:styleId="1">
    <w:name w:val="heading 1"/>
    <w:basedOn w:val="a"/>
    <w:next w:val="a"/>
    <w:link w:val="10"/>
    <w:uiPriority w:val="99"/>
    <w:qFormat/>
    <w:rsid w:val="0091767A"/>
    <w:pPr>
      <w:keepNext/>
      <w:jc w:val="center"/>
      <w:outlineLvl w:val="0"/>
    </w:pPr>
    <w:rPr>
      <w:b/>
      <w:bCs/>
    </w:rPr>
  </w:style>
  <w:style w:type="paragraph" w:styleId="3">
    <w:name w:val="heading 3"/>
    <w:basedOn w:val="a"/>
    <w:next w:val="a"/>
    <w:link w:val="30"/>
    <w:uiPriority w:val="99"/>
    <w:qFormat/>
    <w:rsid w:val="0091767A"/>
    <w:pPr>
      <w:keepNext/>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1767A"/>
    <w:rPr>
      <w:rFonts w:ascii="Times New Roman" w:hAnsi="Times New Roman" w:cs="Times New Roman"/>
      <w:b/>
      <w:bCs/>
      <w:sz w:val="20"/>
      <w:szCs w:val="20"/>
      <w:lang w:val="ru-RU" w:eastAsia="ru-RU"/>
    </w:rPr>
  </w:style>
  <w:style w:type="character" w:customStyle="1" w:styleId="30">
    <w:name w:val="Заголовок 3 Знак"/>
    <w:link w:val="3"/>
    <w:uiPriority w:val="99"/>
    <w:semiHidden/>
    <w:locked/>
    <w:rsid w:val="0091767A"/>
    <w:rPr>
      <w:rFonts w:ascii="Times New Roman" w:hAnsi="Times New Roman" w:cs="Times New Roman"/>
      <w:sz w:val="20"/>
      <w:szCs w:val="20"/>
      <w:lang w:val="ru-RU" w:eastAsia="ru-RU"/>
    </w:rPr>
  </w:style>
  <w:style w:type="paragraph" w:styleId="a3">
    <w:name w:val="Body Text"/>
    <w:basedOn w:val="a"/>
    <w:link w:val="a4"/>
    <w:uiPriority w:val="99"/>
    <w:rsid w:val="0091767A"/>
    <w:pPr>
      <w:spacing w:after="120"/>
    </w:pPr>
  </w:style>
  <w:style w:type="character" w:customStyle="1" w:styleId="a4">
    <w:name w:val="Основной текст Знак"/>
    <w:link w:val="a3"/>
    <w:locked/>
    <w:rsid w:val="0091767A"/>
    <w:rPr>
      <w:rFonts w:ascii="Times New Roman" w:hAnsi="Times New Roman" w:cs="Times New Roman"/>
      <w:sz w:val="24"/>
      <w:szCs w:val="24"/>
      <w:lang w:val="ru-RU" w:eastAsia="ru-RU"/>
    </w:rPr>
  </w:style>
  <w:style w:type="paragraph" w:customStyle="1" w:styleId="21">
    <w:name w:val="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uiPriority w:val="99"/>
    <w:rsid w:val="0005475A"/>
    <w:rPr>
      <w:rFonts w:ascii="Verdana" w:hAnsi="Verdana" w:cs="Verdana"/>
      <w:sz w:val="20"/>
      <w:szCs w:val="20"/>
      <w:lang w:val="en-US" w:eastAsia="en-US"/>
    </w:rPr>
  </w:style>
  <w:style w:type="paragraph" w:customStyle="1" w:styleId="210">
    <w:name w:val="Знак Знак2 Знак Знак Знак Знак1 Знак Знак Знак Знак Знак Знак"/>
    <w:basedOn w:val="a"/>
    <w:uiPriority w:val="99"/>
    <w:rsid w:val="00437A56"/>
    <w:rPr>
      <w:rFonts w:ascii="Verdana" w:hAnsi="Verdana" w:cs="Verdana"/>
      <w:sz w:val="20"/>
      <w:szCs w:val="20"/>
      <w:lang w:val="en-US" w:eastAsia="en-US"/>
    </w:rPr>
  </w:style>
  <w:style w:type="paragraph" w:customStyle="1" w:styleId="211">
    <w:name w:val="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uiPriority w:val="99"/>
    <w:rsid w:val="00437A56"/>
    <w:rPr>
      <w:rFonts w:ascii="Verdana" w:hAnsi="Verdana" w:cs="Verdana"/>
      <w:sz w:val="20"/>
      <w:szCs w:val="20"/>
      <w:lang w:val="en-US" w:eastAsia="en-US"/>
    </w:rPr>
  </w:style>
  <w:style w:type="paragraph" w:styleId="a5">
    <w:name w:val="List Paragraph"/>
    <w:basedOn w:val="a"/>
    <w:uiPriority w:val="34"/>
    <w:qFormat/>
    <w:rsid w:val="00C66EA4"/>
    <w:pPr>
      <w:ind w:left="720"/>
    </w:pPr>
    <w:rPr>
      <w:sz w:val="20"/>
      <w:szCs w:val="20"/>
      <w:lang w:val="uk-UA"/>
    </w:rPr>
  </w:style>
  <w:style w:type="paragraph" w:customStyle="1" w:styleId="2110">
    <w:name w:val="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1"/>
    <w:basedOn w:val="a"/>
    <w:uiPriority w:val="99"/>
    <w:rsid w:val="00C852FC"/>
    <w:rPr>
      <w:rFonts w:ascii="Verdana" w:hAnsi="Verdana" w:cs="Verdana"/>
      <w:sz w:val="20"/>
      <w:szCs w:val="20"/>
      <w:lang w:val="en-US" w:eastAsia="en-US"/>
    </w:rPr>
  </w:style>
  <w:style w:type="paragraph" w:styleId="a6">
    <w:name w:val="Body Text Indent"/>
    <w:basedOn w:val="a"/>
    <w:link w:val="a7"/>
    <w:uiPriority w:val="99"/>
    <w:rsid w:val="005D0B45"/>
    <w:pPr>
      <w:spacing w:after="120"/>
      <w:ind w:left="283"/>
    </w:pPr>
    <w:rPr>
      <w:lang w:val="uk-UA"/>
    </w:rPr>
  </w:style>
  <w:style w:type="character" w:customStyle="1" w:styleId="a7">
    <w:name w:val="Основной текст с отступом Знак"/>
    <w:link w:val="a6"/>
    <w:uiPriority w:val="99"/>
    <w:locked/>
    <w:rsid w:val="005D0B45"/>
    <w:rPr>
      <w:rFonts w:ascii="Times New Roman" w:hAnsi="Times New Roman" w:cs="Times New Roman"/>
      <w:sz w:val="24"/>
      <w:szCs w:val="24"/>
      <w:lang w:eastAsia="ru-RU"/>
    </w:rPr>
  </w:style>
  <w:style w:type="paragraph" w:styleId="a8">
    <w:name w:val="Balloon Text"/>
    <w:basedOn w:val="a"/>
    <w:link w:val="a9"/>
    <w:uiPriority w:val="99"/>
    <w:semiHidden/>
    <w:rsid w:val="00222201"/>
    <w:rPr>
      <w:rFonts w:ascii="Tahoma" w:hAnsi="Tahoma" w:cs="Tahoma"/>
      <w:sz w:val="16"/>
      <w:szCs w:val="16"/>
    </w:rPr>
  </w:style>
  <w:style w:type="character" w:customStyle="1" w:styleId="a9">
    <w:name w:val="Текст выноски Знак"/>
    <w:link w:val="a8"/>
    <w:uiPriority w:val="99"/>
    <w:semiHidden/>
    <w:locked/>
    <w:rsid w:val="00222201"/>
    <w:rPr>
      <w:rFonts w:ascii="Tahoma" w:hAnsi="Tahoma" w:cs="Tahoma"/>
      <w:sz w:val="16"/>
      <w:szCs w:val="16"/>
      <w:lang w:val="ru-RU" w:eastAsia="ru-RU"/>
    </w:rPr>
  </w:style>
  <w:style w:type="character" w:customStyle="1" w:styleId="4">
    <w:name w:val="Знак Знак4"/>
    <w:rsid w:val="005542AC"/>
    <w:rPr>
      <w:sz w:val="24"/>
      <w:szCs w:val="24"/>
      <w:lang w:val="ru-RU" w:eastAsia="ru-RU" w:bidi="ar-SA"/>
    </w:rPr>
  </w:style>
  <w:style w:type="paragraph" w:styleId="2">
    <w:name w:val="Body Text Indent 2"/>
    <w:basedOn w:val="a"/>
    <w:link w:val="20"/>
    <w:uiPriority w:val="99"/>
    <w:unhideWhenUsed/>
    <w:rsid w:val="00C75FEB"/>
    <w:pPr>
      <w:spacing w:after="120" w:line="480" w:lineRule="auto"/>
      <w:ind w:left="283"/>
    </w:pPr>
  </w:style>
  <w:style w:type="character" w:customStyle="1" w:styleId="20">
    <w:name w:val="Основной текст с отступом 2 Знак"/>
    <w:link w:val="2"/>
    <w:uiPriority w:val="99"/>
    <w:rsid w:val="00C75FEB"/>
    <w:rPr>
      <w:rFonts w:ascii="Times New Roman" w:eastAsia="Times New Roman" w:hAnsi="Times New Roman"/>
      <w:sz w:val="24"/>
      <w:szCs w:val="24"/>
      <w:lang w:val="ru-RU" w:eastAsia="ru-RU"/>
    </w:rPr>
  </w:style>
  <w:style w:type="paragraph" w:styleId="aa">
    <w:name w:val="header"/>
    <w:basedOn w:val="a"/>
    <w:link w:val="ab"/>
    <w:uiPriority w:val="99"/>
    <w:unhideWhenUsed/>
    <w:rsid w:val="00C2577F"/>
    <w:pPr>
      <w:tabs>
        <w:tab w:val="center" w:pos="4819"/>
        <w:tab w:val="right" w:pos="9639"/>
      </w:tabs>
    </w:pPr>
  </w:style>
  <w:style w:type="character" w:customStyle="1" w:styleId="ab">
    <w:name w:val="Верхний колонтитул Знак"/>
    <w:link w:val="aa"/>
    <w:uiPriority w:val="99"/>
    <w:rsid w:val="00C2577F"/>
    <w:rPr>
      <w:rFonts w:ascii="Times New Roman" w:eastAsia="Times New Roman" w:hAnsi="Times New Roman"/>
      <w:sz w:val="24"/>
      <w:szCs w:val="24"/>
      <w:lang w:val="ru-RU" w:eastAsia="ru-RU"/>
    </w:rPr>
  </w:style>
  <w:style w:type="paragraph" w:styleId="ac">
    <w:name w:val="footer"/>
    <w:basedOn w:val="a"/>
    <w:link w:val="ad"/>
    <w:uiPriority w:val="99"/>
    <w:unhideWhenUsed/>
    <w:rsid w:val="00C2577F"/>
    <w:pPr>
      <w:tabs>
        <w:tab w:val="center" w:pos="4819"/>
        <w:tab w:val="right" w:pos="9639"/>
      </w:tabs>
    </w:pPr>
  </w:style>
  <w:style w:type="character" w:customStyle="1" w:styleId="ad">
    <w:name w:val="Нижний колонтитул Знак"/>
    <w:link w:val="ac"/>
    <w:uiPriority w:val="99"/>
    <w:rsid w:val="00C2577F"/>
    <w:rPr>
      <w:rFonts w:ascii="Times New Roman" w:eastAsia="Times New Roman" w:hAnsi="Times New Roman"/>
      <w:sz w:val="24"/>
      <w:szCs w:val="24"/>
      <w:lang w:val="ru-RU" w:eastAsia="ru-RU"/>
    </w:rPr>
  </w:style>
  <w:style w:type="paragraph" w:customStyle="1" w:styleId="Standard">
    <w:name w:val="Standard"/>
    <w:rsid w:val="00CB30DA"/>
    <w:pPr>
      <w:suppressAutoHyphens/>
      <w:autoSpaceDN w:val="0"/>
      <w:textAlignment w:val="baseline"/>
    </w:pPr>
    <w:rPr>
      <w:rFonts w:ascii="Times New Roman" w:eastAsia="Times New Roman" w:hAnsi="Times New Roman"/>
      <w:kern w:val="3"/>
      <w:sz w:val="24"/>
      <w:szCs w:val="24"/>
      <w:lang w:val="ru-RU" w:eastAsia="ru-RU"/>
    </w:rPr>
  </w:style>
  <w:style w:type="numbering" w:customStyle="1" w:styleId="WW8Num3">
    <w:name w:val="WW8Num3"/>
    <w:basedOn w:val="a2"/>
    <w:rsid w:val="00CB30DA"/>
    <w:pPr>
      <w:numPr>
        <w:numId w:val="14"/>
      </w:numPr>
    </w:pPr>
  </w:style>
  <w:style w:type="character" w:customStyle="1" w:styleId="ae">
    <w:name w:val="Название Знак"/>
    <w:link w:val="af"/>
    <w:locked/>
    <w:rsid w:val="00723018"/>
    <w:rPr>
      <w:rFonts w:ascii="Courier New" w:hAnsi="Courier New" w:cs="Courier New"/>
      <w:b/>
      <w:bCs/>
      <w:sz w:val="28"/>
      <w:szCs w:val="28"/>
    </w:rPr>
  </w:style>
  <w:style w:type="paragraph" w:styleId="af">
    <w:name w:val="Title"/>
    <w:basedOn w:val="a"/>
    <w:link w:val="ae"/>
    <w:qFormat/>
    <w:locked/>
    <w:rsid w:val="00723018"/>
    <w:pPr>
      <w:autoSpaceDE w:val="0"/>
      <w:autoSpaceDN w:val="0"/>
      <w:jc w:val="center"/>
    </w:pPr>
    <w:rPr>
      <w:rFonts w:ascii="Courier New" w:eastAsia="Calibri" w:hAnsi="Courier New" w:cs="Courier New"/>
      <w:b/>
      <w:bCs/>
      <w:sz w:val="28"/>
      <w:szCs w:val="28"/>
      <w:lang w:val="uk-UA" w:eastAsia="uk-UA"/>
    </w:rPr>
  </w:style>
  <w:style w:type="character" w:customStyle="1" w:styleId="11">
    <w:name w:val="Название Знак1"/>
    <w:basedOn w:val="a0"/>
    <w:rsid w:val="00723018"/>
    <w:rPr>
      <w:rFonts w:asciiTheme="majorHAnsi" w:eastAsiaTheme="majorEastAsia" w:hAnsiTheme="majorHAnsi" w:cstheme="majorBidi"/>
      <w:color w:val="17365D" w:themeColor="text2" w:themeShade="BF"/>
      <w:spacing w:val="5"/>
      <w:kern w:val="28"/>
      <w:sz w:val="52"/>
      <w:szCs w:val="52"/>
      <w:lang w:val="ru-RU" w:eastAsia="ru-RU"/>
    </w:rPr>
  </w:style>
  <w:style w:type="paragraph" w:customStyle="1" w:styleId="af0">
    <w:name w:val="Нормальний текст"/>
    <w:basedOn w:val="a"/>
    <w:rsid w:val="0020160D"/>
    <w:pPr>
      <w:spacing w:before="120"/>
      <w:ind w:firstLine="567"/>
    </w:pPr>
    <w:rPr>
      <w:rFonts w:ascii="Antiqua" w:hAnsi="Antiqua"/>
      <w:sz w:val="26"/>
      <w:szCs w:val="20"/>
      <w:lang w:val="uk-UA"/>
    </w:rPr>
  </w:style>
  <w:style w:type="paragraph" w:customStyle="1" w:styleId="af1">
    <w:name w:val="Знак Знак Знак"/>
    <w:basedOn w:val="a"/>
    <w:rsid w:val="0062753A"/>
    <w:rPr>
      <w:rFonts w:ascii="Verdana" w:eastAsia="MS Mincho"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9032">
      <w:bodyDiv w:val="1"/>
      <w:marLeft w:val="0"/>
      <w:marRight w:val="0"/>
      <w:marTop w:val="0"/>
      <w:marBottom w:val="0"/>
      <w:divBdr>
        <w:top w:val="none" w:sz="0" w:space="0" w:color="auto"/>
        <w:left w:val="none" w:sz="0" w:space="0" w:color="auto"/>
        <w:bottom w:val="none" w:sz="0" w:space="0" w:color="auto"/>
        <w:right w:val="none" w:sz="0" w:space="0" w:color="auto"/>
      </w:divBdr>
    </w:div>
    <w:div w:id="236012079">
      <w:bodyDiv w:val="1"/>
      <w:marLeft w:val="0"/>
      <w:marRight w:val="0"/>
      <w:marTop w:val="0"/>
      <w:marBottom w:val="0"/>
      <w:divBdr>
        <w:top w:val="none" w:sz="0" w:space="0" w:color="auto"/>
        <w:left w:val="none" w:sz="0" w:space="0" w:color="auto"/>
        <w:bottom w:val="none" w:sz="0" w:space="0" w:color="auto"/>
        <w:right w:val="none" w:sz="0" w:space="0" w:color="auto"/>
      </w:divBdr>
    </w:div>
    <w:div w:id="415709964">
      <w:bodyDiv w:val="1"/>
      <w:marLeft w:val="0"/>
      <w:marRight w:val="0"/>
      <w:marTop w:val="0"/>
      <w:marBottom w:val="0"/>
      <w:divBdr>
        <w:top w:val="none" w:sz="0" w:space="0" w:color="auto"/>
        <w:left w:val="none" w:sz="0" w:space="0" w:color="auto"/>
        <w:bottom w:val="none" w:sz="0" w:space="0" w:color="auto"/>
        <w:right w:val="none" w:sz="0" w:space="0" w:color="auto"/>
      </w:divBdr>
    </w:div>
    <w:div w:id="518273764">
      <w:bodyDiv w:val="1"/>
      <w:marLeft w:val="0"/>
      <w:marRight w:val="0"/>
      <w:marTop w:val="0"/>
      <w:marBottom w:val="0"/>
      <w:divBdr>
        <w:top w:val="none" w:sz="0" w:space="0" w:color="auto"/>
        <w:left w:val="none" w:sz="0" w:space="0" w:color="auto"/>
        <w:bottom w:val="none" w:sz="0" w:space="0" w:color="auto"/>
        <w:right w:val="none" w:sz="0" w:space="0" w:color="auto"/>
      </w:divBdr>
    </w:div>
    <w:div w:id="819347253">
      <w:bodyDiv w:val="1"/>
      <w:marLeft w:val="0"/>
      <w:marRight w:val="0"/>
      <w:marTop w:val="0"/>
      <w:marBottom w:val="0"/>
      <w:divBdr>
        <w:top w:val="none" w:sz="0" w:space="0" w:color="auto"/>
        <w:left w:val="none" w:sz="0" w:space="0" w:color="auto"/>
        <w:bottom w:val="none" w:sz="0" w:space="0" w:color="auto"/>
        <w:right w:val="none" w:sz="0" w:space="0" w:color="auto"/>
      </w:divBdr>
    </w:div>
    <w:div w:id="836841478">
      <w:bodyDiv w:val="1"/>
      <w:marLeft w:val="0"/>
      <w:marRight w:val="0"/>
      <w:marTop w:val="0"/>
      <w:marBottom w:val="0"/>
      <w:divBdr>
        <w:top w:val="none" w:sz="0" w:space="0" w:color="auto"/>
        <w:left w:val="none" w:sz="0" w:space="0" w:color="auto"/>
        <w:bottom w:val="none" w:sz="0" w:space="0" w:color="auto"/>
        <w:right w:val="none" w:sz="0" w:space="0" w:color="auto"/>
      </w:divBdr>
    </w:div>
    <w:div w:id="982081759">
      <w:bodyDiv w:val="1"/>
      <w:marLeft w:val="0"/>
      <w:marRight w:val="0"/>
      <w:marTop w:val="0"/>
      <w:marBottom w:val="0"/>
      <w:divBdr>
        <w:top w:val="none" w:sz="0" w:space="0" w:color="auto"/>
        <w:left w:val="none" w:sz="0" w:space="0" w:color="auto"/>
        <w:bottom w:val="none" w:sz="0" w:space="0" w:color="auto"/>
        <w:right w:val="none" w:sz="0" w:space="0" w:color="auto"/>
      </w:divBdr>
    </w:div>
    <w:div w:id="999817837">
      <w:bodyDiv w:val="1"/>
      <w:marLeft w:val="0"/>
      <w:marRight w:val="0"/>
      <w:marTop w:val="0"/>
      <w:marBottom w:val="0"/>
      <w:divBdr>
        <w:top w:val="none" w:sz="0" w:space="0" w:color="auto"/>
        <w:left w:val="none" w:sz="0" w:space="0" w:color="auto"/>
        <w:bottom w:val="none" w:sz="0" w:space="0" w:color="auto"/>
        <w:right w:val="none" w:sz="0" w:space="0" w:color="auto"/>
      </w:divBdr>
    </w:div>
    <w:div w:id="1152452185">
      <w:bodyDiv w:val="1"/>
      <w:marLeft w:val="0"/>
      <w:marRight w:val="0"/>
      <w:marTop w:val="0"/>
      <w:marBottom w:val="0"/>
      <w:divBdr>
        <w:top w:val="none" w:sz="0" w:space="0" w:color="auto"/>
        <w:left w:val="none" w:sz="0" w:space="0" w:color="auto"/>
        <w:bottom w:val="none" w:sz="0" w:space="0" w:color="auto"/>
        <w:right w:val="none" w:sz="0" w:space="0" w:color="auto"/>
      </w:divBdr>
    </w:div>
    <w:div w:id="1258060031">
      <w:marLeft w:val="0"/>
      <w:marRight w:val="0"/>
      <w:marTop w:val="0"/>
      <w:marBottom w:val="0"/>
      <w:divBdr>
        <w:top w:val="none" w:sz="0" w:space="0" w:color="auto"/>
        <w:left w:val="none" w:sz="0" w:space="0" w:color="auto"/>
        <w:bottom w:val="none" w:sz="0" w:space="0" w:color="auto"/>
        <w:right w:val="none" w:sz="0" w:space="0" w:color="auto"/>
      </w:divBdr>
    </w:div>
    <w:div w:id="1258060032">
      <w:marLeft w:val="0"/>
      <w:marRight w:val="0"/>
      <w:marTop w:val="0"/>
      <w:marBottom w:val="0"/>
      <w:divBdr>
        <w:top w:val="none" w:sz="0" w:space="0" w:color="auto"/>
        <w:left w:val="none" w:sz="0" w:space="0" w:color="auto"/>
        <w:bottom w:val="none" w:sz="0" w:space="0" w:color="auto"/>
        <w:right w:val="none" w:sz="0" w:space="0" w:color="auto"/>
      </w:divBdr>
    </w:div>
    <w:div w:id="1304387912">
      <w:bodyDiv w:val="1"/>
      <w:marLeft w:val="0"/>
      <w:marRight w:val="0"/>
      <w:marTop w:val="0"/>
      <w:marBottom w:val="0"/>
      <w:divBdr>
        <w:top w:val="none" w:sz="0" w:space="0" w:color="auto"/>
        <w:left w:val="none" w:sz="0" w:space="0" w:color="auto"/>
        <w:bottom w:val="none" w:sz="0" w:space="0" w:color="auto"/>
        <w:right w:val="none" w:sz="0" w:space="0" w:color="auto"/>
      </w:divBdr>
    </w:div>
    <w:div w:id="1364936030">
      <w:bodyDiv w:val="1"/>
      <w:marLeft w:val="0"/>
      <w:marRight w:val="0"/>
      <w:marTop w:val="0"/>
      <w:marBottom w:val="0"/>
      <w:divBdr>
        <w:top w:val="none" w:sz="0" w:space="0" w:color="auto"/>
        <w:left w:val="none" w:sz="0" w:space="0" w:color="auto"/>
        <w:bottom w:val="none" w:sz="0" w:space="0" w:color="auto"/>
        <w:right w:val="none" w:sz="0" w:space="0" w:color="auto"/>
      </w:divBdr>
    </w:div>
    <w:div w:id="1401363670">
      <w:bodyDiv w:val="1"/>
      <w:marLeft w:val="0"/>
      <w:marRight w:val="0"/>
      <w:marTop w:val="0"/>
      <w:marBottom w:val="0"/>
      <w:divBdr>
        <w:top w:val="none" w:sz="0" w:space="0" w:color="auto"/>
        <w:left w:val="none" w:sz="0" w:space="0" w:color="auto"/>
        <w:bottom w:val="none" w:sz="0" w:space="0" w:color="auto"/>
        <w:right w:val="none" w:sz="0" w:space="0" w:color="auto"/>
      </w:divBdr>
    </w:div>
    <w:div w:id="1717659535">
      <w:bodyDiv w:val="1"/>
      <w:marLeft w:val="0"/>
      <w:marRight w:val="0"/>
      <w:marTop w:val="0"/>
      <w:marBottom w:val="0"/>
      <w:divBdr>
        <w:top w:val="none" w:sz="0" w:space="0" w:color="auto"/>
        <w:left w:val="none" w:sz="0" w:space="0" w:color="auto"/>
        <w:bottom w:val="none" w:sz="0" w:space="0" w:color="auto"/>
        <w:right w:val="none" w:sz="0" w:space="0" w:color="auto"/>
      </w:divBdr>
    </w:div>
    <w:div w:id="2051801410">
      <w:bodyDiv w:val="1"/>
      <w:marLeft w:val="0"/>
      <w:marRight w:val="0"/>
      <w:marTop w:val="0"/>
      <w:marBottom w:val="0"/>
      <w:divBdr>
        <w:top w:val="none" w:sz="0" w:space="0" w:color="auto"/>
        <w:left w:val="none" w:sz="0" w:space="0" w:color="auto"/>
        <w:bottom w:val="none" w:sz="0" w:space="0" w:color="auto"/>
        <w:right w:val="none" w:sz="0" w:space="0" w:color="auto"/>
      </w:divBdr>
    </w:div>
    <w:div w:id="2075856019">
      <w:bodyDiv w:val="1"/>
      <w:marLeft w:val="0"/>
      <w:marRight w:val="0"/>
      <w:marTop w:val="0"/>
      <w:marBottom w:val="0"/>
      <w:divBdr>
        <w:top w:val="none" w:sz="0" w:space="0" w:color="auto"/>
        <w:left w:val="none" w:sz="0" w:space="0" w:color="auto"/>
        <w:bottom w:val="none" w:sz="0" w:space="0" w:color="auto"/>
        <w:right w:val="none" w:sz="0" w:space="0" w:color="auto"/>
      </w:divBdr>
    </w:div>
    <w:div w:id="211605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44483-F96E-4128-A89B-08ED6F779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569</Words>
  <Characters>3726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Valia</dc:creator>
  <cp:keywords/>
  <dc:description/>
  <cp:lastModifiedBy>Admin</cp:lastModifiedBy>
  <cp:revision>4</cp:revision>
  <cp:lastPrinted>2021-09-23T07:38:00Z</cp:lastPrinted>
  <dcterms:created xsi:type="dcterms:W3CDTF">2021-09-23T07:26:00Z</dcterms:created>
  <dcterms:modified xsi:type="dcterms:W3CDTF">2021-09-24T06:30:00Z</dcterms:modified>
</cp:coreProperties>
</file>