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5.1pt" o:ole="" fillcolor="window">
            <v:imagedata r:id="rId8" o:title=""/>
          </v:shape>
          <o:OLEObject Type="Embed" ProgID="Word.Picture.8" ShapeID="_x0000_i1025" DrawAspect="Content" ObjectID="_1831712439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55B1BF91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10</w:t>
      </w:r>
      <w:r w:rsidR="00F62DE6">
        <w:rPr>
          <w:b/>
          <w:szCs w:val="28"/>
        </w:rPr>
        <w:t>9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43856842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4132EF">
        <w:rPr>
          <w:szCs w:val="28"/>
        </w:rPr>
        <w:t>І</w:t>
      </w:r>
      <w:r w:rsidR="00F62DE6">
        <w:rPr>
          <w:szCs w:val="28"/>
        </w:rPr>
        <w:t>Х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7BC9BC9A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4132EF">
        <w:rPr>
          <w:szCs w:val="28"/>
        </w:rPr>
        <w:t>2</w:t>
      </w:r>
      <w:r w:rsidR="00F62DE6">
        <w:rPr>
          <w:szCs w:val="28"/>
        </w:rPr>
        <w:t>8</w:t>
      </w:r>
      <w:r w:rsidR="006F5BBD" w:rsidRPr="005A2399">
        <w:rPr>
          <w:szCs w:val="28"/>
        </w:rPr>
        <w:t>.</w:t>
      </w:r>
      <w:r w:rsidR="00F62DE6">
        <w:rPr>
          <w:szCs w:val="28"/>
        </w:rPr>
        <w:t>01</w:t>
      </w:r>
      <w:r w:rsidR="009D28D8" w:rsidRPr="005A2399">
        <w:rPr>
          <w:szCs w:val="28"/>
        </w:rPr>
        <w:t>.202</w:t>
      </w:r>
      <w:r w:rsidR="00F62DE6">
        <w:rPr>
          <w:szCs w:val="28"/>
        </w:rPr>
        <w:t>6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42E548C4" w:rsidR="009A6007" w:rsidRPr="005A2399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</w:t>
      </w:r>
      <w:r w:rsidR="007830B7" w:rsidRPr="005A2399">
        <w:rPr>
          <w:szCs w:val="28"/>
        </w:rPr>
        <w:t>Початок: 10-</w:t>
      </w:r>
      <w:r w:rsidR="00044217">
        <w:rPr>
          <w:szCs w:val="28"/>
        </w:rPr>
        <w:t>22</w:t>
      </w:r>
    </w:p>
    <w:p w14:paraId="0A0465F2" w14:textId="42F749EF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314DB1">
        <w:rPr>
          <w:szCs w:val="28"/>
        </w:rPr>
        <w:t>1</w:t>
      </w:r>
      <w:r w:rsidR="00E74BD2" w:rsidRPr="005A2399">
        <w:rPr>
          <w:szCs w:val="28"/>
        </w:rPr>
        <w:t>-</w:t>
      </w:r>
      <w:r w:rsidR="00314DB1">
        <w:rPr>
          <w:szCs w:val="28"/>
        </w:rPr>
        <w:t>1</w:t>
      </w:r>
      <w:r w:rsidR="00044217">
        <w:rPr>
          <w:szCs w:val="28"/>
        </w:rPr>
        <w:t>0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1E204A81" w14:textId="0499592E" w:rsidR="00244F3D" w:rsidRPr="005A2399" w:rsidRDefault="00244F3D" w:rsidP="00DA3C0A">
      <w:pPr>
        <w:tabs>
          <w:tab w:val="left" w:pos="8505"/>
        </w:tabs>
        <w:jc w:val="center"/>
        <w:rPr>
          <w:szCs w:val="28"/>
        </w:rPr>
      </w:pPr>
      <w:r w:rsidRPr="005A2399">
        <w:rPr>
          <w:b/>
          <w:szCs w:val="28"/>
        </w:rPr>
        <w:t>Протокольно:</w:t>
      </w:r>
      <w:r w:rsidRPr="005A2399">
        <w:rPr>
          <w:szCs w:val="28"/>
        </w:rPr>
        <w:t xml:space="preserve"> Загальний склад ради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34 депутати. Обрано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</w:t>
      </w:r>
      <w:r w:rsidR="00E366C9">
        <w:rPr>
          <w:szCs w:val="28"/>
        </w:rPr>
        <w:t>2</w:t>
      </w:r>
      <w:r w:rsidRPr="005A2399">
        <w:rPr>
          <w:szCs w:val="28"/>
        </w:rPr>
        <w:t xml:space="preserve"> депутат</w:t>
      </w:r>
      <w:r w:rsidR="00E366C9">
        <w:rPr>
          <w:szCs w:val="28"/>
        </w:rPr>
        <w:t>и</w:t>
      </w:r>
      <w:r w:rsidRPr="005A2399">
        <w:rPr>
          <w:szCs w:val="28"/>
        </w:rPr>
        <w:t>.</w:t>
      </w:r>
    </w:p>
    <w:p w14:paraId="351BEC12" w14:textId="77777777" w:rsidR="00324C9C" w:rsidRPr="005A2399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5A2399" w:rsidRDefault="00A87D66" w:rsidP="00DA3C0A">
      <w:pPr>
        <w:jc w:val="both"/>
        <w:rPr>
          <w:szCs w:val="28"/>
        </w:rPr>
      </w:pPr>
    </w:p>
    <w:p w14:paraId="37127BD2" w14:textId="343B97BE" w:rsidR="006F5BBD" w:rsidRPr="005A2399" w:rsidRDefault="00FA7F2B" w:rsidP="00DA3C0A">
      <w:pPr>
        <w:rPr>
          <w:szCs w:val="28"/>
        </w:rPr>
      </w:pPr>
      <w:r w:rsidRPr="005A2399">
        <w:rPr>
          <w:szCs w:val="28"/>
        </w:rPr>
        <w:t>1. Обрано депутатів до міської  ради</w:t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632E3E">
        <w:rPr>
          <w:szCs w:val="28"/>
        </w:rPr>
        <w:t>2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7FF90627" w:rsidR="00736B1C" w:rsidRPr="005A2399" w:rsidRDefault="00FA7F2B" w:rsidP="00DA3C0A">
      <w:pPr>
        <w:rPr>
          <w:szCs w:val="28"/>
        </w:rPr>
      </w:pPr>
      <w:r w:rsidRPr="005A2399">
        <w:rPr>
          <w:szCs w:val="28"/>
        </w:rPr>
        <w:t>2.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044217">
        <w:rPr>
          <w:szCs w:val="28"/>
        </w:rPr>
        <w:t>19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77777777" w:rsidR="00EA3BC3" w:rsidRPr="005A2399" w:rsidRDefault="00D925DD" w:rsidP="00DA3C0A">
      <w:pPr>
        <w:rPr>
          <w:szCs w:val="28"/>
        </w:rPr>
      </w:pPr>
      <w:r w:rsidRPr="005A2399">
        <w:rPr>
          <w:szCs w:val="28"/>
        </w:rPr>
        <w:t>3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6F7009D1" w:rsidR="002E647B" w:rsidRPr="005A2399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044217">
        <w:rPr>
          <w:szCs w:val="28"/>
        </w:rPr>
        <w:t>13</w:t>
      </w:r>
    </w:p>
    <w:p w14:paraId="2C53919A" w14:textId="77777777" w:rsidR="00D925DD" w:rsidRPr="005A2399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5A2399" w:rsidRDefault="00D925DD" w:rsidP="00DA3C0A">
      <w:pPr>
        <w:tabs>
          <w:tab w:val="left" w:pos="709"/>
        </w:tabs>
        <w:jc w:val="both"/>
        <w:rPr>
          <w:szCs w:val="28"/>
        </w:rPr>
      </w:pPr>
      <w:r w:rsidRPr="005A2399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77586D7F" w14:textId="77777777" w:rsidR="00A61812" w:rsidRPr="005A2399" w:rsidRDefault="00A61812" w:rsidP="00DA3C0A">
      <w:pPr>
        <w:rPr>
          <w:szCs w:val="28"/>
        </w:rPr>
      </w:pPr>
      <w:r w:rsidRPr="005A2399">
        <w:rPr>
          <w:szCs w:val="28"/>
        </w:rPr>
        <w:t xml:space="preserve">    комітету  міської ради, директори комунальних підприємств, </w:t>
      </w:r>
      <w:r w:rsidR="00D925DD" w:rsidRPr="005A2399">
        <w:rPr>
          <w:szCs w:val="28"/>
        </w:rPr>
        <w:t xml:space="preserve">представники </w:t>
      </w:r>
      <w:r w:rsidRPr="005A2399">
        <w:rPr>
          <w:szCs w:val="28"/>
        </w:rPr>
        <w:t xml:space="preserve"> </w:t>
      </w:r>
    </w:p>
    <w:p w14:paraId="0B2EB6BE" w14:textId="69C61DD1" w:rsidR="00205E42" w:rsidRPr="005A2399" w:rsidRDefault="00A61812" w:rsidP="00815345">
      <w:pPr>
        <w:rPr>
          <w:szCs w:val="28"/>
        </w:rPr>
      </w:pPr>
      <w:r w:rsidRPr="005A2399">
        <w:rPr>
          <w:szCs w:val="28"/>
        </w:rPr>
        <w:t xml:space="preserve">    </w:t>
      </w:r>
      <w:r w:rsidR="00D925DD" w:rsidRPr="005A2399">
        <w:rPr>
          <w:szCs w:val="28"/>
        </w:rPr>
        <w:t>ЗМІ.</w:t>
      </w: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4F7F0948" w14:textId="30AC2B94" w:rsidR="00A5391A" w:rsidRDefault="005F72D3" w:rsidP="004132EF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p w14:paraId="11594251" w14:textId="77777777" w:rsidR="00A5391A" w:rsidRPr="005A2399" w:rsidRDefault="00A5391A" w:rsidP="003D59F8">
      <w:pPr>
        <w:jc w:val="center"/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t xml:space="preserve">Секретаріат: </w:t>
            </w:r>
          </w:p>
        </w:tc>
        <w:tc>
          <w:tcPr>
            <w:tcW w:w="8064" w:type="dxa"/>
          </w:tcPr>
          <w:p w14:paraId="27729904" w14:textId="0BCA2FAF" w:rsidR="00EE7096" w:rsidRPr="005A2399" w:rsidRDefault="00747108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Валентина ДАЛІБОЖАК, Юрій СТУДАНС, Валерій ТРЕГУБОВ</w:t>
            </w:r>
          </w:p>
        </w:tc>
      </w:tr>
    </w:tbl>
    <w:p w14:paraId="5D904793" w14:textId="1793B831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7C337C">
        <w:rPr>
          <w:b/>
          <w:bCs/>
          <w:szCs w:val="28"/>
        </w:rPr>
        <w:t>«За» - 2</w:t>
      </w:r>
      <w:r w:rsidR="002363D5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2363D5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0"/>
    <w:p w14:paraId="6C15B0D7" w14:textId="77777777" w:rsidR="0095433E" w:rsidRPr="005A2399" w:rsidRDefault="0095433E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B390501" w14:textId="77777777" w:rsidR="00DA6400" w:rsidRDefault="00DA6400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1FC532C2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480547BC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7C337C">
        <w:rPr>
          <w:b/>
          <w:bCs/>
          <w:szCs w:val="28"/>
        </w:rPr>
        <w:t>«За» - 2</w:t>
      </w:r>
      <w:r w:rsidR="002363D5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7C337C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1"/>
    <w:bookmarkEnd w:id="2"/>
    <w:bookmarkEnd w:id="3"/>
    <w:p w14:paraId="171C2E44" w14:textId="77777777" w:rsidR="006F401B" w:rsidRPr="005A2399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650652CD" w14:textId="77777777" w:rsidR="00DA6400" w:rsidRDefault="00DA640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0581F0FA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t>Порядок денний:</w:t>
      </w:r>
    </w:p>
    <w:p w14:paraId="47F787DB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Звіт про здійснення державної регуляторної політики виконавчими органами Смілянської міської ради за 2025 рік</w:t>
      </w:r>
    </w:p>
    <w:p w14:paraId="7E23C7B4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Звіт про виконання плану роботи Смілянської міської ради на 2025 рік</w:t>
      </w:r>
    </w:p>
    <w:p w14:paraId="3DB13ADA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27.03.2024 № 78-5/VIII «Про затвердження Програми «Реформування системи шкільного харчування на 2024-2029 роки»</w:t>
      </w:r>
    </w:p>
    <w:p w14:paraId="532B9DC7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передачу Смілянській дитячій музичній школі № 2 комунального майна на праві узуфрукта</w:t>
      </w:r>
    </w:p>
    <w:p w14:paraId="4B50BA4D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26.06.2024 № 82-15/VIII</w:t>
      </w:r>
    </w:p>
    <w:p w14:paraId="15456907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26.06.2024 № 82-23/VIII </w:t>
      </w:r>
    </w:p>
    <w:p w14:paraId="44B8A9A8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Програми економічного і соціального розвитку Смілянської міської територіальної громади на 2026 рік</w:t>
      </w:r>
    </w:p>
    <w:p w14:paraId="7B5179CE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звільнення Смілянського комунального підприємства «Світоч»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7FBAC3A0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звільнення комунального підприємства «Медіа-центр»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3AEFD1A1" w14:textId="77777777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23.02.2022 № 39-35/VIII «Про встановлення порядку розподілу орендної плати між бюджетом Смілянської територіальної громади, орендодавцем та балансоутримувачем»</w:t>
      </w:r>
    </w:p>
    <w:p w14:paraId="1D49D4BF" w14:textId="347AF172" w:rsidR="00F62DE6" w:rsidRPr="00F62DE6" w:rsidRDefault="00F62DE6" w:rsidP="006866AD">
      <w:pPr>
        <w:pStyle w:val="af6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скасування рішення міської ради від 27.11.2024 № 89-46/VIII «Про надання згоди на прийняття до комунальної власності Смілянської міської територіальної громади комплектної трансформаторної підстанції по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Севастопольська, 58а та передачі її у власність ПАТ «Черкасиобленерго»</w:t>
      </w:r>
    </w:p>
    <w:p w14:paraId="34737343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згоди на передачу в оренду нерухомого майна</w:t>
      </w:r>
    </w:p>
    <w:p w14:paraId="4C199CF1" w14:textId="6414D895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Бичку І.І. </w:t>
      </w:r>
    </w:p>
    <w:p w14:paraId="0DA6ADF5" w14:textId="0EC5B2EF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Валовому І.О. </w:t>
      </w:r>
    </w:p>
    <w:p w14:paraId="4E6C52C4" w14:textId="144E3DAC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Варавві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С.І.  </w:t>
      </w:r>
    </w:p>
    <w:p w14:paraId="2CAFFCF9" w14:textId="18A0B1F3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Вікторжевському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В.А. </w:t>
      </w:r>
    </w:p>
    <w:p w14:paraId="7688B924" w14:textId="67D76F2C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Голіненку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О.В. </w:t>
      </w:r>
    </w:p>
    <w:p w14:paraId="76338E5D" w14:textId="4ED0D828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Гордієнку О.О. </w:t>
      </w:r>
    </w:p>
    <w:p w14:paraId="32E98264" w14:textId="3D0142F5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Гриценко Л.Д. </w:t>
      </w:r>
    </w:p>
    <w:p w14:paraId="433C12DD" w14:textId="74729554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Діденку В.М. </w:t>
      </w:r>
    </w:p>
    <w:p w14:paraId="72AC8EA2" w14:textId="6AD7C008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Зубареву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Є.А. </w:t>
      </w:r>
    </w:p>
    <w:p w14:paraId="60E8E1B3" w14:textId="71EEF14F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Карпенку Д.О. </w:t>
      </w:r>
    </w:p>
    <w:p w14:paraId="61276BD0" w14:textId="76AC4E05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Проценку М.В. </w:t>
      </w:r>
    </w:p>
    <w:p w14:paraId="405FF7F5" w14:textId="4B3A0C6D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Пузіну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Г.І. </w:t>
      </w:r>
    </w:p>
    <w:p w14:paraId="3CB85356" w14:textId="0CFBA01F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Руденку О.М. </w:t>
      </w:r>
    </w:p>
    <w:p w14:paraId="0661E236" w14:textId="7F8BDD23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Рябокінь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В.І. </w:t>
      </w:r>
    </w:p>
    <w:p w14:paraId="742FEE88" w14:textId="33AF8BF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Талапчуку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В.М. </w:t>
      </w:r>
    </w:p>
    <w:p w14:paraId="6DDECB18" w14:textId="70994D22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Темненку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С.А. </w:t>
      </w:r>
    </w:p>
    <w:p w14:paraId="172242F2" w14:textId="4430F95A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Фляку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Р.С. </w:t>
      </w:r>
    </w:p>
    <w:p w14:paraId="186EEEB2" w14:textId="25DAD008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Чекалю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М.О. </w:t>
      </w:r>
    </w:p>
    <w:p w14:paraId="72C7DFA7" w14:textId="566B90AE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Бакуменко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В.І. </w:t>
      </w:r>
    </w:p>
    <w:p w14:paraId="78DC0453" w14:textId="779A51E1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Денисенко Ю.О. </w:t>
      </w:r>
    </w:p>
    <w:p w14:paraId="2B9ECB55" w14:textId="76440970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Іваній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Л.М. </w:t>
      </w:r>
    </w:p>
    <w:p w14:paraId="05EB3401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Угоди про передачу коштів позики</w:t>
      </w:r>
    </w:p>
    <w:p w14:paraId="2B36BFB7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Статуту Смілянського комунального підприємства «Комунальник»</w:t>
      </w:r>
    </w:p>
    <w:p w14:paraId="6E658F8B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передачу Смілянському комунальному підприємству «Комунальник» гірлянд на праві узуфрукта </w:t>
      </w:r>
    </w:p>
    <w:p w14:paraId="4940ACF3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передачу Смілянському комунальному підприємству «Комунальник» сміттєвих контейнерів на праві узуфрукта </w:t>
      </w:r>
    </w:p>
    <w:p w14:paraId="5137BE05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передачу вартості виконаних робіт по об’єктах будівництва</w:t>
      </w:r>
    </w:p>
    <w:p w14:paraId="62819431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рік» </w:t>
      </w:r>
    </w:p>
    <w:p w14:paraId="201EF57E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24.12.2025 № 108-48/VIIІ «Про бюджет Смілянської міської територіальної громади на 2026 рік (2357300000)»</w:t>
      </w:r>
    </w:p>
    <w:p w14:paraId="5EBCA682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проведення інвентаризації земельної ділянки під домоволодінням на                 вул. Ентузіастів, 30</w:t>
      </w:r>
    </w:p>
    <w:p w14:paraId="064CAADD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проведення експертної грошової оцінки земельної ділянки площею 0,0550 га під домоволодінням на вул. Незалежності, 21</w:t>
      </w:r>
    </w:p>
    <w:p w14:paraId="46438766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</w:r>
    </w:p>
    <w:p w14:paraId="27AE26DA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пров. Гірському, 8</w:t>
      </w:r>
    </w:p>
    <w:p w14:paraId="5F154805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lastRenderedPageBreak/>
        <w:t>Про проведення земельних торгів з продажу права оренди земельної ділянки несільськогосподарського призначення на вул. Богдана Хмельницького</w:t>
      </w:r>
    </w:p>
    <w:p w14:paraId="4E78C4F4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</w:r>
    </w:p>
    <w:p w14:paraId="0A289604" w14:textId="1B740D5A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підготовку лоту до земельних торгів на вул. Незалежності (біля буд.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F62DE6">
        <w:rPr>
          <w:rFonts w:ascii="Times New Roman" w:hAnsi="Times New Roman"/>
          <w:sz w:val="28"/>
          <w:szCs w:val="28"/>
          <w:lang w:val="uk-UA"/>
        </w:rPr>
        <w:t>№ 46-48)</w:t>
      </w:r>
    </w:p>
    <w:p w14:paraId="520FD4F8" w14:textId="167A0BAF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F62DE6">
        <w:rPr>
          <w:rFonts w:ascii="Times New Roman" w:hAnsi="Times New Roman"/>
          <w:sz w:val="28"/>
          <w:szCs w:val="28"/>
          <w:lang w:val="uk-UA"/>
        </w:rPr>
        <w:t xml:space="preserve">вул. Андрія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Глувківського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>, 28</w:t>
      </w:r>
    </w:p>
    <w:p w14:paraId="446A0CCE" w14:textId="60B886E3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F62DE6">
        <w:rPr>
          <w:rFonts w:ascii="Times New Roman" w:hAnsi="Times New Roman"/>
          <w:sz w:val="28"/>
          <w:szCs w:val="28"/>
          <w:lang w:val="uk-UA"/>
        </w:rPr>
        <w:t xml:space="preserve">вул. Андрія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Глувківського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>, 39</w:t>
      </w:r>
    </w:p>
    <w:p w14:paraId="337A0517" w14:textId="56ECE356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Надії, 12</w:t>
      </w:r>
    </w:p>
    <w:p w14:paraId="6B221D6B" w14:textId="663AFCEE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Віри Гордієнко, 78</w:t>
      </w:r>
    </w:p>
    <w:p w14:paraId="16CF7873" w14:textId="4028F275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Кленовій, 10</w:t>
      </w:r>
    </w:p>
    <w:p w14:paraId="304CA0E1" w14:textId="6C8CA522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пров. Праці, 8</w:t>
      </w:r>
    </w:p>
    <w:p w14:paraId="06C4AE0F" w14:textId="5FD1BB66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першодрукаря Івана Федорова, 46</w:t>
      </w:r>
    </w:p>
    <w:p w14:paraId="42563284" w14:textId="03624FAA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Полтавській, 21</w:t>
      </w:r>
    </w:p>
    <w:p w14:paraId="7FDCCD36" w14:textId="1D091AC8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пров. Мальовничому, 10</w:t>
      </w:r>
    </w:p>
    <w:p w14:paraId="54B999F6" w14:textId="19F9D104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академіка Григорія Проскури, 40</w:t>
      </w:r>
    </w:p>
    <w:p w14:paraId="6F544A41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укладення з Кооперативом «БЕРЕЖОК» договору оренди землі на новий строк під гаражним кооперативом на вул. Шолом-Алейхема, 3</w:t>
      </w:r>
    </w:p>
    <w:p w14:paraId="0FB1A24B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СВПП «ФАКЕЛ» земельної ділянки під виробничою базою на вул. Сунківській, 73 в оренду</w:t>
      </w:r>
    </w:p>
    <w:p w14:paraId="2CABC255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lastRenderedPageBreak/>
        <w:t>Про надання ФОП Снітко Н.Т. земельної ділянки під комплексом нежитлових будівель на вул. Промисловій, 8 в оренду</w:t>
      </w:r>
    </w:p>
    <w:p w14:paraId="544AFB5D" w14:textId="2008D274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Радченку В.В., Радченко Т.В. земельної ділянки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пров. Східному, 8 під домоволодінням в оренду</w:t>
      </w:r>
    </w:p>
    <w:p w14:paraId="5B99F95F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Аксьонову Сергію земельної ділянки під домоволодінням на вул. Молодіжній, 45 в оренду</w:t>
      </w:r>
    </w:p>
    <w:p w14:paraId="3D00A281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Кучер В.В. земельної ділянки на пров.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Кожевному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>, 18 під домоволодінням в оренду</w:t>
      </w:r>
    </w:p>
    <w:p w14:paraId="5C670567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Бригаді В.Г. земельної ділянки на пров.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Федосіївському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>, 6 під домоволодінням у власність</w:t>
      </w:r>
    </w:p>
    <w:p w14:paraId="774738C0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Куліченко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Р.І. земельної ділянки на вул. Кременчуцькій, 36 під домоволодінням у власність</w:t>
      </w:r>
    </w:p>
    <w:p w14:paraId="02591304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Бондаренку М.М. земельної ділянки на пров. Юрія Кондратюка, 12 під домоволодінням у власність</w:t>
      </w:r>
    </w:p>
    <w:p w14:paraId="2E3B3E45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Кучер М.М. земельної ділянки на вул. Героїв Небесної Сотні, 56 під домоволодінням у власність та внесення змін до договору оренди землі</w:t>
      </w:r>
    </w:p>
    <w:p w14:paraId="31D0B14A" w14:textId="395FA94D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Сторчак О.В.,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Дудніковій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А.О. земельних ділянок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 xml:space="preserve">вул. 1 Грудня, 82 під домоволодінням у спільну часткову власність </w:t>
      </w:r>
      <w:r w:rsidR="00791758">
        <w:rPr>
          <w:rFonts w:ascii="Times New Roman" w:hAnsi="Times New Roman"/>
          <w:sz w:val="28"/>
          <w:szCs w:val="28"/>
          <w:lang w:val="uk-UA"/>
        </w:rPr>
        <w:t>та оренду</w:t>
      </w:r>
    </w:p>
    <w:p w14:paraId="2E2E34A8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Копиці О.В. земельних ділянок на пров. Миколи Леонтовича, 12 під домоволодінням у власність та оренду</w:t>
      </w:r>
    </w:p>
    <w:p w14:paraId="3DA6E387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Піроговій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Т.В. земельних ділянок на вул. Петра Сагайдачного, 218 під домоволодінням у власність та оренду</w:t>
      </w:r>
    </w:p>
    <w:p w14:paraId="46738B5C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Гурцю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М.П. земельних ділянок на пров. Володимира Сосюри, 20 під домоволодінням у власність та оренду</w:t>
      </w:r>
    </w:p>
    <w:p w14:paraId="59B60FAD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Кольцовій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Н.Г.  земельних ділянок на пров. Павла Чубинського, 24 під домоволодінням у власність та оренду</w:t>
      </w:r>
    </w:p>
    <w:p w14:paraId="38845616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Фіщуку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В.П. земельних ділянок на вул. Котляревського, 9 під домоволодінням у власність та оренду</w:t>
      </w:r>
    </w:p>
    <w:p w14:paraId="47E75598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Косенко В.П. земельних ділянок на вул. Сенатора, 21 під домоволодінням у власність та оренду</w:t>
      </w:r>
    </w:p>
    <w:p w14:paraId="10CB8CA0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Зайвій Т.Г. земельних ділянок на вул. Івана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Дороганевського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, 40 під домоволодінням у власність та оренду </w:t>
      </w:r>
    </w:p>
    <w:p w14:paraId="6BDE98E2" w14:textId="77777777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Губенку В.О. земельних ділянок на вул. Зарічній, 7/1 під домоволодінням у власність та оренду</w:t>
      </w:r>
    </w:p>
    <w:p w14:paraId="559C103C" w14:textId="61757509" w:rsidR="00F62DE6" w:rsidRPr="00F62DE6" w:rsidRDefault="00F62DE6" w:rsidP="00350D21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Литвиненко Л.П.,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Сербіній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О.М. земельних ділянок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Михайла Вербицького, 40 під домоволодінням у спільну часткову власність та оренду</w:t>
      </w:r>
    </w:p>
    <w:p w14:paraId="5F27AAA2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Парахневич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4</w:t>
      </w:r>
    </w:p>
    <w:p w14:paraId="0FC9E4B8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Товстопяту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Г.Г. дозволу на розроблення технічної документації із землеустрою щодо встановлення (відновлення) меж земельної </w:t>
      </w:r>
      <w:r w:rsidRPr="00F62DE6">
        <w:rPr>
          <w:rFonts w:ascii="Times New Roman" w:hAnsi="Times New Roman"/>
          <w:sz w:val="28"/>
          <w:szCs w:val="28"/>
          <w:lang w:val="uk-UA"/>
        </w:rPr>
        <w:lastRenderedPageBreak/>
        <w:t>ділянки в натурі (на місцевості) під домоволодінням на пров. Євгенія Войцехівського, 1</w:t>
      </w:r>
    </w:p>
    <w:p w14:paraId="4F580E7B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пров. Східному, 8-А</w:t>
      </w:r>
    </w:p>
    <w:p w14:paraId="003061E6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Желонській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52 </w:t>
      </w:r>
    </w:p>
    <w:p w14:paraId="5B286688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81</w:t>
      </w:r>
    </w:p>
    <w:p w14:paraId="37F24F2B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Червоному, 4</w:t>
      </w:r>
    </w:p>
    <w:p w14:paraId="65D3EBBA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Миколи Зерова, 20</w:t>
      </w:r>
    </w:p>
    <w:p w14:paraId="0E0726E0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5-А</w:t>
      </w:r>
    </w:p>
    <w:p w14:paraId="436B0CDB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Осадчому П.М.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8 </w:t>
      </w:r>
    </w:p>
    <w:p w14:paraId="7CD91136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Зайцевій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10</w:t>
      </w:r>
    </w:p>
    <w:p w14:paraId="2E7634C9" w14:textId="72D0215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 </w:t>
      </w:r>
      <w:r w:rsidR="00A206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D3D9B7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 </w:t>
      </w:r>
    </w:p>
    <w:p w14:paraId="6553FB06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ТОВ «СМІЛА 5» дозволу на розроблення проєкту землеустрою щодо відведення земельної ділянки під установку зберігання електроенергії на вул. Поштовій</w:t>
      </w:r>
    </w:p>
    <w:p w14:paraId="61D20233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</w:r>
    </w:p>
    <w:p w14:paraId="50AB4361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надання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Дуденку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Р.М. дозволу на розроблення проєкту землеустрою щодо відведення земельної ділянки на вул. Захисників України (біля буд. № 17) під індивідуальний гараж в оренду </w:t>
      </w:r>
    </w:p>
    <w:p w14:paraId="5544CCCF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</w:r>
    </w:p>
    <w:p w14:paraId="4B72029B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Кондратенко О.В., Шевченко А.В. технічної документації із землеустрою щодо поділу земельної ділянки комунальної власності під домоволодінням на вул. Станіславського, 34</w:t>
      </w:r>
    </w:p>
    <w:p w14:paraId="6FDAD33D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</w:r>
    </w:p>
    <w:p w14:paraId="38E6D0AF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Заріцькому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</w:r>
    </w:p>
    <w:p w14:paraId="09E0976E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затвердження ПВКФ «ГРУНТ» технічної документації із землеустрою щодо інвентаризації земельної ділянки комунальної власності під комплексом нежитлових будівель по вул.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Репіна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>, 10</w:t>
      </w:r>
    </w:p>
    <w:p w14:paraId="081DFFE0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01EDEE99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та надання СКП «КОМУНАЛЬНИК» земельної ділянки під кладовище в адмінмежах 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 xml:space="preserve"> ОТГ в постійне користування</w:t>
      </w:r>
    </w:p>
    <w:p w14:paraId="1FE71C3B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СМІЛЯНСЬКОМУ МІСЬКОМУ ТЕРИТОРІАЛЬНОМУ ЦЕНТРУ НАДАННЯ СОЦІАЛЬНИХ ПОСЛУГ земельної ділянки під адміністративною будівлею на вул. Соборній, 72-Б в постійне користування</w:t>
      </w:r>
    </w:p>
    <w:p w14:paraId="0032C334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30.08.2023 № 68-58/VІІІ «Про проведення земельних торгів з продажу права оренди земельної ділянки несільськогосподарського призначення на пров. Павлова, 26</w:t>
      </w:r>
    </w:p>
    <w:p w14:paraId="36775C1C" w14:textId="77777777" w:rsidR="00F62DE6" w:rsidRPr="00F62DE6" w:rsidRDefault="00F62DE6" w:rsidP="007829D6">
      <w:pPr>
        <w:pStyle w:val="af6"/>
        <w:numPr>
          <w:ilvl w:val="0"/>
          <w:numId w:val="1"/>
        </w:numPr>
        <w:tabs>
          <w:tab w:val="left" w:pos="0"/>
          <w:tab w:val="left" w:pos="426"/>
          <w:tab w:val="left" w:pos="567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24.09.2025 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</w:p>
    <w:p w14:paraId="1C157D2F" w14:textId="77777777" w:rsidR="00F62DE6" w:rsidRPr="00F62DE6" w:rsidRDefault="00F62DE6" w:rsidP="0083766D">
      <w:pPr>
        <w:pStyle w:val="af6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поновлення ПП «</w:t>
      </w:r>
      <w:proofErr w:type="spellStart"/>
      <w:r w:rsidRPr="00F62DE6">
        <w:rPr>
          <w:rFonts w:ascii="Times New Roman" w:hAnsi="Times New Roman"/>
          <w:sz w:val="28"/>
          <w:szCs w:val="28"/>
          <w:lang w:val="uk-UA"/>
        </w:rPr>
        <w:t>Номано</w:t>
      </w:r>
      <w:proofErr w:type="spellEnd"/>
      <w:r w:rsidRPr="00F62DE6">
        <w:rPr>
          <w:rFonts w:ascii="Times New Roman" w:hAnsi="Times New Roman"/>
          <w:sz w:val="28"/>
          <w:szCs w:val="28"/>
          <w:lang w:val="uk-UA"/>
        </w:rPr>
        <w:t>» договору оренди землі під нежитловими будівлями по вул. Промисловій, 6</w:t>
      </w:r>
    </w:p>
    <w:p w14:paraId="7F704239" w14:textId="77777777" w:rsidR="00F62DE6" w:rsidRPr="00F62DE6" w:rsidRDefault="00F62DE6" w:rsidP="0083766D">
      <w:pPr>
        <w:pStyle w:val="af6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>Про поновлення ФОП Гладких А.В. договору оренди землі під магазином з прибудовою по вул. Петра Сагайдачного, 69</w:t>
      </w:r>
    </w:p>
    <w:p w14:paraId="10A96FDC" w14:textId="41DB4906" w:rsidR="00F62DE6" w:rsidRPr="00F62DE6" w:rsidRDefault="00F62DE6" w:rsidP="0083766D">
      <w:pPr>
        <w:pStyle w:val="af6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t xml:space="preserve">Про поновлення Савчук Л.А. договору оренди землі під магазином по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F62DE6">
        <w:rPr>
          <w:rFonts w:ascii="Times New Roman" w:hAnsi="Times New Roman"/>
          <w:sz w:val="28"/>
          <w:szCs w:val="28"/>
          <w:lang w:val="uk-UA"/>
        </w:rPr>
        <w:t>вул. Рафінадний бульвар, 1</w:t>
      </w:r>
    </w:p>
    <w:p w14:paraId="683CCF43" w14:textId="026C9289" w:rsidR="00865599" w:rsidRPr="00F62DE6" w:rsidRDefault="00F62DE6" w:rsidP="0083766D">
      <w:pPr>
        <w:pStyle w:val="af6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</w:tabs>
        <w:spacing w:line="25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62DE6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припинення договору оренди землі з Гончаренком В.М. та надання Гончаренко Н.П. земельної ділянки під нежитловою будівлею на </w:t>
      </w:r>
      <w:r w:rsidR="00796AA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4C2D1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F62DE6">
        <w:rPr>
          <w:rFonts w:ascii="Times New Roman" w:hAnsi="Times New Roman"/>
          <w:sz w:val="28"/>
          <w:szCs w:val="28"/>
          <w:lang w:val="uk-UA"/>
        </w:rPr>
        <w:t>вул. В’ячеслава Чорновола, 7-А в орен</w:t>
      </w:r>
      <w:r w:rsidR="0083766D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у</w:t>
      </w:r>
    </w:p>
    <w:p w14:paraId="07711CF9" w14:textId="7D301D92" w:rsidR="00200634" w:rsidRPr="005A2399" w:rsidRDefault="00200634" w:rsidP="004132EF">
      <w:pPr>
        <w:pStyle w:val="af6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2363D5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8D66C7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DB0FBFB" w14:textId="7AB785B7" w:rsidR="005A62C3" w:rsidRPr="00C42352" w:rsidRDefault="00051A55" w:rsidP="00C42352">
      <w:pPr>
        <w:rPr>
          <w:rFonts w:eastAsia="MS Mincho"/>
          <w:b/>
          <w:szCs w:val="28"/>
          <w:lang w:val="en-US" w:eastAsia="en-US"/>
        </w:rPr>
      </w:pPr>
      <w:r>
        <w:rPr>
          <w:b/>
          <w:szCs w:val="28"/>
        </w:rPr>
        <w:br w:type="page"/>
      </w: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606202" w:rsidRPr="005A2399" w14:paraId="4FE0F168" w14:textId="77777777" w:rsidTr="00321760">
        <w:trPr>
          <w:trHeight w:val="291"/>
        </w:trPr>
        <w:tc>
          <w:tcPr>
            <w:tcW w:w="2235" w:type="dxa"/>
          </w:tcPr>
          <w:p w14:paraId="759FE283" w14:textId="1A3E51FC" w:rsidR="00606202" w:rsidRPr="005A2399" w:rsidRDefault="00606202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1 СЛУХАЛИ:</w:t>
            </w:r>
          </w:p>
        </w:tc>
        <w:tc>
          <w:tcPr>
            <w:tcW w:w="7654" w:type="dxa"/>
          </w:tcPr>
          <w:p w14:paraId="11C1B8F3" w14:textId="07262A39" w:rsidR="00606202" w:rsidRPr="00152AD2" w:rsidRDefault="00606202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  <w:lang w:bidi="uk-UA"/>
              </w:rPr>
            </w:pPr>
            <w:r w:rsidRPr="00152AD2">
              <w:rPr>
                <w:szCs w:val="28"/>
              </w:rPr>
              <w:t>Сергія АНАНКА</w:t>
            </w:r>
            <w:r w:rsidR="007060BF">
              <w:rPr>
                <w:szCs w:val="28"/>
              </w:rPr>
              <w:t>, який озвучив</w:t>
            </w:r>
            <w:r w:rsidRPr="00152AD2">
              <w:rPr>
                <w:szCs w:val="28"/>
              </w:rPr>
              <w:t xml:space="preserve"> </w:t>
            </w:r>
            <w:r w:rsidR="00DE7704">
              <w:rPr>
                <w:szCs w:val="28"/>
              </w:rPr>
              <w:t>звіт про здійснення державної регуляторної політики виконавчими органами Смілянської міської ради за 2025 рік</w:t>
            </w:r>
          </w:p>
        </w:tc>
      </w:tr>
      <w:tr w:rsidR="00606202" w:rsidRPr="005A2399" w14:paraId="281C0C1C" w14:textId="77777777" w:rsidTr="00321760">
        <w:trPr>
          <w:trHeight w:val="285"/>
        </w:trPr>
        <w:tc>
          <w:tcPr>
            <w:tcW w:w="2235" w:type="dxa"/>
          </w:tcPr>
          <w:p w14:paraId="039A064A" w14:textId="3B6232F4" w:rsidR="00606202" w:rsidRPr="005A2399" w:rsidRDefault="00606202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85EBE1" w14:textId="014EC1A9" w:rsidR="00606202" w:rsidRDefault="00DE7704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Звіт </w:t>
            </w:r>
            <w:r w:rsidRPr="00DE7704">
              <w:rPr>
                <w:szCs w:val="28"/>
              </w:rPr>
              <w:t>про здійснення державної регуляторної політики виконавчими органами Смілянської міської ради за 2025 рік</w:t>
            </w:r>
            <w:r w:rsidRPr="00DE7704">
              <w:rPr>
                <w:b/>
                <w:bCs/>
                <w:szCs w:val="28"/>
              </w:rPr>
              <w:t xml:space="preserve"> </w:t>
            </w:r>
            <w:r w:rsidR="008D0FD0">
              <w:rPr>
                <w:b/>
                <w:bCs/>
                <w:szCs w:val="28"/>
              </w:rPr>
              <w:t>вз</w:t>
            </w:r>
            <w:r w:rsidR="00581721">
              <w:rPr>
                <w:b/>
                <w:bCs/>
                <w:szCs w:val="28"/>
              </w:rPr>
              <w:t>яти до відома</w:t>
            </w:r>
            <w:r w:rsidR="00D8447A">
              <w:rPr>
                <w:b/>
                <w:bCs/>
                <w:szCs w:val="28"/>
              </w:rPr>
              <w:t xml:space="preserve"> </w:t>
            </w:r>
            <w:r w:rsidR="00D8447A" w:rsidRPr="002363D5">
              <w:rPr>
                <w:b/>
                <w:bCs/>
                <w:i/>
                <w:iCs/>
                <w:szCs w:val="28"/>
              </w:rPr>
              <w:t>(додається)</w:t>
            </w:r>
            <w:r w:rsidR="00581721" w:rsidRPr="002363D5">
              <w:rPr>
                <w:b/>
                <w:bCs/>
                <w:i/>
                <w:iCs/>
                <w:szCs w:val="28"/>
              </w:rPr>
              <w:t>.</w:t>
            </w:r>
          </w:p>
          <w:p w14:paraId="0A0CCCDE" w14:textId="14D3BB3E" w:rsidR="008D66C7" w:rsidRPr="005A2399" w:rsidRDefault="008D66C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 w:rsidR="002363D5"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</w:tc>
      </w:tr>
      <w:tr w:rsidR="00606202" w:rsidRPr="005A2399" w14:paraId="6AF41452" w14:textId="77777777" w:rsidTr="00321760">
        <w:tc>
          <w:tcPr>
            <w:tcW w:w="2235" w:type="dxa"/>
          </w:tcPr>
          <w:p w14:paraId="57095D83" w14:textId="167AC43E" w:rsidR="00606202" w:rsidRPr="005A2399" w:rsidRDefault="00606202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1D5542E5" w14:textId="7EE62F0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0013769" w14:textId="77777777" w:rsidTr="00321760">
        <w:tc>
          <w:tcPr>
            <w:tcW w:w="2235" w:type="dxa"/>
          </w:tcPr>
          <w:p w14:paraId="30BC726B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54" w:type="dxa"/>
          </w:tcPr>
          <w:p w14:paraId="487E4A9D" w14:textId="5712BD12" w:rsidR="00594EF7" w:rsidRPr="005A2399" w:rsidRDefault="00594EF7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</w:t>
            </w:r>
            <w:r w:rsidR="007060BF" w:rsidRPr="007060BF">
              <w:rPr>
                <w:rFonts w:eastAsia="Calibri"/>
                <w:szCs w:val="28"/>
                <w:lang w:eastAsia="en-US"/>
              </w:rPr>
              <w:t xml:space="preserve"> </w:t>
            </w:r>
            <w:r w:rsidR="007060BF">
              <w:rPr>
                <w:rFonts w:eastAsia="Calibri"/>
                <w:szCs w:val="28"/>
                <w:lang w:eastAsia="en-US"/>
              </w:rPr>
              <w:t xml:space="preserve">звіт </w:t>
            </w:r>
            <w:r w:rsidR="007060BF" w:rsidRPr="007060BF">
              <w:rPr>
                <w:szCs w:val="28"/>
              </w:rPr>
              <w:t>про виконання плану роботи Смілянської міської ради на 2025 рік</w:t>
            </w:r>
            <w:r w:rsidR="00170515">
              <w:rPr>
                <w:szCs w:val="28"/>
              </w:rPr>
              <w:t xml:space="preserve"> та надав слово для доповіді Мифодюк Л.С.</w:t>
            </w:r>
          </w:p>
        </w:tc>
      </w:tr>
      <w:tr w:rsidR="00170515" w:rsidRPr="005A2399" w14:paraId="25ED8E2C" w14:textId="77777777" w:rsidTr="00321760">
        <w:tc>
          <w:tcPr>
            <w:tcW w:w="2235" w:type="dxa"/>
          </w:tcPr>
          <w:p w14:paraId="36CA04FC" w14:textId="5AEEE495" w:rsidR="00170515" w:rsidRPr="005A2399" w:rsidRDefault="00170515" w:rsidP="00D51A76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7F2E1521" w14:textId="6B55A22D" w:rsidR="00170515" w:rsidRPr="005A2399" w:rsidRDefault="00170515" w:rsidP="00DD387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Леся МИФОДЮК, яка зачитала звіт про виконання плану роботи Смілянської міської ради на 2025 рік</w:t>
            </w:r>
          </w:p>
        </w:tc>
      </w:tr>
      <w:tr w:rsidR="00594EF7" w:rsidRPr="005A2399" w14:paraId="4AC561B2" w14:textId="77777777" w:rsidTr="00321760">
        <w:tc>
          <w:tcPr>
            <w:tcW w:w="2235" w:type="dxa"/>
          </w:tcPr>
          <w:p w14:paraId="39B790D6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A0C86C" w14:textId="6CD7FFE8" w:rsidR="007060BF" w:rsidRDefault="007060BF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Звіт про виконання плану роботи Смілянської міської ради на 2025 рік</w:t>
            </w:r>
            <w:r w:rsidRPr="005A2399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 взяти до відома</w:t>
            </w:r>
            <w:r w:rsidR="00D8447A">
              <w:rPr>
                <w:b/>
                <w:bCs/>
                <w:szCs w:val="28"/>
              </w:rPr>
              <w:t xml:space="preserve"> </w:t>
            </w:r>
            <w:r w:rsidR="00D8447A" w:rsidRPr="002363D5">
              <w:rPr>
                <w:b/>
                <w:bCs/>
                <w:i/>
                <w:iCs/>
                <w:szCs w:val="28"/>
              </w:rPr>
              <w:t>(додається)</w:t>
            </w:r>
            <w:r w:rsidRPr="002363D5">
              <w:rPr>
                <w:b/>
                <w:bCs/>
                <w:i/>
                <w:iCs/>
                <w:szCs w:val="28"/>
              </w:rPr>
              <w:t>.</w:t>
            </w:r>
          </w:p>
          <w:p w14:paraId="2923501E" w14:textId="6760FB48" w:rsidR="00594EF7" w:rsidRPr="00D8447A" w:rsidRDefault="00594EF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2363D5">
              <w:rPr>
                <w:b/>
                <w:bCs/>
                <w:szCs w:val="28"/>
              </w:rPr>
              <w:t>0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826AE9" w:rsidRPr="00826AE9">
              <w:rPr>
                <w:b/>
                <w:bCs/>
                <w:szCs w:val="28"/>
              </w:rPr>
              <w:t>. Рішення прийня</w:t>
            </w:r>
            <w:r w:rsidR="00D8447A">
              <w:rPr>
                <w:b/>
                <w:bCs/>
                <w:szCs w:val="28"/>
              </w:rPr>
              <w:t>то.</w:t>
            </w:r>
          </w:p>
        </w:tc>
      </w:tr>
      <w:tr w:rsidR="00606202" w:rsidRPr="005A2399" w14:paraId="7F9D7C3A" w14:textId="77777777" w:rsidTr="00321760">
        <w:tc>
          <w:tcPr>
            <w:tcW w:w="2235" w:type="dxa"/>
          </w:tcPr>
          <w:p w14:paraId="1141B87E" w14:textId="0293CDD1" w:rsidR="00D85457" w:rsidRPr="005A2399" w:rsidRDefault="00D85457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14F708C" w14:textId="40240DCD" w:rsidR="007D4009" w:rsidRPr="005A2399" w:rsidRDefault="007D4009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321760">
        <w:tc>
          <w:tcPr>
            <w:tcW w:w="2235" w:type="dxa"/>
          </w:tcPr>
          <w:p w14:paraId="57B3C750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54" w:type="dxa"/>
          </w:tcPr>
          <w:p w14:paraId="26F226D9" w14:textId="588B8705" w:rsidR="00594EF7" w:rsidRPr="005A2399" w:rsidRDefault="00594EF7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2363D5" w:rsidRPr="002363D5">
              <w:rPr>
                <w:szCs w:val="28"/>
              </w:rPr>
              <w:t xml:space="preserve">внесення змін до рішення міської ради від 27.03.2024 </w:t>
            </w:r>
            <w:r w:rsidR="00A2066A">
              <w:rPr>
                <w:szCs w:val="28"/>
              </w:rPr>
              <w:t xml:space="preserve">             </w:t>
            </w:r>
            <w:r w:rsidR="002363D5" w:rsidRPr="002363D5">
              <w:rPr>
                <w:szCs w:val="28"/>
              </w:rPr>
              <w:t>№ 78-5/</w:t>
            </w:r>
            <w:r w:rsidR="002363D5" w:rsidRPr="002363D5">
              <w:rPr>
                <w:szCs w:val="28"/>
                <w:lang w:val="en-US"/>
              </w:rPr>
              <w:t>VIII</w:t>
            </w:r>
            <w:r w:rsidR="002363D5" w:rsidRPr="002363D5">
              <w:rPr>
                <w:szCs w:val="28"/>
              </w:rPr>
              <w:t xml:space="preserve"> «Про затвердження Програми «Реформування системи шкільного харчування на 2024-2029 роки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21609200" w14:textId="77777777" w:rsidTr="00321760">
        <w:tc>
          <w:tcPr>
            <w:tcW w:w="2235" w:type="dxa"/>
          </w:tcPr>
          <w:p w14:paraId="69790307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64BEAE" w14:textId="79EAE5FD" w:rsidR="00594EF7" w:rsidRPr="005A2399" w:rsidRDefault="00594EF7" w:rsidP="00DD3879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9116F8" w:rsidRPr="009116F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2363D5" w:rsidRPr="002363D5">
              <w:rPr>
                <w:szCs w:val="28"/>
              </w:rPr>
              <w:t>внесення змін до рішення міської ради від 27.03.2024 № 78-5/</w:t>
            </w:r>
            <w:r w:rsidR="002363D5" w:rsidRPr="002363D5">
              <w:rPr>
                <w:szCs w:val="28"/>
                <w:lang w:val="en-US"/>
              </w:rPr>
              <w:t>VIII</w:t>
            </w:r>
            <w:r w:rsidR="002363D5" w:rsidRPr="002363D5">
              <w:rPr>
                <w:szCs w:val="28"/>
              </w:rPr>
              <w:t xml:space="preserve"> «Про затвердження Програми «Реформування системи шкільного харчування на 2024-2029 роки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0C6BC675" w:rsidR="00594EF7" w:rsidRPr="005A2399" w:rsidRDefault="00594EF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2363D5">
              <w:rPr>
                <w:b/>
                <w:bCs/>
                <w:szCs w:val="28"/>
              </w:rPr>
              <w:t>0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826AE9" w:rsidRPr="00826AE9">
              <w:rPr>
                <w:b/>
                <w:bCs/>
                <w:szCs w:val="28"/>
              </w:rPr>
              <w:t>. Рішення прийнято.</w:t>
            </w:r>
          </w:p>
          <w:p w14:paraId="18CA3BB0" w14:textId="290E404A" w:rsidR="00594EF7" w:rsidRPr="005A2399" w:rsidRDefault="00594EF7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10</w:t>
            </w:r>
            <w:r w:rsidR="002363D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2363D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321760">
        <w:tc>
          <w:tcPr>
            <w:tcW w:w="2235" w:type="dxa"/>
          </w:tcPr>
          <w:p w14:paraId="10CDD34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2F3D5C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321760">
        <w:tc>
          <w:tcPr>
            <w:tcW w:w="2235" w:type="dxa"/>
          </w:tcPr>
          <w:p w14:paraId="098669FE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54" w:type="dxa"/>
          </w:tcPr>
          <w:p w14:paraId="0AD6161C" w14:textId="1E3B09CA" w:rsidR="00862129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1B7D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9D6FF9" w:rsidRPr="009D6FF9">
              <w:rPr>
                <w:szCs w:val="28"/>
                <w:lang w:val="ru-RU"/>
              </w:rPr>
              <w:t xml:space="preserve">передачу </w:t>
            </w:r>
            <w:proofErr w:type="spellStart"/>
            <w:r w:rsidR="009D6FF9" w:rsidRPr="009D6FF9">
              <w:rPr>
                <w:szCs w:val="28"/>
                <w:lang w:val="ru-RU"/>
              </w:rPr>
              <w:t>Смілянській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</w:t>
            </w:r>
            <w:proofErr w:type="spellStart"/>
            <w:r w:rsidR="009D6FF9" w:rsidRPr="009D6FF9">
              <w:rPr>
                <w:szCs w:val="28"/>
                <w:lang w:val="ru-RU"/>
              </w:rPr>
              <w:t>дитячій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</w:t>
            </w:r>
            <w:proofErr w:type="spellStart"/>
            <w:r w:rsidR="009D6FF9" w:rsidRPr="009D6FF9">
              <w:rPr>
                <w:szCs w:val="28"/>
                <w:lang w:val="ru-RU"/>
              </w:rPr>
              <w:t>музичній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</w:t>
            </w:r>
            <w:proofErr w:type="spellStart"/>
            <w:r w:rsidR="009D6FF9" w:rsidRPr="009D6FF9">
              <w:rPr>
                <w:szCs w:val="28"/>
                <w:lang w:val="ru-RU"/>
              </w:rPr>
              <w:t>школі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№ 2 комунального майна на праві узуфрукта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321760">
        <w:tc>
          <w:tcPr>
            <w:tcW w:w="2235" w:type="dxa"/>
          </w:tcPr>
          <w:p w14:paraId="6E511551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51FC01" w14:textId="5E621DD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 xml:space="preserve">Про </w:t>
            </w:r>
            <w:r w:rsidR="009D6FF9" w:rsidRPr="009D6FF9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9D6FF9" w:rsidRPr="009D6FF9">
              <w:rPr>
                <w:szCs w:val="28"/>
                <w:lang w:val="ru-RU"/>
              </w:rPr>
              <w:t xml:space="preserve">передачу </w:t>
            </w:r>
            <w:proofErr w:type="spellStart"/>
            <w:r w:rsidR="009D6FF9" w:rsidRPr="009D6FF9">
              <w:rPr>
                <w:szCs w:val="28"/>
                <w:lang w:val="ru-RU"/>
              </w:rPr>
              <w:t>Смілянській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</w:t>
            </w:r>
            <w:proofErr w:type="spellStart"/>
            <w:r w:rsidR="009D6FF9" w:rsidRPr="009D6FF9">
              <w:rPr>
                <w:szCs w:val="28"/>
                <w:lang w:val="ru-RU"/>
              </w:rPr>
              <w:t>дитячій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</w:t>
            </w:r>
            <w:proofErr w:type="spellStart"/>
            <w:r w:rsidR="009D6FF9" w:rsidRPr="009D6FF9">
              <w:rPr>
                <w:szCs w:val="28"/>
                <w:lang w:val="ru-RU"/>
              </w:rPr>
              <w:t>музичній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</w:t>
            </w:r>
            <w:proofErr w:type="spellStart"/>
            <w:r w:rsidR="009D6FF9" w:rsidRPr="009D6FF9">
              <w:rPr>
                <w:szCs w:val="28"/>
                <w:lang w:val="ru-RU"/>
              </w:rPr>
              <w:t>школі</w:t>
            </w:r>
            <w:proofErr w:type="spellEnd"/>
            <w:r w:rsidR="009D6FF9" w:rsidRPr="009D6FF9">
              <w:rPr>
                <w:szCs w:val="28"/>
                <w:lang w:val="ru-RU"/>
              </w:rPr>
              <w:t xml:space="preserve"> № 2 комунального майна на праві узуфрукта</w:t>
            </w:r>
            <w:r w:rsidRPr="005A2399">
              <w:rPr>
                <w:szCs w:val="28"/>
              </w:rPr>
              <w:t>»</w:t>
            </w:r>
          </w:p>
          <w:p w14:paraId="51AEFCBD" w14:textId="51370CFD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9D6FF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D6FF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122B32E" w14:textId="14141E6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9D6FF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9D6FF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321760">
        <w:tc>
          <w:tcPr>
            <w:tcW w:w="2235" w:type="dxa"/>
          </w:tcPr>
          <w:p w14:paraId="60BAF1D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EDCC5FB" w14:textId="77777777" w:rsidR="00553E1C" w:rsidRPr="005A2399" w:rsidRDefault="00553E1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321760">
        <w:tc>
          <w:tcPr>
            <w:tcW w:w="2235" w:type="dxa"/>
          </w:tcPr>
          <w:p w14:paraId="592F08E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54" w:type="dxa"/>
          </w:tcPr>
          <w:p w14:paraId="40018EB6" w14:textId="77777777" w:rsidR="00606202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9D6FF9" w:rsidRPr="009D6FF9">
              <w:rPr>
                <w:bCs/>
                <w:szCs w:val="28"/>
              </w:rPr>
              <w:t xml:space="preserve">внесення змін до рішення міської ради від 26.06.2024 </w:t>
            </w:r>
            <w:r w:rsidR="00A2066A">
              <w:rPr>
                <w:bCs/>
                <w:szCs w:val="28"/>
              </w:rPr>
              <w:t xml:space="preserve">              </w:t>
            </w:r>
            <w:r w:rsidR="009D6FF9" w:rsidRPr="009D6FF9">
              <w:rPr>
                <w:bCs/>
                <w:szCs w:val="28"/>
              </w:rPr>
              <w:t>№ 82-15/VIII</w:t>
            </w:r>
            <w:r w:rsidRPr="005A2399">
              <w:rPr>
                <w:szCs w:val="28"/>
              </w:rPr>
              <w:t>»</w:t>
            </w:r>
          </w:p>
          <w:p w14:paraId="7C76622E" w14:textId="0EA3F31A" w:rsidR="00A2066A" w:rsidRPr="005A2399" w:rsidRDefault="00A2066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4A158E27" w14:textId="77777777" w:rsidTr="00321760">
        <w:tc>
          <w:tcPr>
            <w:tcW w:w="2235" w:type="dxa"/>
          </w:tcPr>
          <w:p w14:paraId="2415972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B551599" w14:textId="7CFA111E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9D6FF9" w:rsidRPr="009D6FF9">
              <w:rPr>
                <w:bCs/>
                <w:szCs w:val="28"/>
              </w:rPr>
              <w:t xml:space="preserve">внесення змін до рішення </w:t>
            </w:r>
            <w:r w:rsidR="009D6FF9" w:rsidRPr="009D6FF9">
              <w:rPr>
                <w:bCs/>
                <w:szCs w:val="28"/>
              </w:rPr>
              <w:lastRenderedPageBreak/>
              <w:t>міської ради від 26.06.2024 № 82-15/VIII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79BB05DE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9D6FF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D6FF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D3BCC34" w14:textId="43D717F0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9D6FF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9D6FF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321760">
        <w:tc>
          <w:tcPr>
            <w:tcW w:w="2235" w:type="dxa"/>
          </w:tcPr>
          <w:p w14:paraId="37FB4EE7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F0EBA80" w14:textId="77777777" w:rsidR="00BC220D" w:rsidRPr="00BC220D" w:rsidRDefault="00BC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31FB2240" w14:textId="77777777" w:rsidTr="00321760">
        <w:tc>
          <w:tcPr>
            <w:tcW w:w="2235" w:type="dxa"/>
          </w:tcPr>
          <w:p w14:paraId="5F6A064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 СЛУХАЛИ:</w:t>
            </w:r>
          </w:p>
        </w:tc>
        <w:tc>
          <w:tcPr>
            <w:tcW w:w="7654" w:type="dxa"/>
          </w:tcPr>
          <w:p w14:paraId="01804C48" w14:textId="61ADCB25" w:rsidR="00730A60" w:rsidRPr="00BC220D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9D6FF9" w:rsidRPr="009D6FF9">
              <w:rPr>
                <w:szCs w:val="28"/>
                <w:lang w:bidi="uk-UA"/>
              </w:rPr>
              <w:t xml:space="preserve">внесення змін до рішення міської ради від 26.06.2024 </w:t>
            </w:r>
            <w:r w:rsidR="00A2066A">
              <w:rPr>
                <w:szCs w:val="28"/>
                <w:lang w:bidi="uk-UA"/>
              </w:rPr>
              <w:t xml:space="preserve">              </w:t>
            </w:r>
            <w:r w:rsidR="009D6FF9" w:rsidRPr="009D6FF9">
              <w:rPr>
                <w:szCs w:val="28"/>
                <w:lang w:bidi="uk-UA"/>
              </w:rPr>
              <w:t>№ 82-23/</w:t>
            </w:r>
            <w:r w:rsidR="009D6FF9" w:rsidRPr="009D6FF9">
              <w:rPr>
                <w:szCs w:val="28"/>
                <w:lang w:val="en-US" w:bidi="uk-UA"/>
              </w:rPr>
              <w:t>VIII</w:t>
            </w:r>
            <w:r w:rsidRPr="002A7C7C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321760">
        <w:tc>
          <w:tcPr>
            <w:tcW w:w="2235" w:type="dxa"/>
          </w:tcPr>
          <w:p w14:paraId="0A5DBEA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67E3FF" w14:textId="36475B59" w:rsidR="00606202" w:rsidRPr="002A7C7C" w:rsidRDefault="00606202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</w:t>
            </w:r>
            <w:r w:rsidR="00875F42">
              <w:rPr>
                <w:szCs w:val="28"/>
              </w:rPr>
              <w:t xml:space="preserve">о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9D6FF9" w:rsidRPr="009D6FF9">
              <w:rPr>
                <w:szCs w:val="28"/>
                <w:lang w:bidi="uk-UA"/>
              </w:rPr>
              <w:t>внесення змін до рішення міської ради від 26.06.2024 № 82-23/</w:t>
            </w:r>
            <w:r w:rsidR="009D6FF9" w:rsidRPr="009D6FF9">
              <w:rPr>
                <w:szCs w:val="28"/>
                <w:lang w:val="en-US" w:bidi="uk-UA"/>
              </w:rPr>
              <w:t>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3B59C723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9D6FF9">
              <w:rPr>
                <w:b/>
                <w:bCs/>
                <w:szCs w:val="28"/>
              </w:rPr>
              <w:t>19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D6FF9">
              <w:rPr>
                <w:b/>
                <w:bCs/>
                <w:szCs w:val="28"/>
              </w:rPr>
              <w:t xml:space="preserve">1.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445DA7A5" w14:textId="4E15714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9D6FF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9D6FF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321760">
        <w:tc>
          <w:tcPr>
            <w:tcW w:w="2235" w:type="dxa"/>
          </w:tcPr>
          <w:p w14:paraId="763CD2E9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6743A18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321760">
        <w:tc>
          <w:tcPr>
            <w:tcW w:w="2235" w:type="dxa"/>
          </w:tcPr>
          <w:p w14:paraId="1441147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54" w:type="dxa"/>
          </w:tcPr>
          <w:p w14:paraId="1FBB23ED" w14:textId="1F167CE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730A60" w:rsidRPr="005433C6">
              <w:rPr>
                <w:szCs w:val="28"/>
                <w:lang w:bidi="uk-UA"/>
              </w:rPr>
              <w:t xml:space="preserve"> </w:t>
            </w:r>
            <w:r w:rsidR="00C470F3" w:rsidRPr="00C470F3">
              <w:rPr>
                <w:rFonts w:eastAsia="Calibri"/>
                <w:szCs w:val="28"/>
                <w:lang w:eastAsia="en-US"/>
              </w:rPr>
              <w:t xml:space="preserve"> </w:t>
            </w:r>
            <w:r w:rsidR="00C470F3" w:rsidRPr="00C470F3">
              <w:rPr>
                <w:szCs w:val="28"/>
                <w:lang w:bidi="uk-UA"/>
              </w:rPr>
              <w:t>затвердження Програми економічного і соціального розвитку Смілянської міської територіальної громади на 2026 рік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321760">
        <w:tc>
          <w:tcPr>
            <w:tcW w:w="2235" w:type="dxa"/>
          </w:tcPr>
          <w:p w14:paraId="54D560B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28C6284" w14:textId="6A169856" w:rsidR="008D64CE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C470F3" w:rsidRPr="00C470F3">
              <w:rPr>
                <w:rFonts w:eastAsia="Calibri"/>
                <w:szCs w:val="28"/>
                <w:lang w:eastAsia="en-US"/>
              </w:rPr>
              <w:t xml:space="preserve"> </w:t>
            </w:r>
            <w:r w:rsidR="00C470F3" w:rsidRPr="00C470F3">
              <w:rPr>
                <w:color w:val="000000"/>
                <w:szCs w:val="28"/>
                <w:lang w:bidi="uk-UA"/>
              </w:rPr>
              <w:t>затвердження Програми економічного і соціального розвитку Смілянської міської територіальної громади на 2026 рік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56ECEC78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C470F3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49E9BAB" w14:textId="3BE47FF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C470F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C470F3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321760">
        <w:tc>
          <w:tcPr>
            <w:tcW w:w="2235" w:type="dxa"/>
          </w:tcPr>
          <w:p w14:paraId="3C3515BF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CC7A6F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321760">
        <w:tc>
          <w:tcPr>
            <w:tcW w:w="2235" w:type="dxa"/>
          </w:tcPr>
          <w:p w14:paraId="792B45C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54" w:type="dxa"/>
          </w:tcPr>
          <w:p w14:paraId="0C2209D1" w14:textId="12E0BFF0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470F3" w:rsidRPr="00C470F3">
              <w:rPr>
                <w:szCs w:val="28"/>
                <w:lang w:bidi="uk-UA"/>
              </w:rPr>
              <w:t xml:space="preserve">звільнення Смілянського комунального підприємства «Світоч» від сплати частини чистого прибутку (доходу), що підлягає сплаті до бюджету Смілянської міської територіальної громади за </w:t>
            </w:r>
            <w:r w:rsidR="00C470F3" w:rsidRPr="00C470F3">
              <w:rPr>
                <w:szCs w:val="28"/>
                <w:lang w:val="en-US"/>
              </w:rPr>
              <w:t xml:space="preserve">I-IV </w:t>
            </w:r>
            <w:r w:rsidR="00C470F3" w:rsidRPr="00C470F3">
              <w:rPr>
                <w:szCs w:val="28"/>
                <w:lang w:bidi="uk-UA"/>
              </w:rPr>
              <w:t>квартали 2026 року</w:t>
            </w:r>
            <w:r w:rsidR="00730A60">
              <w:rPr>
                <w:szCs w:val="28"/>
              </w:rPr>
              <w:t>»</w:t>
            </w:r>
          </w:p>
        </w:tc>
      </w:tr>
      <w:tr w:rsidR="00606202" w:rsidRPr="005A2399" w14:paraId="47A61143" w14:textId="77777777" w:rsidTr="00321760">
        <w:tc>
          <w:tcPr>
            <w:tcW w:w="2235" w:type="dxa"/>
          </w:tcPr>
          <w:p w14:paraId="62C890F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6EEB70" w14:textId="63E7ABB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30A60" w:rsidRPr="00323830">
              <w:rPr>
                <w:szCs w:val="28"/>
              </w:rPr>
              <w:t xml:space="preserve"> </w:t>
            </w:r>
            <w:r w:rsidR="00C470F3" w:rsidRPr="00C470F3">
              <w:rPr>
                <w:szCs w:val="28"/>
                <w:lang w:bidi="uk-UA"/>
              </w:rPr>
              <w:t xml:space="preserve">звільнення Смілянського комунального підприємства «Світоч» від сплати частини чистого прибутку (доходу), що підлягає сплаті до бюджету Смілянської міської територіальної громади за </w:t>
            </w:r>
            <w:r w:rsidR="00C470F3" w:rsidRPr="00C470F3">
              <w:rPr>
                <w:szCs w:val="28"/>
                <w:lang w:val="en-US"/>
              </w:rPr>
              <w:t xml:space="preserve">I-IV </w:t>
            </w:r>
            <w:r w:rsidR="00C470F3" w:rsidRPr="00C470F3">
              <w:rPr>
                <w:szCs w:val="28"/>
                <w:lang w:bidi="uk-UA"/>
              </w:rPr>
              <w:t>квартали 2026 року</w:t>
            </w:r>
            <w:r w:rsidR="00730A60">
              <w:rPr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546DCC76" w:rsidR="00606202" w:rsidRPr="005A2399" w:rsidRDefault="00606202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C470F3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54573" w14:textId="17FE1733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10</w:t>
            </w:r>
            <w:r w:rsidR="00C470F3">
              <w:rPr>
                <w:b/>
                <w:bCs/>
                <w:szCs w:val="28"/>
              </w:rPr>
              <w:t>9</w:t>
            </w:r>
            <w:r w:rsidR="00323ECE" w:rsidRPr="005A2399">
              <w:rPr>
                <w:b/>
                <w:bCs/>
                <w:szCs w:val="28"/>
              </w:rPr>
              <w:t>-</w:t>
            </w:r>
            <w:r w:rsidR="00C470F3">
              <w:rPr>
                <w:b/>
                <w:bCs/>
                <w:szCs w:val="28"/>
              </w:rPr>
              <w:t>6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321760">
        <w:tc>
          <w:tcPr>
            <w:tcW w:w="2235" w:type="dxa"/>
          </w:tcPr>
          <w:p w14:paraId="48F111E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49A216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321760">
        <w:tc>
          <w:tcPr>
            <w:tcW w:w="2235" w:type="dxa"/>
          </w:tcPr>
          <w:p w14:paraId="0A33A38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54" w:type="dxa"/>
          </w:tcPr>
          <w:p w14:paraId="7D238B9E" w14:textId="77777777" w:rsidR="00D835C2" w:rsidRDefault="00606202" w:rsidP="00DD3879">
            <w:pPr>
              <w:ind w:left="-57"/>
              <w:jc w:val="both"/>
              <w:rPr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szCs w:val="28"/>
                <w:lang w:bidi="uk-UA"/>
              </w:rPr>
              <w:t xml:space="preserve">звільнення комунального підприємства «Медіа-центр» від сплати частини чистого прибутку (доходу), що підлягає сплаті до бюджету Смілянської міської територіальної громади за </w:t>
            </w:r>
            <w:r w:rsidR="00DD4D96" w:rsidRPr="00DD4D96">
              <w:rPr>
                <w:szCs w:val="28"/>
                <w:lang w:val="en-US" w:bidi="uk-UA"/>
              </w:rPr>
              <w:t xml:space="preserve">I-IV </w:t>
            </w:r>
            <w:r w:rsidR="00DD4D96" w:rsidRPr="00DD4D96">
              <w:rPr>
                <w:szCs w:val="28"/>
                <w:lang w:bidi="uk-UA"/>
              </w:rPr>
              <w:t>квартали 2026 року</w:t>
            </w:r>
            <w:r w:rsidR="00730A60">
              <w:rPr>
                <w:szCs w:val="28"/>
                <w:lang w:bidi="uk-UA"/>
              </w:rPr>
              <w:t>»</w:t>
            </w:r>
          </w:p>
          <w:p w14:paraId="7A1540F0" w14:textId="15BE2BBD" w:rsidR="000C6B04" w:rsidRPr="005A2399" w:rsidRDefault="000C6B04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38237AC4" w14:textId="77777777" w:rsidTr="00321760">
        <w:tc>
          <w:tcPr>
            <w:tcW w:w="2235" w:type="dxa"/>
          </w:tcPr>
          <w:p w14:paraId="0D08974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DA0896A" w14:textId="11A3D95D" w:rsidR="00606202" w:rsidRPr="00730A60" w:rsidRDefault="00606202" w:rsidP="00DD3879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C618A7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DD4D96" w:rsidRPr="00DD4D96">
              <w:rPr>
                <w:rFonts w:eastAsia="Calibri"/>
                <w:sz w:val="28"/>
                <w:szCs w:val="28"/>
                <w:lang w:val="uk-UA" w:eastAsia="en-US" w:bidi="uk-UA"/>
              </w:rPr>
              <w:t xml:space="preserve"> </w:t>
            </w:r>
            <w:r w:rsidR="00DD4D96" w:rsidRPr="00DD4D96">
              <w:rPr>
                <w:sz w:val="28"/>
                <w:szCs w:val="28"/>
                <w:lang w:val="uk-UA" w:bidi="uk-UA"/>
              </w:rPr>
              <w:t xml:space="preserve">звільнення комунального підприємства «Медіа-центр» від сплати частини чистого </w:t>
            </w:r>
            <w:r w:rsidR="00DD4D96" w:rsidRPr="00DD4D96">
              <w:rPr>
                <w:sz w:val="28"/>
                <w:szCs w:val="28"/>
                <w:lang w:val="uk-UA" w:bidi="uk-UA"/>
              </w:rPr>
              <w:lastRenderedPageBreak/>
              <w:t xml:space="preserve">прибутку (доходу), що підлягає сплаті до бюджету Смілянської міської територіальної громади за </w:t>
            </w:r>
            <w:r w:rsidR="00DD4D96" w:rsidRPr="00DD4D96">
              <w:rPr>
                <w:sz w:val="28"/>
                <w:szCs w:val="28"/>
                <w:lang w:val="en-US" w:bidi="uk-UA"/>
              </w:rPr>
              <w:t xml:space="preserve">I-IV </w:t>
            </w:r>
            <w:r w:rsidR="00DD4D96" w:rsidRPr="00DD4D96">
              <w:rPr>
                <w:sz w:val="28"/>
                <w:szCs w:val="28"/>
                <w:lang w:val="uk-UA" w:bidi="uk-UA"/>
              </w:rPr>
              <w:t>квартали 2026 року</w:t>
            </w:r>
            <w:r w:rsidR="00730A60">
              <w:rPr>
                <w:sz w:val="28"/>
                <w:szCs w:val="28"/>
                <w:lang w:val="uk-UA" w:bidi="uk-UA"/>
              </w:rPr>
              <w:t>»</w:t>
            </w:r>
          </w:p>
          <w:p w14:paraId="32C45C55" w14:textId="69203EB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DD4D96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D4D96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21704E4" w14:textId="435162A3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C618A7" w:rsidRPr="005A2399">
              <w:rPr>
                <w:b/>
                <w:szCs w:val="28"/>
              </w:rPr>
              <w:t>0</w:t>
            </w:r>
            <w:r w:rsidR="00DD4D96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DD4D96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321760">
        <w:trPr>
          <w:trHeight w:val="248"/>
        </w:trPr>
        <w:tc>
          <w:tcPr>
            <w:tcW w:w="2235" w:type="dxa"/>
          </w:tcPr>
          <w:p w14:paraId="4429862C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0D1F14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321760">
        <w:tc>
          <w:tcPr>
            <w:tcW w:w="2235" w:type="dxa"/>
          </w:tcPr>
          <w:p w14:paraId="674E2DA2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54" w:type="dxa"/>
          </w:tcPr>
          <w:p w14:paraId="3D3990C5" w14:textId="402061FA" w:rsidR="00EE3BAD" w:rsidRPr="00BC220D" w:rsidRDefault="00606202" w:rsidP="00DD3879">
            <w:pPr>
              <w:ind w:left="-57"/>
              <w:jc w:val="both"/>
              <w:rPr>
                <w:bCs/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A74E81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/>
              </w:rPr>
              <w:t xml:space="preserve"> </w:t>
            </w:r>
            <w:r w:rsidR="00DD4D96" w:rsidRPr="00DD4D96">
              <w:rPr>
                <w:bCs/>
                <w:szCs w:val="28"/>
                <w:lang w:bidi="uk-UA"/>
              </w:rPr>
              <w:t xml:space="preserve">внесення змін до рішення міської ради від 23.02.2022 </w:t>
            </w:r>
            <w:r w:rsidR="000C6B04">
              <w:rPr>
                <w:bCs/>
                <w:szCs w:val="28"/>
                <w:lang w:bidi="uk-UA"/>
              </w:rPr>
              <w:t xml:space="preserve">              </w:t>
            </w:r>
            <w:r w:rsidR="00DD4D96" w:rsidRPr="00DD4D96">
              <w:rPr>
                <w:bCs/>
                <w:szCs w:val="28"/>
                <w:lang w:bidi="uk-UA"/>
              </w:rPr>
              <w:t>№ 39-35/</w:t>
            </w:r>
            <w:r w:rsidR="00DD4D96" w:rsidRPr="00DD4D96">
              <w:rPr>
                <w:bCs/>
                <w:szCs w:val="28"/>
                <w:lang w:val="en-US" w:bidi="uk-UA"/>
              </w:rPr>
              <w:t>VIII</w:t>
            </w:r>
            <w:r w:rsidR="00DD4D96" w:rsidRPr="00DD4D96">
              <w:rPr>
                <w:bCs/>
                <w:szCs w:val="28"/>
                <w:lang w:bidi="uk-UA"/>
              </w:rPr>
              <w:t xml:space="preserve"> «Про встановлення порядку розподілу орендної плати між бюджетом Смілянської територіальної громади, орендодавцем та балансоутримувачем</w:t>
            </w:r>
            <w:r w:rsidR="00A74E81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5A2399" w14:paraId="333BF7BE" w14:textId="77777777" w:rsidTr="00321760">
        <w:tc>
          <w:tcPr>
            <w:tcW w:w="2235" w:type="dxa"/>
          </w:tcPr>
          <w:p w14:paraId="43932C2C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1C48AD" w14:textId="0F9C26C3" w:rsidR="00C618A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A74E81" w:rsidRPr="00583413">
              <w:rPr>
                <w:szCs w:val="28"/>
                <w:lang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/>
              </w:rPr>
              <w:t xml:space="preserve"> </w:t>
            </w:r>
            <w:r w:rsidR="00DD4D96" w:rsidRPr="00DD4D96">
              <w:rPr>
                <w:szCs w:val="28"/>
                <w:lang w:bidi="uk-UA"/>
              </w:rPr>
              <w:t>внесення змін до рішення міської ради від 23.02.2022 № 39-35/</w:t>
            </w:r>
            <w:r w:rsidR="00DD4D96" w:rsidRPr="00DD4D96">
              <w:rPr>
                <w:szCs w:val="28"/>
                <w:lang w:val="en-US" w:bidi="uk-UA"/>
              </w:rPr>
              <w:t>VIII</w:t>
            </w:r>
            <w:r w:rsidR="00DD4D96" w:rsidRPr="00DD4D96">
              <w:rPr>
                <w:szCs w:val="28"/>
                <w:lang w:bidi="uk-UA"/>
              </w:rPr>
              <w:t xml:space="preserve"> «Про встановлення порядку розподілу орендної плати між бюджетом Смілянської територіальної громади, орендодавцем та балансоутримувачем</w:t>
            </w:r>
            <w:r w:rsidR="00DD4D96">
              <w:rPr>
                <w:szCs w:val="28"/>
                <w:lang w:bidi="uk-UA"/>
              </w:rPr>
              <w:t>»</w:t>
            </w:r>
          </w:p>
          <w:p w14:paraId="5C59FCDA" w14:textId="617D8BD4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 w:rsidRPr="00C10FB2">
              <w:rPr>
                <w:b/>
                <w:bCs/>
                <w:szCs w:val="28"/>
              </w:rPr>
              <w:t>«За» - 2</w:t>
            </w:r>
            <w:r w:rsidR="00AC5612">
              <w:rPr>
                <w:b/>
                <w:bCs/>
                <w:szCs w:val="28"/>
              </w:rPr>
              <w:t>0</w:t>
            </w:r>
            <w:r w:rsidR="00C10FB2" w:rsidRPr="00C10FB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B74E71" w:rsidRPr="005A2399">
              <w:rPr>
                <w:b/>
                <w:szCs w:val="28"/>
              </w:rPr>
              <w:t>.</w:t>
            </w:r>
            <w:r w:rsidR="00C10FB2">
              <w:rPr>
                <w:b/>
                <w:szCs w:val="28"/>
              </w:rPr>
              <w:t xml:space="preserve"> Рішення прийнято.</w:t>
            </w:r>
          </w:p>
          <w:p w14:paraId="0346190F" w14:textId="3750A4E6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AC5612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AC561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321760">
        <w:tc>
          <w:tcPr>
            <w:tcW w:w="2235" w:type="dxa"/>
          </w:tcPr>
          <w:p w14:paraId="1E9BFCB5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3A7D93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321760">
        <w:tc>
          <w:tcPr>
            <w:tcW w:w="2235" w:type="dxa"/>
          </w:tcPr>
          <w:p w14:paraId="6E6266E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54" w:type="dxa"/>
          </w:tcPr>
          <w:p w14:paraId="501311DF" w14:textId="347B269C" w:rsidR="00ED08C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621FAD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C5612" w:rsidRPr="00AC5612">
              <w:rPr>
                <w:szCs w:val="28"/>
                <w:lang w:bidi="uk-UA"/>
              </w:rPr>
              <w:t>скасування рішення міської ради від 27.11.2024 № 89-46/</w:t>
            </w:r>
            <w:r w:rsidR="00AC5612" w:rsidRPr="00AC5612">
              <w:rPr>
                <w:szCs w:val="28"/>
                <w:lang w:val="en-US" w:bidi="uk-UA"/>
              </w:rPr>
              <w:t>VIII</w:t>
            </w:r>
            <w:r w:rsidR="00AC5612" w:rsidRPr="00AC5612">
              <w:rPr>
                <w:szCs w:val="28"/>
                <w:lang w:bidi="uk-UA"/>
              </w:rPr>
              <w:t xml:space="preserve"> «Про надання згоди на прийняття до комунальної власності Смілянської міської територіальної громади комплектної трансформаторної підстанції по вул. Севастопольська, 58а та передачі її у власність ПАТ «Черкасиобленерго</w:t>
            </w:r>
            <w:r w:rsidR="00621FAD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685A05D2" w14:textId="77777777" w:rsidTr="00321760">
        <w:tc>
          <w:tcPr>
            <w:tcW w:w="2235" w:type="dxa"/>
          </w:tcPr>
          <w:p w14:paraId="7D3A2B9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73AEBE9" w14:textId="6BE6B3E3" w:rsidR="00621FAD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621FAD" w:rsidRPr="00B53932">
              <w:rPr>
                <w:szCs w:val="28"/>
                <w:lang w:bidi="uk-UA"/>
              </w:rPr>
              <w:t xml:space="preserve"> </w:t>
            </w:r>
            <w:r w:rsidR="00AC5612" w:rsidRPr="00AC5612">
              <w:rPr>
                <w:szCs w:val="28"/>
                <w:lang w:bidi="uk-UA"/>
              </w:rPr>
              <w:t>скасування рішення міської ради від 27.11.2024 № 89-46/</w:t>
            </w:r>
            <w:r w:rsidR="00AC5612" w:rsidRPr="00AC5612">
              <w:rPr>
                <w:szCs w:val="28"/>
                <w:lang w:val="en-US" w:bidi="uk-UA"/>
              </w:rPr>
              <w:t>VIII</w:t>
            </w:r>
            <w:r w:rsidR="00AC5612" w:rsidRPr="00AC5612">
              <w:rPr>
                <w:szCs w:val="28"/>
                <w:lang w:bidi="uk-UA"/>
              </w:rPr>
              <w:t xml:space="preserve"> «Про надання згоди на прийняття до комунальної власності Смілянської міської територіальної громади комплектної трансформаторної підстанції по вул. Севастопольська, 58а та передачі її у власність ПАТ «Черкасиобленерго</w:t>
            </w:r>
            <w:r w:rsidR="00621FAD">
              <w:rPr>
                <w:szCs w:val="28"/>
                <w:lang w:bidi="uk-UA"/>
              </w:rPr>
              <w:t>»</w:t>
            </w:r>
            <w:r w:rsidR="00621FAD" w:rsidRPr="00B53932">
              <w:rPr>
                <w:szCs w:val="28"/>
                <w:lang w:bidi="uk-UA"/>
              </w:rPr>
              <w:t> </w:t>
            </w:r>
            <w:r w:rsidR="00621FAD" w:rsidRPr="005A2399">
              <w:rPr>
                <w:b/>
                <w:szCs w:val="28"/>
              </w:rPr>
              <w:t xml:space="preserve"> </w:t>
            </w:r>
          </w:p>
          <w:p w14:paraId="2AB61462" w14:textId="6D2DDFA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AC5612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638B3E4" w14:textId="7934C588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AC5612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AC5612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321760">
        <w:tc>
          <w:tcPr>
            <w:tcW w:w="2235" w:type="dxa"/>
          </w:tcPr>
          <w:p w14:paraId="609E3AE1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145B1AA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321760">
        <w:tc>
          <w:tcPr>
            <w:tcW w:w="2235" w:type="dxa"/>
          </w:tcPr>
          <w:p w14:paraId="5A680385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54" w:type="dxa"/>
          </w:tcPr>
          <w:p w14:paraId="635BF39C" w14:textId="41C8A587" w:rsidR="00C10FB2" w:rsidRPr="00751F75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C5612" w:rsidRPr="00AC5612">
              <w:rPr>
                <w:rFonts w:eastAsia="Calibri"/>
                <w:szCs w:val="28"/>
                <w:lang w:eastAsia="en-US"/>
              </w:rPr>
              <w:t xml:space="preserve"> </w:t>
            </w:r>
            <w:r w:rsidR="00AC5612" w:rsidRPr="00AC5612">
              <w:rPr>
                <w:bCs/>
                <w:iCs/>
                <w:szCs w:val="28"/>
              </w:rPr>
              <w:t>надання згоди на передачу в оренду нерухомого майна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16053D65" w14:textId="77777777" w:rsidTr="00321760">
        <w:tc>
          <w:tcPr>
            <w:tcW w:w="2235" w:type="dxa"/>
          </w:tcPr>
          <w:p w14:paraId="0CA6376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A95EBC" w14:textId="250A6F94" w:rsidR="00606202" w:rsidRPr="005A2399" w:rsidRDefault="00606202" w:rsidP="00DD3879">
            <w:pPr>
              <w:ind w:left="-57"/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D56ABA" w:rsidRPr="00D56ABA">
              <w:rPr>
                <w:rFonts w:eastAsia="Calibri"/>
                <w:szCs w:val="28"/>
                <w:lang w:eastAsia="en-US"/>
              </w:rPr>
              <w:t xml:space="preserve"> </w:t>
            </w:r>
            <w:r w:rsidR="00D56ABA" w:rsidRPr="00D56ABA">
              <w:rPr>
                <w:bCs/>
                <w:iCs/>
                <w:szCs w:val="28"/>
              </w:rPr>
              <w:t>надання згоди на передачу в оренду нерухомого майна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7E7157C7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D56ABA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5B88467E" w14:textId="223B6D7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D56ABA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D56ABA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321760">
        <w:tc>
          <w:tcPr>
            <w:tcW w:w="2235" w:type="dxa"/>
          </w:tcPr>
          <w:p w14:paraId="62111B90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5B5547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321760">
        <w:tc>
          <w:tcPr>
            <w:tcW w:w="2235" w:type="dxa"/>
          </w:tcPr>
          <w:p w14:paraId="3E478C4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13 СЛУХАЛИ:</w:t>
            </w:r>
          </w:p>
        </w:tc>
        <w:tc>
          <w:tcPr>
            <w:tcW w:w="7654" w:type="dxa"/>
          </w:tcPr>
          <w:p w14:paraId="59DDC6A7" w14:textId="581EE506" w:rsidR="00E21438" w:rsidRPr="002D1280" w:rsidRDefault="00606202" w:rsidP="002D1280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C955E7">
              <w:rPr>
                <w:bCs/>
                <w:iCs/>
                <w:szCs w:val="28"/>
              </w:rPr>
              <w:t>Б</w:t>
            </w:r>
            <w:r w:rsidR="00E21438">
              <w:rPr>
                <w:bCs/>
                <w:iCs/>
                <w:szCs w:val="28"/>
              </w:rPr>
              <w:t>ичку І.І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F5E89DF" w14:textId="77777777" w:rsidTr="00321760">
        <w:tc>
          <w:tcPr>
            <w:tcW w:w="2235" w:type="dxa"/>
          </w:tcPr>
          <w:p w14:paraId="1BDE5DF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CC862CA" w14:textId="07BC218C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F500A2">
              <w:rPr>
                <w:bCs/>
                <w:iCs/>
                <w:szCs w:val="28"/>
              </w:rPr>
              <w:t xml:space="preserve">       </w:t>
            </w:r>
            <w:r w:rsidR="00E21438">
              <w:rPr>
                <w:bCs/>
                <w:iCs/>
                <w:szCs w:val="28"/>
              </w:rPr>
              <w:t>Бичку І.І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E82BBD8" w14:textId="1D2F2FE2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E21438">
              <w:rPr>
                <w:b/>
                <w:bCs/>
                <w:szCs w:val="28"/>
              </w:rPr>
              <w:t>19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21438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86D2CDB" w14:textId="431A00AF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E2143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E21438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321760">
        <w:tc>
          <w:tcPr>
            <w:tcW w:w="2235" w:type="dxa"/>
          </w:tcPr>
          <w:p w14:paraId="68DC38A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775109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321760">
        <w:tc>
          <w:tcPr>
            <w:tcW w:w="2235" w:type="dxa"/>
          </w:tcPr>
          <w:p w14:paraId="2E298B97" w14:textId="62511535" w:rsidR="00606202" w:rsidRPr="005A2399" w:rsidRDefault="00B15CA8" w:rsidP="00B15CA8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606202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ADCDD60" w14:textId="6878BC9C" w:rsidR="00122C52" w:rsidRPr="005A2399" w:rsidRDefault="00606202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E21438">
              <w:rPr>
                <w:bCs/>
                <w:iCs/>
                <w:szCs w:val="28"/>
              </w:rPr>
              <w:t>Валовому І</w:t>
            </w:r>
            <w:r w:rsidR="00C955E7">
              <w:rPr>
                <w:bCs/>
                <w:iCs/>
                <w:szCs w:val="28"/>
              </w:rPr>
              <w:t>.О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321760">
        <w:tc>
          <w:tcPr>
            <w:tcW w:w="2235" w:type="dxa"/>
          </w:tcPr>
          <w:p w14:paraId="7382A8F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806B72D" w14:textId="254D7E0D" w:rsidR="00BC220D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0C4CF4" w:rsidRPr="005A2399">
              <w:rPr>
                <w:bCs/>
                <w:iCs/>
                <w:szCs w:val="28"/>
              </w:rPr>
              <w:t xml:space="preserve">  </w:t>
            </w:r>
            <w:r w:rsidR="002F1FB5">
              <w:rPr>
                <w:bCs/>
                <w:iCs/>
                <w:szCs w:val="28"/>
              </w:rPr>
              <w:t xml:space="preserve">    </w:t>
            </w:r>
            <w:r w:rsidR="00C955E7">
              <w:t>Ва</w:t>
            </w:r>
            <w:r w:rsidR="00E21438">
              <w:t>ловому І</w:t>
            </w:r>
            <w:r w:rsidR="00C955E7">
              <w:t>.О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F4C5B0" w14:textId="46897CBC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F1FB5" w:rsidRPr="002F1FB5">
              <w:rPr>
                <w:b/>
                <w:bCs/>
                <w:szCs w:val="28"/>
              </w:rPr>
              <w:t xml:space="preserve">«За» - </w:t>
            </w:r>
            <w:r w:rsidR="00E21438">
              <w:rPr>
                <w:b/>
                <w:bCs/>
                <w:szCs w:val="28"/>
              </w:rPr>
              <w:t>19</w:t>
            </w:r>
            <w:r w:rsidR="002F1FB5" w:rsidRPr="002F1FB5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21438">
              <w:rPr>
                <w:b/>
                <w:bCs/>
                <w:szCs w:val="28"/>
              </w:rPr>
              <w:t>1</w:t>
            </w:r>
            <w:r w:rsidRPr="005A2399">
              <w:rPr>
                <w:b/>
                <w:szCs w:val="28"/>
              </w:rPr>
              <w:t>.</w:t>
            </w:r>
            <w:r w:rsidR="002F1FB5">
              <w:rPr>
                <w:b/>
                <w:szCs w:val="28"/>
              </w:rPr>
              <w:t xml:space="preserve"> Рішення прийнято.</w:t>
            </w:r>
          </w:p>
          <w:p w14:paraId="3550CBFA" w14:textId="230FF818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E2143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E21438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321760">
        <w:trPr>
          <w:trHeight w:val="191"/>
        </w:trPr>
        <w:tc>
          <w:tcPr>
            <w:tcW w:w="2235" w:type="dxa"/>
          </w:tcPr>
          <w:p w14:paraId="69D84C5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9F6ACCF" w14:textId="77777777" w:rsidR="00C955E7" w:rsidRPr="005A2399" w:rsidRDefault="00C955E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321760">
        <w:tc>
          <w:tcPr>
            <w:tcW w:w="2235" w:type="dxa"/>
          </w:tcPr>
          <w:p w14:paraId="5CFE6BA1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54" w:type="dxa"/>
          </w:tcPr>
          <w:p w14:paraId="2773D86E" w14:textId="4D90F45F" w:rsidR="00606202" w:rsidRPr="005A2399" w:rsidRDefault="00606202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виділення коштів </w:t>
            </w:r>
            <w:proofErr w:type="spellStart"/>
            <w:r w:rsidR="00C955E7">
              <w:rPr>
                <w:bCs/>
                <w:sz w:val="28"/>
                <w:szCs w:val="28"/>
              </w:rPr>
              <w:t>В</w:t>
            </w:r>
            <w:r w:rsidR="00E21438">
              <w:rPr>
                <w:bCs/>
                <w:sz w:val="28"/>
                <w:szCs w:val="28"/>
              </w:rPr>
              <w:t>аравві</w:t>
            </w:r>
            <w:proofErr w:type="spellEnd"/>
            <w:r w:rsidR="00C955E7">
              <w:rPr>
                <w:bCs/>
                <w:sz w:val="28"/>
                <w:szCs w:val="28"/>
              </w:rPr>
              <w:t xml:space="preserve"> С.</w:t>
            </w:r>
            <w:r w:rsidR="00E21438">
              <w:rPr>
                <w:bCs/>
                <w:sz w:val="28"/>
                <w:szCs w:val="28"/>
              </w:rPr>
              <w:t>І</w:t>
            </w:r>
            <w:r w:rsidR="00C06E93" w:rsidRPr="005A2399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606202" w:rsidRPr="005A2399" w14:paraId="3A627F99" w14:textId="77777777" w:rsidTr="00321760">
        <w:tc>
          <w:tcPr>
            <w:tcW w:w="2235" w:type="dxa"/>
          </w:tcPr>
          <w:p w14:paraId="759C3D23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E257D0" w14:textId="4BBED22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 xml:space="preserve">Про виділення коштів </w:t>
            </w:r>
            <w:r w:rsidR="000C4CF4" w:rsidRPr="005A2399">
              <w:rPr>
                <w:bCs/>
                <w:szCs w:val="28"/>
              </w:rPr>
              <w:t xml:space="preserve"> </w:t>
            </w:r>
            <w:r w:rsidR="00F64F6F">
              <w:rPr>
                <w:bCs/>
                <w:szCs w:val="28"/>
              </w:rPr>
              <w:t xml:space="preserve">       </w:t>
            </w:r>
            <w:proofErr w:type="spellStart"/>
            <w:r w:rsidR="00C955E7">
              <w:rPr>
                <w:bCs/>
                <w:szCs w:val="28"/>
              </w:rPr>
              <w:t>Ва</w:t>
            </w:r>
            <w:r w:rsidR="00E21438">
              <w:rPr>
                <w:bCs/>
                <w:szCs w:val="28"/>
              </w:rPr>
              <w:t>равві</w:t>
            </w:r>
            <w:proofErr w:type="spellEnd"/>
            <w:r w:rsidR="00C955E7">
              <w:rPr>
                <w:bCs/>
                <w:szCs w:val="28"/>
              </w:rPr>
              <w:t xml:space="preserve"> С.</w:t>
            </w:r>
            <w:r w:rsidR="00E21438">
              <w:rPr>
                <w:bCs/>
                <w:szCs w:val="28"/>
              </w:rPr>
              <w:t>І</w:t>
            </w:r>
            <w:r w:rsidR="00C06E93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574F6FD9" w14:textId="674D9BAB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E21438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 xml:space="preserve">0.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1D82B4E5" w14:textId="1745DA1B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E2143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E2143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321760">
        <w:tc>
          <w:tcPr>
            <w:tcW w:w="2235" w:type="dxa"/>
          </w:tcPr>
          <w:p w14:paraId="6FC5D237" w14:textId="398E94B8" w:rsidR="00050508" w:rsidRPr="005A2399" w:rsidRDefault="00050508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1E8CAE" w14:textId="371A65A5" w:rsidR="00050508" w:rsidRPr="005A2399" w:rsidRDefault="0005050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321760">
        <w:tc>
          <w:tcPr>
            <w:tcW w:w="2235" w:type="dxa"/>
          </w:tcPr>
          <w:p w14:paraId="41ECDE16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54" w:type="dxa"/>
          </w:tcPr>
          <w:p w14:paraId="3710D293" w14:textId="2FAC648F" w:rsidR="00066DC6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>Про виділення коштів</w:t>
            </w:r>
            <w:r w:rsidR="003636CB">
              <w:rPr>
                <w:bCs/>
                <w:szCs w:val="28"/>
              </w:rPr>
              <w:t xml:space="preserve"> </w:t>
            </w:r>
            <w:proofErr w:type="spellStart"/>
            <w:r w:rsidR="00C955E7">
              <w:rPr>
                <w:bCs/>
                <w:szCs w:val="28"/>
              </w:rPr>
              <w:t>В</w:t>
            </w:r>
            <w:r w:rsidR="00E21438">
              <w:rPr>
                <w:bCs/>
                <w:szCs w:val="28"/>
              </w:rPr>
              <w:t>ікторжевському</w:t>
            </w:r>
            <w:proofErr w:type="spellEnd"/>
            <w:r w:rsidR="00E21438">
              <w:rPr>
                <w:bCs/>
                <w:szCs w:val="28"/>
              </w:rPr>
              <w:t xml:space="preserve"> В.А</w:t>
            </w:r>
            <w:r w:rsidR="00E07E52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59561BA" w14:textId="77777777" w:rsidTr="00321760">
        <w:tc>
          <w:tcPr>
            <w:tcW w:w="2235" w:type="dxa"/>
          </w:tcPr>
          <w:p w14:paraId="7A2D124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E0BB542" w14:textId="77D8938D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3043F0">
              <w:rPr>
                <w:bCs/>
                <w:szCs w:val="28"/>
              </w:rPr>
              <w:t xml:space="preserve"> </w:t>
            </w:r>
            <w:r w:rsidR="00C06E93" w:rsidRPr="005A2399">
              <w:rPr>
                <w:bCs/>
                <w:szCs w:val="28"/>
              </w:rPr>
              <w:t xml:space="preserve">виділення коштів </w:t>
            </w:r>
            <w:r w:rsidR="0099747E">
              <w:rPr>
                <w:bCs/>
                <w:szCs w:val="28"/>
                <w:lang w:val="en-US"/>
              </w:rPr>
              <w:t xml:space="preserve">     </w:t>
            </w:r>
            <w:r w:rsidR="0099747E">
              <w:rPr>
                <w:bCs/>
                <w:szCs w:val="28"/>
              </w:rPr>
              <w:t xml:space="preserve">    </w:t>
            </w:r>
            <w:proofErr w:type="spellStart"/>
            <w:r w:rsidR="00E21438">
              <w:rPr>
                <w:bCs/>
                <w:szCs w:val="28"/>
              </w:rPr>
              <w:t>Вікторжевському</w:t>
            </w:r>
            <w:proofErr w:type="spellEnd"/>
            <w:r w:rsidR="00E21438">
              <w:rPr>
                <w:bCs/>
                <w:szCs w:val="28"/>
              </w:rPr>
              <w:t xml:space="preserve"> В.А</w:t>
            </w:r>
            <w:r w:rsidR="00E07E52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333D80DC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043F0" w:rsidRPr="003043F0">
              <w:rPr>
                <w:b/>
                <w:bCs/>
                <w:szCs w:val="28"/>
              </w:rPr>
              <w:t>«За» - 2</w:t>
            </w:r>
            <w:r w:rsidR="00E21438">
              <w:rPr>
                <w:b/>
                <w:bCs/>
                <w:szCs w:val="28"/>
              </w:rPr>
              <w:t>0</w:t>
            </w:r>
            <w:r w:rsidR="003043F0" w:rsidRPr="003043F0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3043F0">
              <w:rPr>
                <w:b/>
                <w:szCs w:val="28"/>
              </w:rPr>
              <w:t xml:space="preserve"> Рішення прийнято.</w:t>
            </w:r>
          </w:p>
          <w:p w14:paraId="41585A84" w14:textId="2F8B6AC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E2143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E21438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321760">
        <w:tc>
          <w:tcPr>
            <w:tcW w:w="2235" w:type="dxa"/>
          </w:tcPr>
          <w:p w14:paraId="7ED30C5C" w14:textId="62D001A7" w:rsidR="00E24C4A" w:rsidRPr="005A2399" w:rsidRDefault="00E24C4A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8E25EE" w14:textId="5CD76320" w:rsidR="00E24C4A" w:rsidRPr="005A2399" w:rsidRDefault="00E24C4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321760">
        <w:tc>
          <w:tcPr>
            <w:tcW w:w="2235" w:type="dxa"/>
          </w:tcPr>
          <w:p w14:paraId="6BB3BEE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54" w:type="dxa"/>
          </w:tcPr>
          <w:p w14:paraId="69B0ADE4" w14:textId="67384F5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proofErr w:type="spellStart"/>
            <w:r w:rsidR="00780D08">
              <w:rPr>
                <w:bCs/>
                <w:szCs w:val="28"/>
              </w:rPr>
              <w:t>Го</w:t>
            </w:r>
            <w:r w:rsidR="00E21438">
              <w:rPr>
                <w:bCs/>
                <w:szCs w:val="28"/>
              </w:rPr>
              <w:t>ліненку</w:t>
            </w:r>
            <w:proofErr w:type="spellEnd"/>
            <w:r w:rsidR="00E21438">
              <w:rPr>
                <w:bCs/>
                <w:szCs w:val="28"/>
              </w:rPr>
              <w:t xml:space="preserve"> О.В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30392D7" w14:textId="77777777" w:rsidTr="00321760">
        <w:tc>
          <w:tcPr>
            <w:tcW w:w="2235" w:type="dxa"/>
          </w:tcPr>
          <w:p w14:paraId="74AB362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3D65951" w14:textId="1E41B853" w:rsidR="005E324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1F0EB2" w:rsidRPr="005A2399">
              <w:rPr>
                <w:color w:val="000000"/>
                <w:szCs w:val="28"/>
              </w:rPr>
              <w:t xml:space="preserve">             </w:t>
            </w:r>
            <w:r w:rsidR="00C06E93" w:rsidRPr="005A2399">
              <w:rPr>
                <w:bCs/>
                <w:szCs w:val="28"/>
              </w:rPr>
              <w:t xml:space="preserve"> </w:t>
            </w:r>
            <w:proofErr w:type="spellStart"/>
            <w:r w:rsidR="00E21438">
              <w:rPr>
                <w:bCs/>
                <w:szCs w:val="28"/>
              </w:rPr>
              <w:t>Голіненку</w:t>
            </w:r>
            <w:proofErr w:type="spellEnd"/>
            <w:r w:rsidR="00E21438">
              <w:rPr>
                <w:bCs/>
                <w:szCs w:val="28"/>
              </w:rPr>
              <w:t xml:space="preserve"> О.В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404E3A1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E21438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BB53D75" w14:textId="5CC812E0" w:rsidR="002C108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E2143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E21438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321760">
        <w:tc>
          <w:tcPr>
            <w:tcW w:w="2235" w:type="dxa"/>
          </w:tcPr>
          <w:p w14:paraId="548733B2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D716CB" w14:textId="77777777" w:rsidR="00D07382" w:rsidRPr="005A2399" w:rsidRDefault="00D073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321760">
        <w:tc>
          <w:tcPr>
            <w:tcW w:w="2235" w:type="dxa"/>
          </w:tcPr>
          <w:p w14:paraId="749012B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54" w:type="dxa"/>
          </w:tcPr>
          <w:p w14:paraId="1181FEA9" w14:textId="77777777" w:rsidR="003043F0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2566B7">
              <w:rPr>
                <w:bCs/>
                <w:szCs w:val="28"/>
              </w:rPr>
              <w:t>Гордієнку О.О</w:t>
            </w:r>
            <w:r w:rsidR="003636CB">
              <w:rPr>
                <w:bCs/>
                <w:szCs w:val="28"/>
              </w:rPr>
              <w:t>.</w:t>
            </w:r>
            <w:r w:rsidR="00780D08">
              <w:rPr>
                <w:bCs/>
                <w:szCs w:val="28"/>
              </w:rPr>
              <w:t>»</w:t>
            </w:r>
          </w:p>
          <w:p w14:paraId="562BB4B3" w14:textId="2C0F910B" w:rsidR="000C6B04" w:rsidRPr="00780D08" w:rsidRDefault="000C6B04" w:rsidP="00DD3879">
            <w:pPr>
              <w:ind w:left="-57"/>
              <w:jc w:val="both"/>
              <w:rPr>
                <w:bCs/>
                <w:szCs w:val="28"/>
              </w:rPr>
            </w:pPr>
          </w:p>
        </w:tc>
      </w:tr>
      <w:tr w:rsidR="00594551" w:rsidRPr="005A2399" w14:paraId="295419F2" w14:textId="77777777" w:rsidTr="00321760">
        <w:tc>
          <w:tcPr>
            <w:tcW w:w="2235" w:type="dxa"/>
          </w:tcPr>
          <w:p w14:paraId="16CC49DF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6E6FD55" w14:textId="63871C22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2566B7">
              <w:rPr>
                <w:bCs/>
                <w:szCs w:val="28"/>
              </w:rPr>
              <w:t>Гордієнку О.О</w:t>
            </w:r>
            <w:r w:rsidR="003636CB">
              <w:rPr>
                <w:bCs/>
                <w:szCs w:val="28"/>
              </w:rPr>
              <w:t>.</w:t>
            </w:r>
            <w:r w:rsidR="00E07E52" w:rsidRPr="005A2399">
              <w:rPr>
                <w:b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7A9F3F9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566B7">
              <w:rPr>
                <w:b/>
                <w:bCs/>
                <w:szCs w:val="28"/>
              </w:rPr>
              <w:t>0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</w:t>
            </w:r>
            <w:r w:rsidR="00797812" w:rsidRPr="00797812">
              <w:rPr>
                <w:b/>
                <w:bCs/>
                <w:szCs w:val="28"/>
              </w:rPr>
              <w:lastRenderedPageBreak/>
              <w:t xml:space="preserve">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47B1F" w14:textId="30C71F4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2566B7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2566B7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321760">
        <w:tc>
          <w:tcPr>
            <w:tcW w:w="2235" w:type="dxa"/>
          </w:tcPr>
          <w:p w14:paraId="1A742F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65EACB2" w14:textId="5388AC90" w:rsidR="00594551" w:rsidRPr="005A2399" w:rsidRDefault="00594551" w:rsidP="00DD3879">
            <w:pPr>
              <w:tabs>
                <w:tab w:val="left" w:pos="2943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321760">
        <w:tc>
          <w:tcPr>
            <w:tcW w:w="2235" w:type="dxa"/>
          </w:tcPr>
          <w:p w14:paraId="05D819B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54" w:type="dxa"/>
          </w:tcPr>
          <w:p w14:paraId="4E604D1D" w14:textId="27C50330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виділення коштів </w:t>
            </w:r>
            <w:r w:rsidR="007E1251">
              <w:rPr>
                <w:bCs/>
                <w:szCs w:val="28"/>
              </w:rPr>
              <w:t>Гриценку Л.Д</w:t>
            </w:r>
            <w:r w:rsidRPr="005A2399">
              <w:rPr>
                <w:color w:val="000000"/>
                <w:szCs w:val="28"/>
                <w:shd w:val="clear" w:color="auto" w:fill="FFFFFF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581C5B0" w14:textId="77777777" w:rsidTr="00321760">
        <w:tc>
          <w:tcPr>
            <w:tcW w:w="2235" w:type="dxa"/>
          </w:tcPr>
          <w:p w14:paraId="12E5976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5D8949" w14:textId="663C3F0F" w:rsidR="00594551" w:rsidRPr="005A2399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виділення коштів        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r w:rsidR="007E1251">
              <w:rPr>
                <w:bCs/>
                <w:sz w:val="28"/>
                <w:szCs w:val="28"/>
              </w:rPr>
              <w:t>Гриценку Л.Д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571359C4" w14:textId="029463A8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7E1251">
              <w:rPr>
                <w:b/>
                <w:bCs/>
                <w:szCs w:val="28"/>
              </w:rPr>
              <w:t>0,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777D1B00" w14:textId="768DFCA4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E125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-1</w:t>
            </w:r>
            <w:r w:rsidR="007E1251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321760">
        <w:tc>
          <w:tcPr>
            <w:tcW w:w="2235" w:type="dxa"/>
          </w:tcPr>
          <w:p w14:paraId="2E89BFFD" w14:textId="222406CF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5971896" w14:textId="6F44DAEB" w:rsidR="00845A47" w:rsidRPr="005A2399" w:rsidRDefault="00845A4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321760">
        <w:tc>
          <w:tcPr>
            <w:tcW w:w="2235" w:type="dxa"/>
          </w:tcPr>
          <w:p w14:paraId="00618C5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20 СЛУХАЛИ:</w:t>
            </w:r>
          </w:p>
        </w:tc>
        <w:tc>
          <w:tcPr>
            <w:tcW w:w="7654" w:type="dxa"/>
          </w:tcPr>
          <w:p w14:paraId="610CCE06" w14:textId="261A61FF" w:rsidR="00EE3BAD" w:rsidRPr="00845A47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bCs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виділення коштів </w:t>
            </w:r>
            <w:r w:rsidR="000A3D81">
              <w:rPr>
                <w:bCs/>
                <w:sz w:val="28"/>
                <w:szCs w:val="28"/>
              </w:rPr>
              <w:t>Діденку В.М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</w:p>
        </w:tc>
      </w:tr>
      <w:tr w:rsidR="00594551" w:rsidRPr="005A2399" w14:paraId="191F4E45" w14:textId="77777777" w:rsidTr="00321760">
        <w:tc>
          <w:tcPr>
            <w:tcW w:w="2235" w:type="dxa"/>
          </w:tcPr>
          <w:p w14:paraId="56EE9E9A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ED9E31E" w14:textId="17E6DE3C" w:rsidR="00EE3BAD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</w:t>
            </w:r>
            <w:r w:rsidR="0099747E">
              <w:rPr>
                <w:szCs w:val="28"/>
              </w:rPr>
              <w:t xml:space="preserve">         </w:t>
            </w:r>
            <w:r w:rsidR="000A3D81">
              <w:rPr>
                <w:szCs w:val="28"/>
              </w:rPr>
              <w:t>Діденку В.М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37EF31" w14:textId="059C253F" w:rsidR="008F3B8E" w:rsidRPr="00EE3BAD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0A3D81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790CD43" w14:textId="7BF8A52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0A3D8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9205E">
              <w:rPr>
                <w:b/>
                <w:szCs w:val="28"/>
              </w:rPr>
              <w:t>1</w:t>
            </w:r>
            <w:r w:rsidR="000A3D81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321760">
        <w:tc>
          <w:tcPr>
            <w:tcW w:w="2235" w:type="dxa"/>
          </w:tcPr>
          <w:p w14:paraId="610A791E" w14:textId="16207E82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9D55B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321760">
        <w:tc>
          <w:tcPr>
            <w:tcW w:w="2235" w:type="dxa"/>
          </w:tcPr>
          <w:p w14:paraId="272578D3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54" w:type="dxa"/>
          </w:tcPr>
          <w:p w14:paraId="6398FE35" w14:textId="0CB76EE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AA5B27">
              <w:rPr>
                <w:bCs/>
                <w:szCs w:val="28"/>
              </w:rPr>
              <w:t>Зу</w:t>
            </w:r>
            <w:r w:rsidR="000A3D81">
              <w:rPr>
                <w:bCs/>
                <w:szCs w:val="28"/>
              </w:rPr>
              <w:t>бареву</w:t>
            </w:r>
            <w:proofErr w:type="spellEnd"/>
            <w:r w:rsidR="000A3D81">
              <w:rPr>
                <w:bCs/>
                <w:szCs w:val="28"/>
              </w:rPr>
              <w:t xml:space="preserve"> Є.А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321760">
        <w:tc>
          <w:tcPr>
            <w:tcW w:w="2235" w:type="dxa"/>
          </w:tcPr>
          <w:p w14:paraId="3314987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64B59F" w14:textId="31041460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AA5B27">
              <w:rPr>
                <w:bCs/>
                <w:szCs w:val="28"/>
              </w:rPr>
              <w:t>Зу</w:t>
            </w:r>
            <w:r w:rsidR="000A3D81">
              <w:rPr>
                <w:bCs/>
                <w:szCs w:val="28"/>
              </w:rPr>
              <w:t>бареву</w:t>
            </w:r>
            <w:proofErr w:type="spellEnd"/>
            <w:r w:rsidR="000A3D81">
              <w:rPr>
                <w:bCs/>
                <w:szCs w:val="28"/>
              </w:rPr>
              <w:t xml:space="preserve"> Є.А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777F17BF" w:rsidR="00594551" w:rsidRPr="005A2399" w:rsidRDefault="00B74E7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A3D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A3D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A9F6660" w14:textId="0CC08B5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0A3D8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0A3D81">
              <w:rPr>
                <w:b/>
                <w:szCs w:val="28"/>
              </w:rPr>
              <w:t>19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321760">
        <w:tc>
          <w:tcPr>
            <w:tcW w:w="2235" w:type="dxa"/>
          </w:tcPr>
          <w:p w14:paraId="2A456FE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E1AFF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321760">
        <w:tc>
          <w:tcPr>
            <w:tcW w:w="2235" w:type="dxa"/>
          </w:tcPr>
          <w:p w14:paraId="3A47E9D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54" w:type="dxa"/>
          </w:tcPr>
          <w:p w14:paraId="73E26425" w14:textId="36DA467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764BF9">
              <w:rPr>
                <w:bCs/>
                <w:szCs w:val="28"/>
              </w:rPr>
              <w:t>Карпенку Д.О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321760">
        <w:tc>
          <w:tcPr>
            <w:tcW w:w="2235" w:type="dxa"/>
          </w:tcPr>
          <w:p w14:paraId="6E85C9C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B77CBD" w14:textId="460EB05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>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764BF9">
              <w:rPr>
                <w:bCs/>
                <w:szCs w:val="28"/>
              </w:rPr>
              <w:t>Карпенку Д.О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55E8909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64BF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0FA8FA0" w14:textId="085C0EF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764BF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-2</w:t>
            </w:r>
            <w:r w:rsidR="00764BF9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321760">
        <w:tc>
          <w:tcPr>
            <w:tcW w:w="2235" w:type="dxa"/>
          </w:tcPr>
          <w:p w14:paraId="0B06767C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FC2361" w14:textId="77777777" w:rsidR="00D07382" w:rsidRPr="005A2399" w:rsidRDefault="00D073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321760">
        <w:trPr>
          <w:trHeight w:val="284"/>
        </w:trPr>
        <w:tc>
          <w:tcPr>
            <w:tcW w:w="2235" w:type="dxa"/>
          </w:tcPr>
          <w:p w14:paraId="1CFE105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23 СЛУХАЛИ:</w:t>
            </w:r>
          </w:p>
        </w:tc>
        <w:tc>
          <w:tcPr>
            <w:tcW w:w="7654" w:type="dxa"/>
          </w:tcPr>
          <w:p w14:paraId="59C47E97" w14:textId="724A69E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9B0A49">
              <w:rPr>
                <w:bCs/>
                <w:szCs w:val="28"/>
              </w:rPr>
              <w:t>Проценку М</w:t>
            </w:r>
            <w:r w:rsidR="00970B95">
              <w:rPr>
                <w:bCs/>
                <w:szCs w:val="28"/>
              </w:rPr>
              <w:t>.</w:t>
            </w:r>
            <w:r w:rsidR="003636CB">
              <w:rPr>
                <w:bCs/>
                <w:szCs w:val="28"/>
              </w:rPr>
              <w:t>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321760">
        <w:tc>
          <w:tcPr>
            <w:tcW w:w="2235" w:type="dxa"/>
          </w:tcPr>
          <w:p w14:paraId="49D29A1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A6EDD8B" w14:textId="5899ED1E" w:rsidR="00594551" w:rsidRPr="005A2399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="009B0A49">
              <w:rPr>
                <w:sz w:val="28"/>
                <w:szCs w:val="28"/>
              </w:rPr>
              <w:t xml:space="preserve"> </w:t>
            </w:r>
            <w:r w:rsidRPr="005A2399">
              <w:rPr>
                <w:sz w:val="28"/>
                <w:szCs w:val="28"/>
              </w:rPr>
              <w:t xml:space="preserve">виділення коштів </w:t>
            </w:r>
            <w:r w:rsidR="009B0A49">
              <w:rPr>
                <w:bCs/>
                <w:sz w:val="28"/>
                <w:szCs w:val="28"/>
              </w:rPr>
              <w:t>Проценку М</w:t>
            </w:r>
            <w:r w:rsidR="003636CB">
              <w:rPr>
                <w:bCs/>
                <w:sz w:val="28"/>
                <w:szCs w:val="28"/>
              </w:rPr>
              <w:t>.В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0C23684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B0A4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4158132" w14:textId="1B9A586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9B0A4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-2</w:t>
            </w:r>
            <w:r w:rsidR="009B0A4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D6FE8C" w14:textId="77777777" w:rsidTr="00321760">
        <w:trPr>
          <w:trHeight w:val="525"/>
        </w:trPr>
        <w:tc>
          <w:tcPr>
            <w:tcW w:w="2235" w:type="dxa"/>
          </w:tcPr>
          <w:p w14:paraId="30F7F74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24 СЛУХАЛИ:</w:t>
            </w:r>
          </w:p>
        </w:tc>
        <w:tc>
          <w:tcPr>
            <w:tcW w:w="7654" w:type="dxa"/>
          </w:tcPr>
          <w:p w14:paraId="33D6430C" w14:textId="523ECC60" w:rsidR="0055112C" w:rsidRPr="005A2399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 w:val="28"/>
                <w:szCs w:val="28"/>
              </w:rPr>
              <w:t xml:space="preserve">виділення коштів </w:t>
            </w:r>
            <w:proofErr w:type="spellStart"/>
            <w:r w:rsidR="002F3A25">
              <w:rPr>
                <w:bCs/>
                <w:sz w:val="28"/>
                <w:szCs w:val="28"/>
              </w:rPr>
              <w:t>Пузіну</w:t>
            </w:r>
            <w:proofErr w:type="spellEnd"/>
            <w:r w:rsidR="002F3A25">
              <w:rPr>
                <w:bCs/>
                <w:sz w:val="28"/>
                <w:szCs w:val="28"/>
              </w:rPr>
              <w:t xml:space="preserve"> Г.І</w:t>
            </w:r>
            <w:r w:rsidR="00970B95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1076EF6E" w14:textId="77777777" w:rsidTr="00321760">
        <w:tc>
          <w:tcPr>
            <w:tcW w:w="2235" w:type="dxa"/>
          </w:tcPr>
          <w:p w14:paraId="7BF01CD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22459C20" w14:textId="0E0FB3A7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     </w:t>
            </w:r>
            <w:proofErr w:type="spellStart"/>
            <w:r w:rsidR="002F3A25">
              <w:rPr>
                <w:bCs/>
                <w:szCs w:val="28"/>
              </w:rPr>
              <w:t>Пузіну</w:t>
            </w:r>
            <w:proofErr w:type="spellEnd"/>
            <w:r w:rsidR="002F3A25">
              <w:rPr>
                <w:bCs/>
                <w:szCs w:val="28"/>
              </w:rPr>
              <w:t xml:space="preserve"> Г.І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5BB8F3E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2F3A25">
              <w:rPr>
                <w:b/>
                <w:bCs/>
                <w:szCs w:val="28"/>
              </w:rPr>
              <w:t>19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EA8EDA" w14:textId="72E6ED5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2F3A2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-2</w:t>
            </w:r>
            <w:r w:rsidR="002F3A25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321760">
        <w:tc>
          <w:tcPr>
            <w:tcW w:w="2235" w:type="dxa"/>
          </w:tcPr>
          <w:p w14:paraId="3DCC053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F0AF9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321760">
        <w:tc>
          <w:tcPr>
            <w:tcW w:w="2235" w:type="dxa"/>
          </w:tcPr>
          <w:p w14:paraId="29685F4B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54" w:type="dxa"/>
          </w:tcPr>
          <w:p w14:paraId="241C7CCA" w14:textId="0899A4A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D805F8">
              <w:rPr>
                <w:bCs/>
                <w:szCs w:val="28"/>
              </w:rPr>
              <w:t>Руде</w:t>
            </w:r>
            <w:r w:rsidR="00970B95">
              <w:rPr>
                <w:bCs/>
                <w:szCs w:val="28"/>
              </w:rPr>
              <w:t>нку О.</w:t>
            </w:r>
            <w:r w:rsidR="00D805F8">
              <w:rPr>
                <w:bCs/>
                <w:szCs w:val="28"/>
              </w:rPr>
              <w:t>М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321760">
        <w:tc>
          <w:tcPr>
            <w:tcW w:w="2235" w:type="dxa"/>
          </w:tcPr>
          <w:p w14:paraId="44EA0AE6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1A1D72" w14:textId="7F5678BA" w:rsidR="00845A47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</w:t>
            </w:r>
            <w:r w:rsidR="00762FDA">
              <w:rPr>
                <w:bCs/>
                <w:szCs w:val="28"/>
              </w:rPr>
              <w:t xml:space="preserve">   </w:t>
            </w:r>
            <w:r w:rsidR="00D805F8">
              <w:rPr>
                <w:bCs/>
                <w:szCs w:val="28"/>
              </w:rPr>
              <w:t>Руд</w:t>
            </w:r>
            <w:r w:rsidR="00970B95">
              <w:rPr>
                <w:bCs/>
                <w:szCs w:val="28"/>
              </w:rPr>
              <w:t>енку О.</w:t>
            </w:r>
            <w:r w:rsidR="00D805F8">
              <w:rPr>
                <w:bCs/>
                <w:szCs w:val="28"/>
              </w:rPr>
              <w:t>М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57A7CF" w14:textId="5A7EB46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D805F8">
              <w:rPr>
                <w:b/>
                <w:bCs/>
                <w:szCs w:val="28"/>
              </w:rPr>
              <w:t>18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805F8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64F66BC" w14:textId="7CB3C56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D80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-2</w:t>
            </w:r>
            <w:r w:rsidR="00D805F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321760">
        <w:tc>
          <w:tcPr>
            <w:tcW w:w="2235" w:type="dxa"/>
          </w:tcPr>
          <w:p w14:paraId="1D262D0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9C71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321760">
        <w:trPr>
          <w:trHeight w:val="665"/>
        </w:trPr>
        <w:tc>
          <w:tcPr>
            <w:tcW w:w="2235" w:type="dxa"/>
          </w:tcPr>
          <w:p w14:paraId="4063C84E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54" w:type="dxa"/>
          </w:tcPr>
          <w:p w14:paraId="4F083313" w14:textId="0E9BF92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D805F8">
              <w:rPr>
                <w:bCs/>
                <w:szCs w:val="28"/>
              </w:rPr>
              <w:t>Рябокінь</w:t>
            </w:r>
            <w:proofErr w:type="spellEnd"/>
            <w:r w:rsidR="00D805F8">
              <w:rPr>
                <w:bCs/>
                <w:szCs w:val="28"/>
              </w:rPr>
              <w:t xml:space="preserve"> В</w:t>
            </w:r>
            <w:r w:rsidR="00461818">
              <w:rPr>
                <w:bCs/>
                <w:szCs w:val="28"/>
              </w:rPr>
              <w:t>.І.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321760">
        <w:tc>
          <w:tcPr>
            <w:tcW w:w="2235" w:type="dxa"/>
          </w:tcPr>
          <w:p w14:paraId="6C2F21E4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4FAE25" w14:textId="63214F5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FE286A">
              <w:rPr>
                <w:bCs/>
                <w:szCs w:val="28"/>
              </w:rPr>
              <w:t xml:space="preserve">                 </w:t>
            </w:r>
            <w:proofErr w:type="spellStart"/>
            <w:r w:rsidR="00D805F8">
              <w:rPr>
                <w:bCs/>
                <w:szCs w:val="28"/>
              </w:rPr>
              <w:t>Рябокінь</w:t>
            </w:r>
            <w:proofErr w:type="spellEnd"/>
            <w:r w:rsidR="00D805F8">
              <w:rPr>
                <w:bCs/>
                <w:szCs w:val="28"/>
              </w:rPr>
              <w:t xml:space="preserve"> В</w:t>
            </w:r>
            <w:r w:rsidR="00461818">
              <w:rPr>
                <w:bCs/>
                <w:szCs w:val="28"/>
              </w:rPr>
              <w:t>.І.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3F06C3D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D805F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92C978A" w14:textId="4CCDD4E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D80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-2</w:t>
            </w:r>
            <w:r w:rsidR="00D805F8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321760">
        <w:tc>
          <w:tcPr>
            <w:tcW w:w="2235" w:type="dxa"/>
          </w:tcPr>
          <w:p w14:paraId="2D54494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8AF02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321760">
        <w:tc>
          <w:tcPr>
            <w:tcW w:w="2235" w:type="dxa"/>
          </w:tcPr>
          <w:p w14:paraId="5E0D129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54" w:type="dxa"/>
          </w:tcPr>
          <w:p w14:paraId="368E4208" w14:textId="478E803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0572D9">
              <w:rPr>
                <w:bCs/>
                <w:szCs w:val="28"/>
              </w:rPr>
              <w:t>Талапчуку</w:t>
            </w:r>
            <w:proofErr w:type="spellEnd"/>
            <w:r w:rsidR="000572D9">
              <w:rPr>
                <w:bCs/>
                <w:szCs w:val="28"/>
              </w:rPr>
              <w:t xml:space="preserve"> </w:t>
            </w:r>
            <w:r w:rsidR="00F70A5F">
              <w:rPr>
                <w:bCs/>
                <w:szCs w:val="28"/>
              </w:rPr>
              <w:t>В</w:t>
            </w:r>
            <w:r w:rsidR="000572D9">
              <w:rPr>
                <w:bCs/>
                <w:szCs w:val="28"/>
              </w:rPr>
              <w:t>.М</w:t>
            </w:r>
            <w:r w:rsidR="00F70A5F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321760">
        <w:tc>
          <w:tcPr>
            <w:tcW w:w="2235" w:type="dxa"/>
          </w:tcPr>
          <w:p w14:paraId="1ECE06B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452986" w14:textId="47C07B8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0572D9">
              <w:rPr>
                <w:bCs/>
                <w:szCs w:val="28"/>
              </w:rPr>
              <w:t>Талапчуку</w:t>
            </w:r>
            <w:proofErr w:type="spellEnd"/>
            <w:r w:rsidR="000572D9">
              <w:rPr>
                <w:bCs/>
                <w:szCs w:val="28"/>
              </w:rPr>
              <w:t xml:space="preserve"> </w:t>
            </w:r>
            <w:r w:rsidR="00F70A5F">
              <w:rPr>
                <w:bCs/>
                <w:szCs w:val="28"/>
              </w:rPr>
              <w:t>В.</w:t>
            </w:r>
            <w:r w:rsidR="000572D9">
              <w:rPr>
                <w:bCs/>
                <w:szCs w:val="28"/>
              </w:rPr>
              <w:t>М.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25AA680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572D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C6706DD" w14:textId="4BDDC43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0572D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-2</w:t>
            </w:r>
            <w:r w:rsidR="000572D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321760">
        <w:tc>
          <w:tcPr>
            <w:tcW w:w="2235" w:type="dxa"/>
          </w:tcPr>
          <w:p w14:paraId="736A6055" w14:textId="77777777" w:rsidR="00510712" w:rsidRPr="005A2399" w:rsidRDefault="0051071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2FE86AD" w14:textId="77777777" w:rsidR="00510712" w:rsidRPr="005A2399" w:rsidRDefault="0051071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321760">
        <w:tc>
          <w:tcPr>
            <w:tcW w:w="2235" w:type="dxa"/>
          </w:tcPr>
          <w:p w14:paraId="3357E7E4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54" w:type="dxa"/>
          </w:tcPr>
          <w:p w14:paraId="4E67D8D0" w14:textId="2BB50F3A" w:rsidR="001F7DE9" w:rsidRPr="005A2399" w:rsidRDefault="00594551" w:rsidP="00DD3879">
            <w:pPr>
              <w:pStyle w:val="ab"/>
              <w:tabs>
                <w:tab w:val="left" w:pos="426"/>
              </w:tabs>
              <w:spacing w:before="100" w:beforeAutospacing="1" w:after="100" w:afterAutospacing="1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875EB1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Темненку</w:t>
            </w:r>
            <w:proofErr w:type="spellEnd"/>
            <w:r w:rsidR="00875EB1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 С.А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321760">
        <w:tc>
          <w:tcPr>
            <w:tcW w:w="2235" w:type="dxa"/>
          </w:tcPr>
          <w:p w14:paraId="58B2801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1ED0A6A" w14:textId="33627CCB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762FD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proofErr w:type="spellStart"/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Темненку</w:t>
            </w:r>
            <w:proofErr w:type="spellEnd"/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 xml:space="preserve"> С.А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276E3CF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75EB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AB3C769" w14:textId="5ED31B7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875EB1">
              <w:rPr>
                <w:b/>
                <w:szCs w:val="28"/>
              </w:rPr>
              <w:t>9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875EB1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321760">
        <w:tc>
          <w:tcPr>
            <w:tcW w:w="2235" w:type="dxa"/>
          </w:tcPr>
          <w:p w14:paraId="122C86F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1EEB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321760">
        <w:tc>
          <w:tcPr>
            <w:tcW w:w="2235" w:type="dxa"/>
          </w:tcPr>
          <w:p w14:paraId="77A2C71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54" w:type="dxa"/>
          </w:tcPr>
          <w:p w14:paraId="3ABDBF03" w14:textId="7A353EF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Фляку</w:t>
            </w:r>
            <w:proofErr w:type="spellEnd"/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Р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С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321760">
        <w:tc>
          <w:tcPr>
            <w:tcW w:w="2235" w:type="dxa"/>
          </w:tcPr>
          <w:p w14:paraId="1DC1155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B5B121" w14:textId="4018635F" w:rsidR="00594551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proofErr w:type="spellStart"/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Фляку</w:t>
            </w:r>
            <w:proofErr w:type="spellEnd"/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Р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="00875EB1">
              <w:rPr>
                <w:rFonts w:eastAsia="Aptos"/>
                <w:bCs/>
                <w:kern w:val="2"/>
                <w:szCs w:val="28"/>
                <w:lang w:eastAsia="en-US"/>
              </w:rPr>
              <w:t>С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77BF3BBF" w14:textId="77777777" w:rsidR="00762FDA" w:rsidRPr="005A2399" w:rsidRDefault="00762FDA" w:rsidP="00DD3879">
            <w:pPr>
              <w:ind w:left="-57"/>
              <w:jc w:val="both"/>
              <w:rPr>
                <w:szCs w:val="28"/>
              </w:rPr>
            </w:pPr>
          </w:p>
          <w:p w14:paraId="43591C0D" w14:textId="2866DEE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75EB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2A9504A" w14:textId="2C94D4C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875EB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-2</w:t>
            </w:r>
            <w:r w:rsidR="00875EB1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6B502AD" w14:textId="77777777" w:rsidTr="00321760">
        <w:tc>
          <w:tcPr>
            <w:tcW w:w="2235" w:type="dxa"/>
          </w:tcPr>
          <w:p w14:paraId="09E48F1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051A1B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8182C2" w14:textId="77777777" w:rsidTr="00321760">
        <w:trPr>
          <w:trHeight w:val="553"/>
        </w:trPr>
        <w:tc>
          <w:tcPr>
            <w:tcW w:w="2235" w:type="dxa"/>
          </w:tcPr>
          <w:p w14:paraId="19349EF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54" w:type="dxa"/>
          </w:tcPr>
          <w:p w14:paraId="12C2FD71" w14:textId="3DE43D32" w:rsidR="000C4CF4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proofErr w:type="spellStart"/>
            <w:r w:rsidR="006217FA">
              <w:rPr>
                <w:rFonts w:eastAsia="Aptos"/>
                <w:bCs/>
                <w:kern w:val="2"/>
                <w:szCs w:val="28"/>
                <w:lang w:eastAsia="en-US"/>
              </w:rPr>
              <w:t>Чекалю</w:t>
            </w:r>
            <w:proofErr w:type="spellEnd"/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6217FA">
              <w:rPr>
                <w:rFonts w:eastAsia="Aptos"/>
                <w:bCs/>
                <w:kern w:val="2"/>
                <w:szCs w:val="28"/>
                <w:lang w:eastAsia="en-US"/>
              </w:rPr>
              <w:t>М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C6B0EF" w14:textId="77777777" w:rsidTr="00321760">
        <w:tc>
          <w:tcPr>
            <w:tcW w:w="2235" w:type="dxa"/>
          </w:tcPr>
          <w:p w14:paraId="4C823AD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C02896" w14:textId="7D79D306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841A6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                     </w:t>
            </w:r>
            <w:proofErr w:type="spellStart"/>
            <w:r w:rsidR="006217FA">
              <w:rPr>
                <w:rFonts w:eastAsia="Aptos"/>
                <w:bCs/>
                <w:kern w:val="2"/>
                <w:szCs w:val="28"/>
                <w:lang w:eastAsia="en-US"/>
              </w:rPr>
              <w:t>Чекалю</w:t>
            </w:r>
            <w:proofErr w:type="spellEnd"/>
            <w:r w:rsidR="006217F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М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.О.</w:t>
            </w:r>
            <w:r w:rsidRPr="005A2399">
              <w:rPr>
                <w:szCs w:val="28"/>
              </w:rPr>
              <w:t>»</w:t>
            </w:r>
          </w:p>
          <w:p w14:paraId="2FE1E04E" w14:textId="1CF5B96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6217FA">
              <w:rPr>
                <w:b/>
                <w:bCs/>
                <w:szCs w:val="28"/>
              </w:rPr>
              <w:t>18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217FA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B181ABD" w14:textId="21F3633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6217FA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F0DA8">
              <w:rPr>
                <w:b/>
                <w:szCs w:val="28"/>
              </w:rPr>
              <w:t>2</w:t>
            </w:r>
            <w:r w:rsidR="006217FA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321760">
        <w:tc>
          <w:tcPr>
            <w:tcW w:w="2235" w:type="dxa"/>
          </w:tcPr>
          <w:p w14:paraId="5F7E866E" w14:textId="0C4BEFBF" w:rsidR="00756782" w:rsidRPr="005A2399" w:rsidRDefault="007567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F8205A" w14:textId="608FDB60" w:rsidR="00756782" w:rsidRPr="005A2399" w:rsidRDefault="007567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321760">
        <w:trPr>
          <w:trHeight w:val="557"/>
        </w:trPr>
        <w:tc>
          <w:tcPr>
            <w:tcW w:w="2235" w:type="dxa"/>
          </w:tcPr>
          <w:p w14:paraId="141C7A2D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31 СЛУХАЛИ:</w:t>
            </w:r>
          </w:p>
        </w:tc>
        <w:tc>
          <w:tcPr>
            <w:tcW w:w="7654" w:type="dxa"/>
          </w:tcPr>
          <w:p w14:paraId="2387D3DC" w14:textId="72D01A5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A1978">
              <w:rPr>
                <w:szCs w:val="28"/>
              </w:rPr>
              <w:t xml:space="preserve">виділення коштів </w:t>
            </w:r>
            <w:proofErr w:type="spellStart"/>
            <w:r w:rsidR="00450033">
              <w:rPr>
                <w:szCs w:val="28"/>
              </w:rPr>
              <w:t>Бакуменко</w:t>
            </w:r>
            <w:proofErr w:type="spellEnd"/>
            <w:r w:rsidR="00EA1978">
              <w:rPr>
                <w:szCs w:val="28"/>
              </w:rPr>
              <w:t xml:space="preserve"> </w:t>
            </w:r>
            <w:r w:rsidR="00450033">
              <w:rPr>
                <w:szCs w:val="28"/>
              </w:rPr>
              <w:t>В</w:t>
            </w:r>
            <w:r w:rsidR="00EA1978">
              <w:rPr>
                <w:szCs w:val="28"/>
              </w:rPr>
              <w:t>.</w:t>
            </w:r>
            <w:r w:rsidR="00450033">
              <w:rPr>
                <w:szCs w:val="28"/>
              </w:rPr>
              <w:t>І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72838E8" w14:textId="77777777" w:rsidTr="00321760">
        <w:tc>
          <w:tcPr>
            <w:tcW w:w="2235" w:type="dxa"/>
          </w:tcPr>
          <w:p w14:paraId="5F499924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9B22C8" w14:textId="40E745D6" w:rsidR="00EA197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EA1978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</w:t>
            </w:r>
            <w:proofErr w:type="spellStart"/>
            <w:r w:rsidR="00450033">
              <w:rPr>
                <w:szCs w:val="28"/>
              </w:rPr>
              <w:t>Бакуменко</w:t>
            </w:r>
            <w:proofErr w:type="spellEnd"/>
            <w:r w:rsidR="00EA1978">
              <w:rPr>
                <w:szCs w:val="28"/>
              </w:rPr>
              <w:t xml:space="preserve"> </w:t>
            </w:r>
            <w:r w:rsidR="00450033">
              <w:rPr>
                <w:szCs w:val="28"/>
              </w:rPr>
              <w:t>В</w:t>
            </w:r>
            <w:r w:rsidR="00EA1978">
              <w:rPr>
                <w:szCs w:val="28"/>
              </w:rPr>
              <w:t>.</w:t>
            </w:r>
            <w:r w:rsidR="00450033">
              <w:rPr>
                <w:szCs w:val="28"/>
              </w:rPr>
              <w:t>І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54C9D71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50033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7C12153" w14:textId="3C7FBAB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45003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450033">
              <w:rPr>
                <w:b/>
                <w:szCs w:val="28"/>
              </w:rPr>
              <w:t>29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321760">
        <w:tc>
          <w:tcPr>
            <w:tcW w:w="2235" w:type="dxa"/>
          </w:tcPr>
          <w:p w14:paraId="1D1BE84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BC2870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321760">
        <w:tc>
          <w:tcPr>
            <w:tcW w:w="2235" w:type="dxa"/>
          </w:tcPr>
          <w:p w14:paraId="155313BF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54" w:type="dxa"/>
          </w:tcPr>
          <w:p w14:paraId="2F293A03" w14:textId="7148C27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 xml:space="preserve">виділення коштів </w:t>
            </w:r>
            <w:r w:rsidR="00450033">
              <w:rPr>
                <w:rFonts w:eastAsia="Calibri"/>
                <w:color w:val="000000"/>
                <w:szCs w:val="28"/>
                <w:lang w:eastAsia="en-US"/>
              </w:rPr>
              <w:t>Денисенко Ю.О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321760">
        <w:tc>
          <w:tcPr>
            <w:tcW w:w="2235" w:type="dxa"/>
          </w:tcPr>
          <w:p w14:paraId="265AF82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7375884" w14:textId="355DE842" w:rsidR="008D64CE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F03136">
              <w:rPr>
                <w:szCs w:val="28"/>
              </w:rPr>
              <w:t xml:space="preserve">виділення коштів </w:t>
            </w:r>
            <w:r w:rsidR="00450033">
              <w:rPr>
                <w:szCs w:val="28"/>
              </w:rPr>
              <w:t>Денисенко Ю.О</w:t>
            </w:r>
            <w:r w:rsidR="00F0313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262C6CD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50033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F07586A" w14:textId="4319224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45003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450033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321760">
        <w:tc>
          <w:tcPr>
            <w:tcW w:w="2235" w:type="dxa"/>
          </w:tcPr>
          <w:p w14:paraId="5ACC796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1596C01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321760">
        <w:trPr>
          <w:trHeight w:val="284"/>
        </w:trPr>
        <w:tc>
          <w:tcPr>
            <w:tcW w:w="2235" w:type="dxa"/>
          </w:tcPr>
          <w:p w14:paraId="7B177F7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54" w:type="dxa"/>
          </w:tcPr>
          <w:p w14:paraId="4F82E9ED" w14:textId="521F578D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kern w:val="2"/>
                <w:szCs w:val="28"/>
              </w:rPr>
              <w:t xml:space="preserve">виділення коштів </w:t>
            </w:r>
            <w:proofErr w:type="spellStart"/>
            <w:r w:rsidR="00450033">
              <w:rPr>
                <w:kern w:val="2"/>
                <w:szCs w:val="28"/>
              </w:rPr>
              <w:t>Іваній</w:t>
            </w:r>
            <w:proofErr w:type="spellEnd"/>
            <w:r w:rsidR="00450033">
              <w:rPr>
                <w:kern w:val="2"/>
                <w:szCs w:val="28"/>
              </w:rPr>
              <w:t xml:space="preserve"> Л.М</w:t>
            </w:r>
            <w:r w:rsidR="0074621C">
              <w:rPr>
                <w:kern w:val="2"/>
                <w:szCs w:val="28"/>
              </w:rPr>
              <w:t>.</w:t>
            </w:r>
            <w:r w:rsidR="00205FCE">
              <w:rPr>
                <w:kern w:val="2"/>
                <w:szCs w:val="28"/>
              </w:rPr>
              <w:t>»</w:t>
            </w:r>
          </w:p>
        </w:tc>
      </w:tr>
      <w:tr w:rsidR="00594551" w:rsidRPr="005A2399" w14:paraId="38ADD332" w14:textId="77777777" w:rsidTr="00321760">
        <w:tc>
          <w:tcPr>
            <w:tcW w:w="2235" w:type="dxa"/>
          </w:tcPr>
          <w:p w14:paraId="15A07461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11B85" w14:textId="5203AD3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621C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         </w:t>
            </w:r>
            <w:proofErr w:type="spellStart"/>
            <w:r w:rsidR="00450033">
              <w:rPr>
                <w:szCs w:val="28"/>
              </w:rPr>
              <w:t>Іваній</w:t>
            </w:r>
            <w:proofErr w:type="spellEnd"/>
            <w:r w:rsidR="00450033">
              <w:rPr>
                <w:szCs w:val="28"/>
              </w:rPr>
              <w:t xml:space="preserve"> Л.М</w:t>
            </w:r>
            <w:r w:rsidR="0074621C">
              <w:rPr>
                <w:szCs w:val="28"/>
              </w:rPr>
              <w:t>.</w:t>
            </w:r>
            <w:r w:rsidR="00737089" w:rsidRPr="005A2399">
              <w:rPr>
                <w:szCs w:val="28"/>
              </w:rPr>
              <w:t>»</w:t>
            </w:r>
          </w:p>
          <w:p w14:paraId="6A09B6FF" w14:textId="60E1B4A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50033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D093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ED551BE" w14:textId="3B098E3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45003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450033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321760">
        <w:tc>
          <w:tcPr>
            <w:tcW w:w="2235" w:type="dxa"/>
          </w:tcPr>
          <w:p w14:paraId="7F8BF19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6C0122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321760">
        <w:trPr>
          <w:trHeight w:val="588"/>
        </w:trPr>
        <w:tc>
          <w:tcPr>
            <w:tcW w:w="2235" w:type="dxa"/>
          </w:tcPr>
          <w:p w14:paraId="1E9BCA33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34 СЛУХАЛИ:</w:t>
            </w:r>
          </w:p>
        </w:tc>
        <w:tc>
          <w:tcPr>
            <w:tcW w:w="7654" w:type="dxa"/>
          </w:tcPr>
          <w:p w14:paraId="59A8B85B" w14:textId="6A5F6F85" w:rsidR="001F7DE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92969">
              <w:rPr>
                <w:szCs w:val="28"/>
              </w:rPr>
              <w:t>затвердження Угоди про передачу коштів позички»</w:t>
            </w:r>
          </w:p>
        </w:tc>
      </w:tr>
      <w:tr w:rsidR="00594551" w:rsidRPr="005A2399" w14:paraId="452B3179" w14:textId="77777777" w:rsidTr="00321760">
        <w:tc>
          <w:tcPr>
            <w:tcW w:w="2235" w:type="dxa"/>
          </w:tcPr>
          <w:p w14:paraId="200C772D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B3EB036" w14:textId="09020F03" w:rsidR="00527EFF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92969">
              <w:rPr>
                <w:szCs w:val="28"/>
              </w:rPr>
              <w:t>затвердження Угоди про передачу коштів позики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2B693F6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9296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3D81F06" w14:textId="2ECD67C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F9296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F9296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321760">
        <w:tc>
          <w:tcPr>
            <w:tcW w:w="2235" w:type="dxa"/>
          </w:tcPr>
          <w:p w14:paraId="41ED4409" w14:textId="0C400727" w:rsidR="0080128C" w:rsidRPr="005A2399" w:rsidRDefault="0080128C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59BF8C" w14:textId="77777777" w:rsidR="0080128C" w:rsidRDefault="0080128C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  <w:p w14:paraId="4657F2A6" w14:textId="30B2CB96" w:rsidR="00762FDA" w:rsidRPr="005A2399" w:rsidRDefault="00762FDA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321760">
        <w:tc>
          <w:tcPr>
            <w:tcW w:w="2235" w:type="dxa"/>
          </w:tcPr>
          <w:p w14:paraId="529EB1C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54" w:type="dxa"/>
          </w:tcPr>
          <w:p w14:paraId="2D164DFF" w14:textId="1BD7E292" w:rsidR="00594551" w:rsidRPr="002D1280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1280" w:rsidRPr="00B60A0F">
              <w:rPr>
                <w:szCs w:val="28"/>
              </w:rPr>
              <w:t xml:space="preserve"> затвердження Статуту Смілянського комунального</w:t>
            </w:r>
            <w:r w:rsidR="002D1280">
              <w:rPr>
                <w:szCs w:val="28"/>
                <w:lang w:val="en-US"/>
              </w:rPr>
              <w:t xml:space="preserve"> </w:t>
            </w:r>
            <w:r w:rsidR="002D1280" w:rsidRPr="00B60A0F">
              <w:rPr>
                <w:szCs w:val="28"/>
              </w:rPr>
              <w:t>підприємства «Комунальник</w:t>
            </w:r>
            <w:r w:rsidR="002D1280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321760">
        <w:tc>
          <w:tcPr>
            <w:tcW w:w="2235" w:type="dxa"/>
          </w:tcPr>
          <w:p w14:paraId="60F1844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A6973E" w14:textId="17C6504B" w:rsidR="00633484" w:rsidRPr="00205FCE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C60289" w:rsidRPr="00B60A0F">
              <w:rPr>
                <w:szCs w:val="28"/>
              </w:rPr>
              <w:t xml:space="preserve">затвердження Статуту </w:t>
            </w:r>
            <w:r w:rsidR="00C60289" w:rsidRPr="00B60A0F">
              <w:rPr>
                <w:szCs w:val="28"/>
              </w:rPr>
              <w:lastRenderedPageBreak/>
              <w:t>Смілянського комунального</w:t>
            </w:r>
            <w:r w:rsidR="00C60289">
              <w:rPr>
                <w:szCs w:val="28"/>
                <w:lang w:val="en-US"/>
              </w:rPr>
              <w:t xml:space="preserve"> </w:t>
            </w:r>
            <w:r w:rsidR="00C60289" w:rsidRPr="00B60A0F">
              <w:rPr>
                <w:szCs w:val="28"/>
              </w:rPr>
              <w:t>підприємства «Комунальник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90E2AB" w14:textId="45817C6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6028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154A32D" w14:textId="4E26C1C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C6028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C6028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321760">
        <w:tc>
          <w:tcPr>
            <w:tcW w:w="2235" w:type="dxa"/>
          </w:tcPr>
          <w:p w14:paraId="76DF0E91" w14:textId="77777777" w:rsidR="00594551" w:rsidRPr="005A2399" w:rsidRDefault="00594551" w:rsidP="00DD3879">
            <w:pPr>
              <w:ind w:left="-57"/>
              <w:jc w:val="center"/>
              <w:rPr>
                <w:b/>
                <w:szCs w:val="28"/>
              </w:rPr>
            </w:pPr>
          </w:p>
        </w:tc>
        <w:tc>
          <w:tcPr>
            <w:tcW w:w="7654" w:type="dxa"/>
          </w:tcPr>
          <w:p w14:paraId="663EC7D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321760">
        <w:trPr>
          <w:trHeight w:val="611"/>
        </w:trPr>
        <w:tc>
          <w:tcPr>
            <w:tcW w:w="2235" w:type="dxa"/>
          </w:tcPr>
          <w:p w14:paraId="521B228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36 СЛУХАЛИ:</w:t>
            </w:r>
          </w:p>
        </w:tc>
        <w:tc>
          <w:tcPr>
            <w:tcW w:w="7654" w:type="dxa"/>
          </w:tcPr>
          <w:p w14:paraId="7607F665" w14:textId="7873956C" w:rsidR="00594551" w:rsidRPr="005A2399" w:rsidRDefault="00594551" w:rsidP="00DD3879">
            <w:pPr>
              <w:ind w:left="-57"/>
              <w:jc w:val="both"/>
              <w:rPr>
                <w:szCs w:val="28"/>
                <w:lang w:eastAsia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>
              <w:rPr>
                <w:szCs w:val="28"/>
              </w:rPr>
              <w:t xml:space="preserve"> передачу Смілянському комунальному підприємству «Комунальник» гірлянд на праві узуфрукта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321760">
        <w:tc>
          <w:tcPr>
            <w:tcW w:w="2235" w:type="dxa"/>
          </w:tcPr>
          <w:p w14:paraId="36A5564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6626D8" w14:textId="22F26818" w:rsidR="00594551" w:rsidRPr="005320A0" w:rsidRDefault="00594551" w:rsidP="005320A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5320A0" w:rsidRPr="005320A0">
              <w:rPr>
                <w:bCs/>
                <w:szCs w:val="28"/>
              </w:rPr>
              <w:t>передачу Смілянському комунальному підприємству «Комунальник» гірлянд на праві узуфрукта</w:t>
            </w:r>
            <w:r w:rsidRPr="005A2399">
              <w:rPr>
                <w:szCs w:val="28"/>
              </w:rPr>
              <w:t>»</w:t>
            </w:r>
          </w:p>
          <w:p w14:paraId="1793FDB6" w14:textId="3A9CCFA7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5320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320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78F327" w14:textId="2FD231F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10</w:t>
            </w:r>
            <w:r w:rsidR="005320A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5320A0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321760">
        <w:tc>
          <w:tcPr>
            <w:tcW w:w="2235" w:type="dxa"/>
          </w:tcPr>
          <w:p w14:paraId="4A75C74C" w14:textId="322D45E5" w:rsidR="00527EFF" w:rsidRPr="005A2399" w:rsidRDefault="00527EF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6B962A" w14:textId="4F285673" w:rsidR="00507682" w:rsidRPr="00AA1B9A" w:rsidRDefault="00507682" w:rsidP="00DD3879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1BDEEE1D" w14:textId="77777777" w:rsidTr="00321760">
        <w:tc>
          <w:tcPr>
            <w:tcW w:w="2235" w:type="dxa"/>
          </w:tcPr>
          <w:p w14:paraId="6A22482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54" w:type="dxa"/>
          </w:tcPr>
          <w:p w14:paraId="403712F4" w14:textId="01361618" w:rsidR="00FD3213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5320A0" w:rsidRPr="005320A0">
              <w:rPr>
                <w:szCs w:val="28"/>
              </w:rPr>
              <w:t>передачу Смілянському комунальному підприємству «Комунальник» сміттєвих контейнерів на праві узуфрукта</w:t>
            </w:r>
            <w:r w:rsidR="005320A0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321760">
        <w:tc>
          <w:tcPr>
            <w:tcW w:w="2235" w:type="dxa"/>
          </w:tcPr>
          <w:p w14:paraId="52618F5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FB4A9E" w14:textId="7E5E8959" w:rsidR="005320A0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>
              <w:rPr>
                <w:szCs w:val="28"/>
              </w:rPr>
              <w:t xml:space="preserve"> передачу Смілянському комунальному підприємству «Комунальник» сміттєвих контейнерів на праві узуфрукта»</w:t>
            </w:r>
            <w:r w:rsidR="005320A0" w:rsidRPr="005A2399">
              <w:rPr>
                <w:b/>
                <w:szCs w:val="28"/>
              </w:rPr>
              <w:t xml:space="preserve"> </w:t>
            </w:r>
          </w:p>
          <w:p w14:paraId="3D9278C5" w14:textId="176A02D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5320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72FE1C1" w14:textId="6BC1037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5320A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5320A0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321760">
        <w:tc>
          <w:tcPr>
            <w:tcW w:w="2235" w:type="dxa"/>
          </w:tcPr>
          <w:p w14:paraId="35400B2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F7C6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321760">
        <w:trPr>
          <w:trHeight w:val="633"/>
        </w:trPr>
        <w:tc>
          <w:tcPr>
            <w:tcW w:w="2235" w:type="dxa"/>
          </w:tcPr>
          <w:p w14:paraId="03B2D87A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54" w:type="dxa"/>
          </w:tcPr>
          <w:p w14:paraId="2A132DF1" w14:textId="1A1ABA7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8D7CE0">
              <w:rPr>
                <w:rFonts w:eastAsia="Calibri"/>
                <w:szCs w:val="28"/>
                <w:lang w:eastAsia="en-US"/>
              </w:rPr>
              <w:t>передачу вартості виконаних робіт по об’єктах будівництва»</w:t>
            </w:r>
          </w:p>
        </w:tc>
      </w:tr>
      <w:tr w:rsidR="00594551" w:rsidRPr="005A2399" w14:paraId="31F69CE7" w14:textId="77777777" w:rsidTr="00321760">
        <w:tc>
          <w:tcPr>
            <w:tcW w:w="2235" w:type="dxa"/>
          </w:tcPr>
          <w:p w14:paraId="050A9BA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02F16D" w14:textId="4F3C5C4D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D7CE0">
              <w:rPr>
                <w:szCs w:val="28"/>
              </w:rPr>
              <w:t>передачу вартості виконаних робіт по об’єктах будівництва</w:t>
            </w:r>
            <w:r w:rsidRPr="005A2399">
              <w:rPr>
                <w:szCs w:val="28"/>
              </w:rPr>
              <w:t>»</w:t>
            </w:r>
          </w:p>
          <w:p w14:paraId="22F49135" w14:textId="4700BFC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07DB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7350FC" w14:textId="47E6208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707DB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707DB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321760">
        <w:tc>
          <w:tcPr>
            <w:tcW w:w="2235" w:type="dxa"/>
          </w:tcPr>
          <w:p w14:paraId="5CEE1D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DEC6A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321760">
        <w:tc>
          <w:tcPr>
            <w:tcW w:w="2235" w:type="dxa"/>
          </w:tcPr>
          <w:p w14:paraId="1E219C5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54" w:type="dxa"/>
          </w:tcPr>
          <w:p w14:paraId="0A77AE3E" w14:textId="3BDA353B" w:rsidR="00F001DF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>
              <w:rPr>
                <w:szCs w:val="28"/>
              </w:rPr>
              <w:t xml:space="preserve"> внесення змін до рішення міської ради від 24.12.2025 </w:t>
            </w:r>
            <w:r w:rsidR="00762FDA">
              <w:rPr>
                <w:szCs w:val="28"/>
              </w:rPr>
              <w:t xml:space="preserve">                 </w:t>
            </w:r>
            <w:r w:rsidR="00707DB9">
              <w:rPr>
                <w:szCs w:val="28"/>
              </w:rPr>
              <w:t>№ 108-44/</w:t>
            </w:r>
            <w:r w:rsidR="00707DB9">
              <w:rPr>
                <w:szCs w:val="28"/>
                <w:lang w:val="en-US"/>
              </w:rPr>
              <w:t xml:space="preserve">VIII </w:t>
            </w:r>
            <w:r w:rsidR="00707DB9">
              <w:rPr>
                <w:szCs w:val="28"/>
              </w:rPr>
              <w:t>«Про затвердження структури та загальної чисельності Смілянської міської ради та її виконавчих органів на 2026 рік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321760">
        <w:tc>
          <w:tcPr>
            <w:tcW w:w="2235" w:type="dxa"/>
          </w:tcPr>
          <w:p w14:paraId="1DB5587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CB8B3A" w14:textId="68EBBD96" w:rsidR="00D62BB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rFonts w:eastAsia="Calibri"/>
                <w:szCs w:val="28"/>
                <w:lang w:eastAsia="en-US"/>
              </w:rPr>
              <w:t xml:space="preserve"> </w:t>
            </w:r>
            <w:r w:rsidR="00707DB9" w:rsidRPr="00707DB9">
              <w:rPr>
                <w:szCs w:val="28"/>
              </w:rPr>
              <w:t>внесення змін до рішення міської ради від 24.12.2025 № 108-44/</w:t>
            </w:r>
            <w:r w:rsidR="00707DB9" w:rsidRPr="00707DB9">
              <w:rPr>
                <w:szCs w:val="28"/>
                <w:lang w:val="en-US"/>
              </w:rPr>
              <w:t xml:space="preserve">VIII </w:t>
            </w:r>
            <w:r w:rsidR="00707DB9" w:rsidRPr="00707DB9">
              <w:rPr>
                <w:szCs w:val="28"/>
              </w:rPr>
              <w:t>«Про затвердження структури та загальної чисельності Смілянської міської ради та її виконавчих органів на 2026 рік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210D6D" w14:textId="2668DC2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707DB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90CE418" w14:textId="440A50D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707DB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-3</w:t>
            </w:r>
            <w:r w:rsidR="00707DB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321760">
        <w:tc>
          <w:tcPr>
            <w:tcW w:w="2235" w:type="dxa"/>
          </w:tcPr>
          <w:p w14:paraId="182DBF28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E0B1A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321760">
        <w:tc>
          <w:tcPr>
            <w:tcW w:w="2235" w:type="dxa"/>
          </w:tcPr>
          <w:p w14:paraId="3DF63C1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54" w:type="dxa"/>
          </w:tcPr>
          <w:p w14:paraId="2A6D323A" w14:textId="03195EDF" w:rsidR="00230F1C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rFonts w:eastAsia="Calibri"/>
                <w:szCs w:val="28"/>
                <w:lang w:eastAsia="en-US"/>
              </w:rPr>
              <w:t xml:space="preserve"> </w:t>
            </w:r>
            <w:r w:rsidR="00707DB9" w:rsidRPr="00707DB9">
              <w:rPr>
                <w:szCs w:val="28"/>
              </w:rPr>
              <w:t>внесення змін до рішення міської ради</w:t>
            </w:r>
            <w:r w:rsidR="001D3ABC">
              <w:rPr>
                <w:szCs w:val="28"/>
              </w:rPr>
              <w:t xml:space="preserve"> </w:t>
            </w:r>
            <w:r w:rsidR="00707DB9" w:rsidRPr="00707DB9">
              <w:rPr>
                <w:szCs w:val="28"/>
              </w:rPr>
              <w:t xml:space="preserve">від 24.12.2025 </w:t>
            </w:r>
            <w:r w:rsidR="00762FDA">
              <w:rPr>
                <w:szCs w:val="28"/>
              </w:rPr>
              <w:t xml:space="preserve">                  </w:t>
            </w:r>
            <w:r w:rsidR="00707DB9" w:rsidRPr="00707DB9">
              <w:rPr>
                <w:szCs w:val="28"/>
              </w:rPr>
              <w:t>№ 108-48/VIIІ «Про бюджет</w:t>
            </w:r>
            <w:r w:rsidR="001D3ABC">
              <w:rPr>
                <w:szCs w:val="28"/>
              </w:rPr>
              <w:t xml:space="preserve"> </w:t>
            </w:r>
            <w:r w:rsidR="00707DB9" w:rsidRPr="00707DB9">
              <w:rPr>
                <w:szCs w:val="28"/>
              </w:rPr>
              <w:t>Смілянської міської територіальної громади</w:t>
            </w:r>
            <w:r w:rsidR="001D3ABC">
              <w:rPr>
                <w:szCs w:val="28"/>
              </w:rPr>
              <w:t xml:space="preserve"> </w:t>
            </w:r>
            <w:r w:rsidR="00707DB9" w:rsidRPr="00707DB9">
              <w:rPr>
                <w:szCs w:val="28"/>
                <w:lang w:val="ru-RU"/>
              </w:rPr>
              <w:t>на 2026 рік (2357300000)»</w:t>
            </w:r>
          </w:p>
        </w:tc>
      </w:tr>
      <w:tr w:rsidR="00594551" w:rsidRPr="005A2399" w14:paraId="3B1D4A81" w14:textId="77777777" w:rsidTr="00321760">
        <w:tc>
          <w:tcPr>
            <w:tcW w:w="2235" w:type="dxa"/>
          </w:tcPr>
          <w:p w14:paraId="5D2B629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AD4CAA" w14:textId="56F07ADE" w:rsidR="00707DB9" w:rsidRDefault="00594551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szCs w:val="28"/>
              </w:rPr>
              <w:t>внесення змін до рішення міської ради</w:t>
            </w:r>
            <w:r w:rsidR="001D3ABC">
              <w:rPr>
                <w:szCs w:val="28"/>
              </w:rPr>
              <w:t xml:space="preserve"> </w:t>
            </w:r>
            <w:r w:rsidR="00707DB9" w:rsidRPr="00707DB9">
              <w:rPr>
                <w:szCs w:val="28"/>
              </w:rPr>
              <w:t>від 24.12.2025 № 108-48/VIIІ «Про бюджет</w:t>
            </w:r>
            <w:r w:rsidR="001D3ABC">
              <w:rPr>
                <w:szCs w:val="28"/>
              </w:rPr>
              <w:t xml:space="preserve"> </w:t>
            </w:r>
            <w:r w:rsidR="00707DB9" w:rsidRPr="00707DB9">
              <w:rPr>
                <w:szCs w:val="28"/>
              </w:rPr>
              <w:t>Смілянської міської територіальної громади</w:t>
            </w:r>
            <w:r w:rsidR="001D3ABC">
              <w:rPr>
                <w:szCs w:val="28"/>
              </w:rPr>
              <w:t xml:space="preserve"> </w:t>
            </w:r>
            <w:r w:rsidR="00707DB9" w:rsidRPr="00707DB9">
              <w:rPr>
                <w:szCs w:val="28"/>
                <w:lang w:val="ru-RU"/>
              </w:rPr>
              <w:t>на 2026 рік (2357300000)»</w:t>
            </w:r>
          </w:p>
          <w:p w14:paraId="046EC66C" w14:textId="18D8D93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185E8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8BECF23" w14:textId="0765586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185E8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F0DA8">
              <w:rPr>
                <w:b/>
                <w:szCs w:val="28"/>
              </w:rPr>
              <w:t>3</w:t>
            </w:r>
            <w:r w:rsidR="00185E8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321760">
        <w:tc>
          <w:tcPr>
            <w:tcW w:w="2235" w:type="dxa"/>
          </w:tcPr>
          <w:p w14:paraId="6DC01A11" w14:textId="4CC351EA" w:rsidR="00FD3213" w:rsidRPr="005A2399" w:rsidRDefault="00FD321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DB4EAE5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321760">
        <w:trPr>
          <w:trHeight w:val="279"/>
        </w:trPr>
        <w:tc>
          <w:tcPr>
            <w:tcW w:w="2235" w:type="dxa"/>
          </w:tcPr>
          <w:p w14:paraId="589C386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54" w:type="dxa"/>
          </w:tcPr>
          <w:p w14:paraId="7C2CD089" w14:textId="2B08D62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F23B8F" w:rsidRPr="00F23B8F">
              <w:rPr>
                <w:bCs/>
                <w:szCs w:val="28"/>
              </w:rPr>
              <w:t>проведення інвентаризації земельної ділянки під домоволодінням на вул. Ентузіастів, 30</w:t>
            </w:r>
            <w:r w:rsidR="00D62BBF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5544E085" w14:textId="77777777" w:rsidTr="00321760">
        <w:tc>
          <w:tcPr>
            <w:tcW w:w="2235" w:type="dxa"/>
          </w:tcPr>
          <w:p w14:paraId="31B9E4C7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8A81B5" w14:textId="4D5C60D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F23B8F" w:rsidRPr="00F23B8F">
              <w:rPr>
                <w:szCs w:val="28"/>
              </w:rPr>
              <w:t>проведення інвентаризації земельної ділянки під домоволодінням на</w:t>
            </w:r>
            <w:r w:rsidR="00F23B8F">
              <w:rPr>
                <w:szCs w:val="28"/>
              </w:rPr>
              <w:t xml:space="preserve"> </w:t>
            </w:r>
            <w:r w:rsidR="00F23B8F" w:rsidRPr="00F23B8F">
              <w:rPr>
                <w:szCs w:val="28"/>
              </w:rPr>
              <w:t>вул. Ентузіастів, 30</w:t>
            </w:r>
            <w:r w:rsidR="00D62BBF" w:rsidRPr="005A2399">
              <w:rPr>
                <w:bCs/>
                <w:szCs w:val="28"/>
              </w:rPr>
              <w:t>»</w:t>
            </w:r>
          </w:p>
          <w:p w14:paraId="339EC74F" w14:textId="61BB852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F23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23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D50F145" w14:textId="6E8338E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F23B8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F23B8F">
              <w:rPr>
                <w:b/>
                <w:szCs w:val="28"/>
              </w:rPr>
              <w:t>39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321760">
        <w:tc>
          <w:tcPr>
            <w:tcW w:w="2235" w:type="dxa"/>
          </w:tcPr>
          <w:p w14:paraId="4E66434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2FE96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321760">
        <w:trPr>
          <w:trHeight w:val="422"/>
        </w:trPr>
        <w:tc>
          <w:tcPr>
            <w:tcW w:w="2235" w:type="dxa"/>
          </w:tcPr>
          <w:p w14:paraId="506CADC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42 СЛУХАЛИ:</w:t>
            </w:r>
          </w:p>
        </w:tc>
        <w:tc>
          <w:tcPr>
            <w:tcW w:w="7654" w:type="dxa"/>
          </w:tcPr>
          <w:p w14:paraId="7453BB14" w14:textId="49361AF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BB4180" w:rsidRPr="00BB4180">
              <w:rPr>
                <w:szCs w:val="28"/>
              </w:rPr>
              <w:t>проведення експертної грошової оцінки земельної ділянки площею 0,0550 га під домоволодінням на вул. Незалежності, 21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AFE7A2A" w14:textId="77777777" w:rsidTr="00321760">
        <w:tc>
          <w:tcPr>
            <w:tcW w:w="2235" w:type="dxa"/>
          </w:tcPr>
          <w:p w14:paraId="7919FFF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D935D" w14:textId="492156AB" w:rsidR="004C519B" w:rsidRPr="00B71CDC" w:rsidRDefault="00594551" w:rsidP="00DD3879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D20E60" w:rsidRPr="00D20E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BB4180" w:rsidRPr="00BB4180">
              <w:rPr>
                <w:bCs/>
                <w:szCs w:val="28"/>
              </w:rPr>
              <w:t>проведення експертної грошової оцінки земельної ділянки площею 0,0550 га під домоволодінням на вул. Незалежності, 21</w:t>
            </w:r>
            <w:r w:rsidRPr="005A2399">
              <w:rPr>
                <w:szCs w:val="28"/>
              </w:rPr>
              <w:t>»</w:t>
            </w:r>
          </w:p>
          <w:p w14:paraId="193F3B11" w14:textId="35775A0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9C9BA58" w14:textId="2EE4E84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10</w:t>
            </w:r>
            <w:r w:rsidR="0087353D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-4</w:t>
            </w:r>
            <w:r w:rsidR="0087353D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321760">
        <w:trPr>
          <w:trHeight w:val="266"/>
        </w:trPr>
        <w:tc>
          <w:tcPr>
            <w:tcW w:w="2235" w:type="dxa"/>
          </w:tcPr>
          <w:p w14:paraId="4FA17FF0" w14:textId="4A8338DE" w:rsidR="00225AF9" w:rsidRPr="005A2399" w:rsidRDefault="00225AF9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B5FC7F" w14:textId="50E5D9FF" w:rsidR="00225AF9" w:rsidRPr="005A2399" w:rsidRDefault="00225AF9" w:rsidP="00DD3879">
            <w:pPr>
              <w:tabs>
                <w:tab w:val="left" w:pos="4658"/>
              </w:tabs>
              <w:ind w:left="-57"/>
              <w:rPr>
                <w:szCs w:val="28"/>
              </w:rPr>
            </w:pPr>
          </w:p>
        </w:tc>
      </w:tr>
      <w:tr w:rsidR="00594551" w:rsidRPr="005A2399" w14:paraId="57E0E268" w14:textId="77777777" w:rsidTr="00321760">
        <w:tc>
          <w:tcPr>
            <w:tcW w:w="2235" w:type="dxa"/>
          </w:tcPr>
          <w:p w14:paraId="64280F0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54" w:type="dxa"/>
          </w:tcPr>
          <w:p w14:paraId="6FD4F5A6" w14:textId="42B256CA" w:rsidR="00594551" w:rsidRPr="005A2399" w:rsidRDefault="008D480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C519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87353D" w:rsidRPr="0087353D">
              <w:rPr>
                <w:szCs w:val="28"/>
                <w:lang w:bidi="uk-UA"/>
              </w:rPr>
              <w:t>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321760">
        <w:tc>
          <w:tcPr>
            <w:tcW w:w="2235" w:type="dxa"/>
          </w:tcPr>
          <w:p w14:paraId="695A886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306C81" w14:textId="109CFE09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87353D" w:rsidRPr="0087353D">
              <w:rPr>
                <w:szCs w:val="28"/>
                <w:lang w:bidi="uk-UA"/>
              </w:rPr>
              <w:t>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9BF5F76" w14:textId="3CCDECA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DBE2076" w14:textId="3B20854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10</w:t>
            </w:r>
            <w:r w:rsidR="0087353D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-4</w:t>
            </w:r>
            <w:r w:rsidR="0087353D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321760">
        <w:tc>
          <w:tcPr>
            <w:tcW w:w="2235" w:type="dxa"/>
          </w:tcPr>
          <w:p w14:paraId="45EBF2B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7CAA64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321760">
        <w:trPr>
          <w:trHeight w:val="284"/>
        </w:trPr>
        <w:tc>
          <w:tcPr>
            <w:tcW w:w="2235" w:type="dxa"/>
          </w:tcPr>
          <w:p w14:paraId="27921CA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54" w:type="dxa"/>
          </w:tcPr>
          <w:p w14:paraId="05E27F42" w14:textId="3D636B83" w:rsidR="00594551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87353D" w:rsidRPr="0087353D">
              <w:rPr>
                <w:bCs/>
                <w:szCs w:val="28"/>
              </w:rPr>
              <w:t>проведення земельних торгів з продажу права оренди земельної ділянки несільськогосподарського призначення на пров. Гірському, 8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142E2ACC" w14:textId="77777777" w:rsidTr="00321760">
        <w:tc>
          <w:tcPr>
            <w:tcW w:w="2235" w:type="dxa"/>
          </w:tcPr>
          <w:p w14:paraId="65BA35C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980A53" w14:textId="488155C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87353D" w:rsidRPr="0087353D">
              <w:rPr>
                <w:szCs w:val="28"/>
              </w:rPr>
              <w:t>проведення земельних торгів з продажу права оренди земельної ділянки несільськогосподарського призначення на пров. Гірському, 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22F4283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D118528" w14:textId="59C4A98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87353D">
              <w:rPr>
                <w:b/>
                <w:szCs w:val="28"/>
              </w:rPr>
              <w:t>9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87353D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321760">
        <w:tc>
          <w:tcPr>
            <w:tcW w:w="2235" w:type="dxa"/>
          </w:tcPr>
          <w:p w14:paraId="4A2C90B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AB9076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321760">
        <w:trPr>
          <w:trHeight w:val="283"/>
        </w:trPr>
        <w:tc>
          <w:tcPr>
            <w:tcW w:w="2235" w:type="dxa"/>
          </w:tcPr>
          <w:p w14:paraId="6DF94A44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45 СЛУХАЛИ:</w:t>
            </w:r>
          </w:p>
        </w:tc>
        <w:tc>
          <w:tcPr>
            <w:tcW w:w="7654" w:type="dxa"/>
          </w:tcPr>
          <w:p w14:paraId="0FA2FD2E" w14:textId="242BD7E3" w:rsidR="00FF60FC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B3816" w:rsidRPr="009B381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87353D" w:rsidRPr="0087353D">
              <w:rPr>
                <w:szCs w:val="28"/>
              </w:rPr>
              <w:t>проведення земельних торгів з продажу права оренди земельної ділянки несільськогосподарського призначення на вул. Богдана Хмельницького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F88F704" w14:textId="77777777" w:rsidTr="00321760">
        <w:tc>
          <w:tcPr>
            <w:tcW w:w="2235" w:type="dxa"/>
          </w:tcPr>
          <w:p w14:paraId="392A989C" w14:textId="77777777" w:rsidR="00594551" w:rsidRPr="005A2399" w:rsidRDefault="00594551" w:rsidP="00235CAF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2D6939" w14:textId="3AE95B8D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87353D" w:rsidRPr="0087353D">
              <w:rPr>
                <w:szCs w:val="28"/>
              </w:rPr>
              <w:t>проведення земельних торгів з продажу права оренди земельної ділянки несільськогосподарського призначення на вул. Богдана Хмельницького</w:t>
            </w:r>
            <w:r w:rsidRPr="005A2399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6CF77D2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DAFE249" w14:textId="0E114E5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87353D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-4</w:t>
            </w:r>
            <w:r w:rsidR="0087353D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34F93E3" w14:textId="77777777" w:rsidTr="00321760">
        <w:tc>
          <w:tcPr>
            <w:tcW w:w="2235" w:type="dxa"/>
          </w:tcPr>
          <w:p w14:paraId="04792EE5" w14:textId="77777777" w:rsidR="00594551" w:rsidRPr="005A2399" w:rsidRDefault="00594551" w:rsidP="00235CAF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808C3E2" w14:textId="77777777" w:rsidR="00B71CDC" w:rsidRPr="00235CAF" w:rsidRDefault="00B71CDC" w:rsidP="00235CAF">
            <w:pPr>
              <w:jc w:val="both"/>
              <w:rPr>
                <w:szCs w:val="28"/>
              </w:rPr>
            </w:pPr>
          </w:p>
        </w:tc>
      </w:tr>
      <w:tr w:rsidR="00594551" w:rsidRPr="005A2399" w14:paraId="44B6FBB1" w14:textId="77777777" w:rsidTr="00321760">
        <w:tc>
          <w:tcPr>
            <w:tcW w:w="2235" w:type="dxa"/>
          </w:tcPr>
          <w:p w14:paraId="5EE93CB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46 СЛУХАЛИ:</w:t>
            </w:r>
          </w:p>
        </w:tc>
        <w:tc>
          <w:tcPr>
            <w:tcW w:w="7654" w:type="dxa"/>
          </w:tcPr>
          <w:p w14:paraId="34CA01E2" w14:textId="062B8F72" w:rsidR="009A3227" w:rsidRPr="006A1EAA" w:rsidRDefault="00EA7D25" w:rsidP="00DD3879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 xml:space="preserve">озвучив </w:t>
            </w:r>
            <w:r w:rsidR="00594551" w:rsidRPr="005A2399">
              <w:rPr>
                <w:szCs w:val="28"/>
              </w:rPr>
              <w:t>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F18AD" w:rsidRPr="009F18AD">
              <w:rPr>
                <w:rFonts w:eastAsia="Calibri"/>
                <w:szCs w:val="28"/>
                <w:lang w:eastAsia="en-US"/>
              </w:rPr>
              <w:t xml:space="preserve"> </w:t>
            </w:r>
            <w:r w:rsidR="009F18AD" w:rsidRPr="009F18AD">
              <w:rPr>
                <w:bCs/>
                <w:szCs w:val="28"/>
              </w:rPr>
              <w:t>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      </w:r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="006A1EA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594551" w:rsidRPr="005A2399" w14:paraId="0C6B40CD" w14:textId="77777777" w:rsidTr="00321760">
        <w:tc>
          <w:tcPr>
            <w:tcW w:w="2235" w:type="dxa"/>
          </w:tcPr>
          <w:p w14:paraId="3AE27EC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2FF752" w14:textId="5915685D" w:rsidR="006A1EAA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331595" w:rsidRPr="00331595">
              <w:rPr>
                <w:rFonts w:eastAsia="Calibri"/>
                <w:szCs w:val="28"/>
                <w:lang w:eastAsia="en-US"/>
              </w:rPr>
              <w:t xml:space="preserve"> </w:t>
            </w:r>
            <w:r w:rsidR="00331595" w:rsidRPr="00331595">
              <w:rPr>
                <w:szCs w:val="28"/>
              </w:rPr>
              <w:t>проведення земельних торгів з продажу права оренди земельної ділянки несільськогосподарського призначення на розі вулиць Кармелюка-Богдана Хмельницького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450BD12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1DDB19" w14:textId="4F9C5A4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331595">
              <w:rPr>
                <w:b/>
                <w:szCs w:val="28"/>
              </w:rPr>
              <w:t>9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331595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321760">
        <w:tc>
          <w:tcPr>
            <w:tcW w:w="2235" w:type="dxa"/>
          </w:tcPr>
          <w:p w14:paraId="4AE6627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35CC574" w14:textId="77777777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321760">
        <w:tc>
          <w:tcPr>
            <w:tcW w:w="2235" w:type="dxa"/>
          </w:tcPr>
          <w:p w14:paraId="0CF728E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54" w:type="dxa"/>
          </w:tcPr>
          <w:p w14:paraId="00E7FF6E" w14:textId="5751A271" w:rsidR="00594551" w:rsidRPr="001C133E" w:rsidRDefault="00EA7D25" w:rsidP="00DD3879">
            <w:pPr>
              <w:tabs>
                <w:tab w:val="left" w:pos="426"/>
              </w:tabs>
              <w:ind w:left="-57"/>
              <w:jc w:val="both"/>
              <w:rPr>
                <w:i/>
                <w:iCs/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>озвучив</w:t>
            </w:r>
            <w:r w:rsidR="00594551" w:rsidRPr="005A2399">
              <w:rPr>
                <w:szCs w:val="28"/>
              </w:rPr>
              <w:t xml:space="preserve">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1C133E">
              <w:rPr>
                <w:bCs/>
                <w:szCs w:val="28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FB4510" w:rsidRPr="00FB4510">
              <w:rPr>
                <w:bCs/>
                <w:szCs w:val="28"/>
              </w:rPr>
              <w:t>підготовку лоту до земельних торгів на вул. Незалежності (біля буд. № 46-48)</w:t>
            </w:r>
            <w:r w:rsidR="00594551" w:rsidRPr="005A2399">
              <w:rPr>
                <w:szCs w:val="28"/>
              </w:rPr>
              <w:t>»</w:t>
            </w:r>
            <w:r w:rsidR="001C133E">
              <w:rPr>
                <w:szCs w:val="28"/>
              </w:rPr>
              <w:t xml:space="preserve"> </w:t>
            </w:r>
          </w:p>
        </w:tc>
      </w:tr>
      <w:tr w:rsidR="00594551" w:rsidRPr="005A2399" w14:paraId="3E7BC0D1" w14:textId="77777777" w:rsidTr="00321760">
        <w:tc>
          <w:tcPr>
            <w:tcW w:w="2235" w:type="dxa"/>
          </w:tcPr>
          <w:p w14:paraId="12735FA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4C4FBAEB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29FF2BAC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0A608A3E" w14:textId="6F30A53E" w:rsidR="00AD2BF4" w:rsidRPr="005A2399" w:rsidRDefault="00AD2BF4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F4B45DD" w14:textId="504D340B" w:rsidR="008D64CE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FB4510" w:rsidRPr="00FB4510">
              <w:rPr>
                <w:bCs/>
                <w:szCs w:val="28"/>
              </w:rPr>
              <w:t>підготовку лоту до земельних торгів на вул. Незалежності (біля буд. № 46-48)</w:t>
            </w:r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2F53BE3F" w:rsidR="00EA7D25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24865F1" w14:textId="4AC19A5E" w:rsidR="00594551" w:rsidRPr="005A2399" w:rsidRDefault="00EA7D25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032BD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-4</w:t>
            </w:r>
            <w:r w:rsidR="00032BD8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321760">
        <w:tc>
          <w:tcPr>
            <w:tcW w:w="2235" w:type="dxa"/>
          </w:tcPr>
          <w:p w14:paraId="2CA0EBD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846F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321760">
        <w:trPr>
          <w:trHeight w:val="602"/>
        </w:trPr>
        <w:tc>
          <w:tcPr>
            <w:tcW w:w="2235" w:type="dxa"/>
          </w:tcPr>
          <w:p w14:paraId="735B46A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48 СЛУХАЛИ:</w:t>
            </w:r>
          </w:p>
        </w:tc>
        <w:tc>
          <w:tcPr>
            <w:tcW w:w="7654" w:type="dxa"/>
          </w:tcPr>
          <w:p w14:paraId="0FB17D16" w14:textId="2CEC2B78" w:rsidR="00594551" w:rsidRPr="005A2399" w:rsidRDefault="003A55D9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FB4510" w:rsidRPr="00FB4510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вул. Андрія </w:t>
            </w:r>
            <w:proofErr w:type="spellStart"/>
            <w:r w:rsidR="00FB4510" w:rsidRPr="00FB4510">
              <w:rPr>
                <w:bCs/>
                <w:szCs w:val="28"/>
              </w:rPr>
              <w:t>Глувківського</w:t>
            </w:r>
            <w:proofErr w:type="spellEnd"/>
            <w:r w:rsidR="00FB4510" w:rsidRPr="00FB4510">
              <w:rPr>
                <w:bCs/>
                <w:szCs w:val="28"/>
              </w:rPr>
              <w:t>, 28</w:t>
            </w:r>
            <w:r w:rsidR="002D306D" w:rsidRPr="002D306D">
              <w:rPr>
                <w:bCs/>
                <w:szCs w:val="28"/>
              </w:rPr>
              <w:t>»</w:t>
            </w:r>
          </w:p>
        </w:tc>
      </w:tr>
      <w:tr w:rsidR="00594551" w:rsidRPr="005A2399" w14:paraId="1848CD20" w14:textId="77777777" w:rsidTr="00321760">
        <w:tc>
          <w:tcPr>
            <w:tcW w:w="2235" w:type="dxa"/>
          </w:tcPr>
          <w:p w14:paraId="6F020E8A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B61CD3" w14:textId="2775D560" w:rsidR="00AB49DE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FB4510" w:rsidRPr="00FB4510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вул. Андрія </w:t>
            </w:r>
            <w:proofErr w:type="spellStart"/>
            <w:r w:rsidR="00FB4510" w:rsidRPr="00FB4510">
              <w:rPr>
                <w:bCs/>
                <w:szCs w:val="28"/>
              </w:rPr>
              <w:t>Глувківського</w:t>
            </w:r>
            <w:proofErr w:type="spellEnd"/>
            <w:r w:rsidR="00FB4510" w:rsidRPr="00FB4510">
              <w:rPr>
                <w:bCs/>
                <w:szCs w:val="28"/>
              </w:rPr>
              <w:t>, 28</w:t>
            </w:r>
            <w:r w:rsidR="002D306D" w:rsidRPr="002D306D">
              <w:rPr>
                <w:bCs/>
                <w:szCs w:val="28"/>
              </w:rPr>
              <w:t>»</w:t>
            </w:r>
          </w:p>
          <w:p w14:paraId="11AD5091" w14:textId="14B6A79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FB4510">
              <w:rPr>
                <w:b/>
                <w:bCs/>
                <w:szCs w:val="28"/>
              </w:rPr>
              <w:t>19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B4510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0F87FBA" w14:textId="6E8DFC8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FB451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-4</w:t>
            </w:r>
            <w:r w:rsidR="00FB4510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321760">
        <w:tc>
          <w:tcPr>
            <w:tcW w:w="2235" w:type="dxa"/>
          </w:tcPr>
          <w:p w14:paraId="3BF21433" w14:textId="3414C4B1" w:rsidR="003E301E" w:rsidRPr="005A2399" w:rsidRDefault="003E301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FDBE9F" w14:textId="1067E3A7" w:rsidR="003E301E" w:rsidRPr="005A2399" w:rsidRDefault="003E301E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321760">
        <w:trPr>
          <w:trHeight w:val="284"/>
        </w:trPr>
        <w:tc>
          <w:tcPr>
            <w:tcW w:w="2235" w:type="dxa"/>
          </w:tcPr>
          <w:p w14:paraId="15F2E026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54" w:type="dxa"/>
          </w:tcPr>
          <w:p w14:paraId="1B4FDBB4" w14:textId="01C1F76E" w:rsidR="003A55D9" w:rsidRPr="005A2399" w:rsidRDefault="003A55D9" w:rsidP="00DD3879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ind w:left="-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C5200" w:rsidRPr="000C5200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0C5200" w:rsidRPr="000C5200">
              <w:rPr>
                <w:bCs/>
                <w:sz w:val="28"/>
                <w:szCs w:val="28"/>
                <w:lang w:val="uk-UA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вул. Андрія </w:t>
            </w:r>
            <w:proofErr w:type="spellStart"/>
            <w:r w:rsidR="000C5200" w:rsidRPr="000C5200">
              <w:rPr>
                <w:bCs/>
                <w:sz w:val="28"/>
                <w:szCs w:val="28"/>
                <w:lang w:val="uk-UA"/>
              </w:rPr>
              <w:t>Глувківського</w:t>
            </w:r>
            <w:proofErr w:type="spellEnd"/>
            <w:r w:rsidR="000C5200" w:rsidRPr="000C5200">
              <w:rPr>
                <w:bCs/>
                <w:sz w:val="28"/>
                <w:szCs w:val="28"/>
                <w:lang w:val="uk-UA"/>
              </w:rPr>
              <w:t>, 39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3A55D9" w:rsidRPr="005A2399" w14:paraId="3273BF93" w14:textId="77777777" w:rsidTr="00321760">
        <w:tc>
          <w:tcPr>
            <w:tcW w:w="2235" w:type="dxa"/>
          </w:tcPr>
          <w:p w14:paraId="2C2A6FA7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C14851" w14:textId="781EDB5E" w:rsidR="003A55D9" w:rsidRPr="005A2399" w:rsidRDefault="003A55D9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4F1947" w:rsidRPr="004F19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0C5200">
              <w:rPr>
                <w:rFonts w:eastAsia="Calibri"/>
                <w:szCs w:val="28"/>
                <w:lang w:eastAsia="en-US"/>
              </w:rPr>
              <w:t xml:space="preserve"> </w:t>
            </w:r>
            <w:r w:rsidR="000C5200" w:rsidRPr="000C5200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bCs/>
                <w:szCs w:val="28"/>
              </w:rPr>
              <w:t xml:space="preserve">             </w:t>
            </w:r>
            <w:r w:rsidR="000C5200" w:rsidRPr="000C5200">
              <w:rPr>
                <w:bCs/>
                <w:szCs w:val="28"/>
              </w:rPr>
              <w:t xml:space="preserve">вул. Андрія </w:t>
            </w:r>
            <w:proofErr w:type="spellStart"/>
            <w:r w:rsidR="000C5200" w:rsidRPr="000C5200">
              <w:rPr>
                <w:bCs/>
                <w:szCs w:val="28"/>
              </w:rPr>
              <w:t>Глувківського</w:t>
            </w:r>
            <w:proofErr w:type="spellEnd"/>
            <w:r w:rsidR="000C5200" w:rsidRPr="000C5200">
              <w:rPr>
                <w:bCs/>
                <w:szCs w:val="28"/>
              </w:rPr>
              <w:t>, 39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362EFA66" w:rsidR="003A55D9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C520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384A326" w14:textId="0546B0ED" w:rsidR="00507F0D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0C520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-4</w:t>
            </w:r>
            <w:r w:rsidR="000C5200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321760">
        <w:tc>
          <w:tcPr>
            <w:tcW w:w="2235" w:type="dxa"/>
          </w:tcPr>
          <w:p w14:paraId="6F98BAEC" w14:textId="77777777" w:rsidR="00424EC6" w:rsidRPr="005A2399" w:rsidRDefault="00424EC6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7EC1D" w14:textId="77777777" w:rsidR="00424EC6" w:rsidRPr="005A2399" w:rsidRDefault="00424EC6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321760">
        <w:tc>
          <w:tcPr>
            <w:tcW w:w="2235" w:type="dxa"/>
          </w:tcPr>
          <w:p w14:paraId="73841C4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50 СЛУХАЛИ:</w:t>
            </w:r>
          </w:p>
        </w:tc>
        <w:tc>
          <w:tcPr>
            <w:tcW w:w="7654" w:type="dxa"/>
          </w:tcPr>
          <w:p w14:paraId="2E3D9C99" w14:textId="7035A190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0C5200">
              <w:rPr>
                <w:rFonts w:eastAsia="Calibri"/>
                <w:szCs w:val="28"/>
                <w:lang w:eastAsia="en-US"/>
              </w:rPr>
              <w:t xml:space="preserve"> </w:t>
            </w:r>
            <w:r w:rsidR="000C5200" w:rsidRPr="000C5200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Надії, 12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321760">
        <w:tc>
          <w:tcPr>
            <w:tcW w:w="2235" w:type="dxa"/>
          </w:tcPr>
          <w:p w14:paraId="70803DF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D782D0" w14:textId="022708D0" w:rsidR="00594551" w:rsidRPr="005A2399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0C5200">
              <w:rPr>
                <w:rFonts w:eastAsia="Calibri"/>
                <w:szCs w:val="28"/>
                <w:lang w:eastAsia="en-US"/>
              </w:rPr>
              <w:t xml:space="preserve"> </w:t>
            </w:r>
            <w:r w:rsidR="000C5200" w:rsidRPr="000C5200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bCs/>
                <w:szCs w:val="28"/>
              </w:rPr>
              <w:t xml:space="preserve">              </w:t>
            </w:r>
            <w:r w:rsidR="000C5200" w:rsidRPr="000C5200">
              <w:rPr>
                <w:bCs/>
                <w:szCs w:val="28"/>
              </w:rPr>
              <w:t>вул. Надії, 12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2DED897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C520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0C520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4433581" w14:textId="447C84B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0C520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F0DA8">
              <w:rPr>
                <w:b/>
                <w:szCs w:val="28"/>
              </w:rPr>
              <w:t>4</w:t>
            </w:r>
            <w:r w:rsidR="000C5200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0A4AEB" w:rsidRPr="005A2399" w14:paraId="64C275CC" w14:textId="77777777" w:rsidTr="00321760">
        <w:tc>
          <w:tcPr>
            <w:tcW w:w="2235" w:type="dxa"/>
          </w:tcPr>
          <w:p w14:paraId="755E64F9" w14:textId="77777777" w:rsidR="000A4AEB" w:rsidRPr="005A2399" w:rsidRDefault="000A4AEB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54941A" w14:textId="77777777" w:rsidR="00C93B67" w:rsidRPr="006B7EB3" w:rsidRDefault="00C93B67" w:rsidP="00DD3879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3D0F74F7" w14:textId="77777777" w:rsidTr="00321760">
        <w:trPr>
          <w:trHeight w:val="291"/>
        </w:trPr>
        <w:tc>
          <w:tcPr>
            <w:tcW w:w="2235" w:type="dxa"/>
          </w:tcPr>
          <w:p w14:paraId="4F14B7D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51 СЛУХАЛИ:</w:t>
            </w:r>
          </w:p>
        </w:tc>
        <w:tc>
          <w:tcPr>
            <w:tcW w:w="7654" w:type="dxa"/>
          </w:tcPr>
          <w:p w14:paraId="68DE8E8C" w14:textId="7D19D67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D64565" w:rsidRPr="00D64565">
              <w:rPr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Віри Гордієнко, 78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321760">
        <w:tc>
          <w:tcPr>
            <w:tcW w:w="2235" w:type="dxa"/>
          </w:tcPr>
          <w:p w14:paraId="1506F4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12570" w14:textId="74ADA65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D64565" w:rsidRPr="00D64565">
              <w:rPr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szCs w:val="28"/>
              </w:rPr>
              <w:t xml:space="preserve">            </w:t>
            </w:r>
            <w:r w:rsidR="00D64565" w:rsidRPr="00D64565">
              <w:rPr>
                <w:szCs w:val="28"/>
              </w:rPr>
              <w:t>вул. Віри Гордієнко, 78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617A0D66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lastRenderedPageBreak/>
              <w:t>Ставиться на</w:t>
            </w:r>
            <w:r w:rsidR="006E75F0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D6456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6456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1CBB163" w14:textId="6667F9DB" w:rsidR="001C1996" w:rsidRPr="005A2399" w:rsidRDefault="001C1996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D6456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D64565">
              <w:rPr>
                <w:b/>
                <w:szCs w:val="28"/>
              </w:rPr>
              <w:t>49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E317F8" w:rsidRPr="005A2399" w14:paraId="4F084B65" w14:textId="77777777" w:rsidTr="00321760">
        <w:tc>
          <w:tcPr>
            <w:tcW w:w="2235" w:type="dxa"/>
          </w:tcPr>
          <w:p w14:paraId="0FE06AD4" w14:textId="08954978" w:rsidR="0096011F" w:rsidRPr="0096011F" w:rsidRDefault="0096011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6EF70C" w14:textId="16E47C56" w:rsidR="0096011F" w:rsidRPr="005A2399" w:rsidRDefault="0096011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321760">
        <w:trPr>
          <w:trHeight w:val="141"/>
        </w:trPr>
        <w:tc>
          <w:tcPr>
            <w:tcW w:w="2235" w:type="dxa"/>
          </w:tcPr>
          <w:p w14:paraId="0C4138D6" w14:textId="408D972C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5</w:t>
            </w:r>
            <w:r w:rsidR="00507F0D" w:rsidRPr="00D64565">
              <w:rPr>
                <w:szCs w:val="28"/>
              </w:rPr>
              <w:t>2</w:t>
            </w:r>
            <w:r w:rsidRPr="00D64565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2E26BC" w14:textId="1C808A8E" w:rsidR="00594551" w:rsidRPr="00D64565" w:rsidRDefault="00594551" w:rsidP="00DD3879">
            <w:pPr>
              <w:ind w:left="-57"/>
              <w:jc w:val="both"/>
              <w:rPr>
                <w:szCs w:val="28"/>
              </w:rPr>
            </w:pPr>
            <w:r w:rsidRPr="00D64565">
              <w:rPr>
                <w:szCs w:val="28"/>
              </w:rPr>
              <w:t>Сергія АНАНКА, який озвучив проєкт рішення «Про</w:t>
            </w:r>
            <w:r w:rsidRPr="00D64565">
              <w:rPr>
                <w:rFonts w:eastAsia="Calibri"/>
                <w:szCs w:val="28"/>
              </w:rPr>
              <w:t xml:space="preserve"> </w:t>
            </w:r>
            <w:r w:rsidRPr="00D64565">
              <w:rPr>
                <w:color w:val="000000"/>
                <w:szCs w:val="28"/>
              </w:rPr>
              <w:t xml:space="preserve">  </w:t>
            </w:r>
            <w:r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D64565">
              <w:rPr>
                <w:szCs w:val="28"/>
              </w:rPr>
              <w:t xml:space="preserve">  </w:t>
            </w:r>
            <w:r w:rsidR="0006772D" w:rsidRPr="00D64565">
              <w:rPr>
                <w:szCs w:val="28"/>
              </w:rPr>
              <w:t xml:space="preserve"> </w:t>
            </w:r>
            <w:r w:rsidR="00404AF6" w:rsidRPr="00D64565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D64565">
              <w:rPr>
                <w:rFonts w:cs="Calibri"/>
                <w:szCs w:val="28"/>
                <w:lang w:eastAsia="uk-UA"/>
              </w:rPr>
              <w:t xml:space="preserve"> </w:t>
            </w:r>
            <w:r w:rsidR="002C7757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F1506B" w:rsidRPr="00D64565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D6456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Calibri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MS Mincho"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Кленовій, 10</w:t>
            </w:r>
            <w:r w:rsidRPr="00D64565">
              <w:rPr>
                <w:szCs w:val="28"/>
              </w:rPr>
              <w:t>»</w:t>
            </w:r>
            <w:r w:rsidR="0096011F" w:rsidRPr="00D64565">
              <w:rPr>
                <w:szCs w:val="28"/>
              </w:rPr>
              <w:t xml:space="preserve"> </w:t>
            </w:r>
          </w:p>
        </w:tc>
      </w:tr>
      <w:tr w:rsidR="00594551" w:rsidRPr="005A2399" w14:paraId="7A74B667" w14:textId="77777777" w:rsidTr="00321760">
        <w:tc>
          <w:tcPr>
            <w:tcW w:w="2235" w:type="dxa"/>
          </w:tcPr>
          <w:p w14:paraId="04525DF6" w14:textId="77777777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EB5771" w14:textId="1A7BB621" w:rsidR="00594551" w:rsidRPr="00D64565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D64565">
              <w:rPr>
                <w:szCs w:val="28"/>
              </w:rPr>
              <w:t>проєкт рішення міської ради «Про</w:t>
            </w:r>
            <w:r w:rsidR="00F1506B" w:rsidRPr="00D64565">
              <w:rPr>
                <w:rFonts w:eastAsia="MS Mincho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Calibri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MS Mincho"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rFonts w:eastAsia="MS Mincho"/>
                <w:szCs w:val="28"/>
              </w:rPr>
              <w:t xml:space="preserve">           </w:t>
            </w:r>
            <w:r w:rsidR="00CB16CC" w:rsidRPr="00CB16CC">
              <w:rPr>
                <w:rFonts w:eastAsia="MS Mincho"/>
                <w:szCs w:val="28"/>
              </w:rPr>
              <w:t>вул. Кленовій, 10</w:t>
            </w:r>
            <w:r w:rsidRPr="00D64565">
              <w:rPr>
                <w:szCs w:val="28"/>
              </w:rPr>
              <w:t>»</w:t>
            </w:r>
            <w:r w:rsidRPr="00D64565">
              <w:rPr>
                <w:i/>
                <w:szCs w:val="28"/>
              </w:rPr>
              <w:t xml:space="preserve"> </w:t>
            </w:r>
          </w:p>
          <w:p w14:paraId="7EF85663" w14:textId="1401DA63" w:rsidR="0059455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D60971">
              <w:rPr>
                <w:b/>
                <w:bCs/>
                <w:szCs w:val="28"/>
              </w:rPr>
              <w:t xml:space="preserve">«За» - </w:t>
            </w:r>
            <w:r w:rsidR="003E5B8F">
              <w:rPr>
                <w:b/>
                <w:bCs/>
                <w:szCs w:val="28"/>
              </w:rPr>
              <w:t>20</w:t>
            </w:r>
            <w:r w:rsidR="008F3B8E" w:rsidRPr="00D60971">
              <w:rPr>
                <w:b/>
                <w:bCs/>
                <w:szCs w:val="28"/>
              </w:rPr>
              <w:t xml:space="preserve">, «проти»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«утрималися»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96011F" w:rsidRPr="00D60971">
              <w:rPr>
                <w:b/>
                <w:bCs/>
                <w:szCs w:val="28"/>
              </w:rPr>
              <w:t xml:space="preserve">. </w:t>
            </w:r>
            <w:r w:rsidR="008F3B8E" w:rsidRPr="00D60971">
              <w:rPr>
                <w:b/>
                <w:bCs/>
                <w:szCs w:val="28"/>
              </w:rPr>
              <w:t>Рішення прийнято.</w:t>
            </w:r>
          </w:p>
          <w:p w14:paraId="5D4D52F7" w14:textId="5D3D0E06" w:rsidR="00D64565" w:rsidRPr="00D60971" w:rsidRDefault="00D64565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3E5B8F">
              <w:rPr>
                <w:b/>
                <w:szCs w:val="28"/>
              </w:rPr>
              <w:t>50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FBA9999" w14:textId="77777777" w:rsidTr="00321760">
        <w:tc>
          <w:tcPr>
            <w:tcW w:w="2235" w:type="dxa"/>
          </w:tcPr>
          <w:p w14:paraId="6A86841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86CED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321760">
        <w:trPr>
          <w:trHeight w:val="141"/>
        </w:trPr>
        <w:tc>
          <w:tcPr>
            <w:tcW w:w="2235" w:type="dxa"/>
          </w:tcPr>
          <w:p w14:paraId="14A36DF5" w14:textId="07BA50FC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BE0EA4" w14:textId="69838538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3E5B8F">
              <w:rPr>
                <w:rFonts w:eastAsia="Calibri"/>
                <w:szCs w:val="28"/>
                <w:lang w:eastAsia="en-US"/>
              </w:rPr>
              <w:t xml:space="preserve"> </w:t>
            </w:r>
            <w:r w:rsidR="003E5B8F" w:rsidRPr="003E5B8F">
              <w:rPr>
                <w:rFonts w:eastAsia="MS Mincho"/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Праці, 8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321760">
        <w:tc>
          <w:tcPr>
            <w:tcW w:w="2235" w:type="dxa"/>
          </w:tcPr>
          <w:p w14:paraId="1E57B92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0174C6C" w14:textId="1706C484" w:rsidR="00597DD6" w:rsidRPr="003E5B8F" w:rsidRDefault="00594551" w:rsidP="003E5B8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3E5B8F">
              <w:rPr>
                <w:rFonts w:eastAsia="Calibri"/>
                <w:szCs w:val="28"/>
                <w:lang w:eastAsia="en-US"/>
              </w:rPr>
              <w:t xml:space="preserve"> </w:t>
            </w:r>
            <w:r w:rsidR="003E5B8F" w:rsidRPr="003E5B8F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bCs/>
                <w:szCs w:val="28"/>
              </w:rPr>
              <w:t xml:space="preserve"> </w:t>
            </w:r>
            <w:r w:rsidR="003E5B8F" w:rsidRPr="003E5B8F">
              <w:rPr>
                <w:bCs/>
                <w:szCs w:val="28"/>
              </w:rPr>
              <w:t>пров. Праці, 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591419" w14:textId="3EB8650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597DD6">
              <w:rPr>
                <w:b/>
                <w:bCs/>
                <w:szCs w:val="28"/>
              </w:rPr>
              <w:t>2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, «проти» -</w:t>
            </w:r>
            <w:r w:rsidR="00597DD6">
              <w:rPr>
                <w:b/>
                <w:bCs/>
                <w:szCs w:val="28"/>
              </w:rPr>
              <w:t xml:space="preserve"> 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</w:t>
            </w:r>
            <w:r w:rsidR="00597DD6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364EB3D" w14:textId="344B0A0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3E5B8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-5</w:t>
            </w:r>
            <w:r w:rsidR="00597DD6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104EDA" w14:textId="77777777" w:rsidTr="00321760">
        <w:tc>
          <w:tcPr>
            <w:tcW w:w="2235" w:type="dxa"/>
          </w:tcPr>
          <w:p w14:paraId="2DBD3F4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31C2F0" w14:textId="77777777" w:rsidR="00594551" w:rsidRPr="005A2399" w:rsidRDefault="00594551" w:rsidP="00DD3879">
            <w:pPr>
              <w:tabs>
                <w:tab w:val="left" w:pos="1857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321760">
        <w:trPr>
          <w:trHeight w:val="141"/>
        </w:trPr>
        <w:tc>
          <w:tcPr>
            <w:tcW w:w="2235" w:type="dxa"/>
          </w:tcPr>
          <w:p w14:paraId="2CADB69F" w14:textId="7D8709B1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43B8CC" w14:textId="2EAD04CF" w:rsidR="00594551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MS Mincho"/>
                <w:bCs/>
                <w:sz w:val="28"/>
                <w:szCs w:val="28"/>
                <w:lang w:val="uk-UA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46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321760">
        <w:tc>
          <w:tcPr>
            <w:tcW w:w="2235" w:type="dxa"/>
          </w:tcPr>
          <w:p w14:paraId="3A3C483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8626FF" w14:textId="37B722DE" w:rsidR="000C4CF4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MS Mincho"/>
                <w:bCs/>
                <w:sz w:val="28"/>
                <w:szCs w:val="28"/>
                <w:lang w:val="uk-UA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rFonts w:eastAsia="MS Mincho"/>
                <w:bCs/>
                <w:sz w:val="28"/>
                <w:szCs w:val="28"/>
                <w:lang w:val="uk-UA"/>
              </w:rPr>
              <w:t xml:space="preserve">                </w:t>
            </w:r>
            <w:r w:rsidR="009545E8" w:rsidRPr="009545E8">
              <w:rPr>
                <w:rFonts w:eastAsia="MS Mincho"/>
                <w:bCs/>
                <w:sz w:val="28"/>
                <w:szCs w:val="28"/>
                <w:lang w:val="uk-UA"/>
              </w:rPr>
              <w:t>вул. першодрукаря Івана Федорова, 46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1CD2416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9D37D1">
              <w:rPr>
                <w:b/>
                <w:bCs/>
                <w:szCs w:val="28"/>
              </w:rPr>
              <w:t>19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9D37D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9D37D1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0CF110" w14:textId="2BCDD9C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9D37D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-5</w:t>
            </w:r>
            <w:r w:rsidR="00340C7D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321760">
        <w:tc>
          <w:tcPr>
            <w:tcW w:w="2235" w:type="dxa"/>
          </w:tcPr>
          <w:p w14:paraId="34F5DB5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EC7105" w14:textId="77777777" w:rsidR="00C5220D" w:rsidRPr="005A2399" w:rsidRDefault="00C5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321760">
        <w:trPr>
          <w:trHeight w:val="141"/>
        </w:trPr>
        <w:tc>
          <w:tcPr>
            <w:tcW w:w="2235" w:type="dxa"/>
          </w:tcPr>
          <w:p w14:paraId="13CCB676" w14:textId="51FED96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0969284" w14:textId="4AD729C6" w:rsidR="00026402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050E3C">
              <w:rPr>
                <w:rFonts w:eastAsia="Calibri"/>
                <w:szCs w:val="28"/>
                <w:lang w:eastAsia="en-US"/>
              </w:rPr>
              <w:t xml:space="preserve"> </w:t>
            </w:r>
            <w:r w:rsidR="00050E3C" w:rsidRPr="00050E3C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Полтавській, 21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321760">
        <w:tc>
          <w:tcPr>
            <w:tcW w:w="2235" w:type="dxa"/>
          </w:tcPr>
          <w:p w14:paraId="4525D2F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71B2B2A" w14:textId="4B42E15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050E3C">
              <w:rPr>
                <w:rFonts w:eastAsia="Calibri"/>
                <w:szCs w:val="28"/>
                <w:lang w:eastAsia="en-US"/>
              </w:rPr>
              <w:t xml:space="preserve"> </w:t>
            </w:r>
            <w:r w:rsidR="00050E3C" w:rsidRPr="00050E3C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bCs/>
                <w:szCs w:val="28"/>
              </w:rPr>
              <w:t xml:space="preserve">             </w:t>
            </w:r>
            <w:r w:rsidR="00050E3C" w:rsidRPr="00050E3C">
              <w:rPr>
                <w:bCs/>
                <w:szCs w:val="28"/>
              </w:rPr>
              <w:t>вул. Полтавській, 21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43506C3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50E3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37F4342" w14:textId="07257B1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050E3C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-5</w:t>
            </w:r>
            <w:r w:rsidR="00340C7D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321760">
        <w:tc>
          <w:tcPr>
            <w:tcW w:w="2235" w:type="dxa"/>
          </w:tcPr>
          <w:p w14:paraId="53D3BC9B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CF75AA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321760">
        <w:trPr>
          <w:trHeight w:val="141"/>
        </w:trPr>
        <w:tc>
          <w:tcPr>
            <w:tcW w:w="2235" w:type="dxa"/>
          </w:tcPr>
          <w:p w14:paraId="1E50E6C5" w14:textId="2A610CB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B1CD6A" w14:textId="717B2761" w:rsidR="00594551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C95E2D">
              <w:rPr>
                <w:rFonts w:eastAsia="Calibri"/>
                <w:szCs w:val="28"/>
                <w:lang w:eastAsia="en-US"/>
              </w:rPr>
              <w:t xml:space="preserve"> </w:t>
            </w:r>
            <w:r w:rsidR="00C95E2D" w:rsidRPr="00C95E2D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321760">
        <w:tc>
          <w:tcPr>
            <w:tcW w:w="2235" w:type="dxa"/>
          </w:tcPr>
          <w:p w14:paraId="16F31C38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9354CE" w14:textId="5FCC601C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C95E2D">
              <w:rPr>
                <w:rFonts w:eastAsia="Calibri"/>
                <w:szCs w:val="28"/>
                <w:lang w:eastAsia="en-US"/>
              </w:rPr>
              <w:t xml:space="preserve"> </w:t>
            </w:r>
            <w:r w:rsidR="00C95E2D" w:rsidRPr="00C95E2D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bCs/>
                <w:szCs w:val="28"/>
              </w:rPr>
              <w:t xml:space="preserve"> </w:t>
            </w:r>
            <w:r w:rsidR="00C95E2D" w:rsidRPr="00C95E2D">
              <w:rPr>
                <w:bCs/>
                <w:szCs w:val="28"/>
              </w:rPr>
              <w:t>пров. Мальовничому, 10</w:t>
            </w:r>
            <w:r w:rsidR="00CD5B8C" w:rsidRPr="005A2399">
              <w:rPr>
                <w:szCs w:val="28"/>
              </w:rPr>
              <w:t>»</w:t>
            </w:r>
          </w:p>
          <w:p w14:paraId="7AD4BE0A" w14:textId="6F552AC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5A6C5A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E8B853C" w14:textId="4B371C1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5A6C5A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-5</w:t>
            </w:r>
            <w:r w:rsidR="00340C7D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321760">
        <w:tc>
          <w:tcPr>
            <w:tcW w:w="2235" w:type="dxa"/>
          </w:tcPr>
          <w:p w14:paraId="19A930A5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ABBF10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321760">
        <w:trPr>
          <w:trHeight w:val="141"/>
        </w:trPr>
        <w:tc>
          <w:tcPr>
            <w:tcW w:w="2235" w:type="dxa"/>
          </w:tcPr>
          <w:p w14:paraId="1BB2C43E" w14:textId="2863978D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41F3BD1" w14:textId="16AFE942" w:rsidR="00340C7D" w:rsidRPr="00135C55" w:rsidRDefault="00594551" w:rsidP="00135C55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35C55" w:rsidRPr="00135C55">
              <w:rPr>
                <w:rFonts w:eastAsia="Calibri"/>
                <w:szCs w:val="28"/>
                <w:lang w:eastAsia="en-US"/>
              </w:rPr>
              <w:t xml:space="preserve"> </w:t>
            </w:r>
            <w:r w:rsidR="00135C55" w:rsidRPr="00135C55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академіка Григорія Проскури, 40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1D3E7C" w14:textId="77777777" w:rsidTr="00321760">
        <w:tc>
          <w:tcPr>
            <w:tcW w:w="2235" w:type="dxa"/>
          </w:tcPr>
          <w:p w14:paraId="0644FE8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259ED12" w14:textId="302A7257" w:rsidR="00594551" w:rsidRPr="005A2399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35C55" w:rsidRPr="00135C55">
              <w:rPr>
                <w:rFonts w:eastAsia="Calibri"/>
                <w:szCs w:val="28"/>
                <w:lang w:eastAsia="en-US"/>
              </w:rPr>
              <w:t xml:space="preserve"> </w:t>
            </w:r>
            <w:r w:rsidR="00135C55" w:rsidRPr="00135C55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762FDA">
              <w:rPr>
                <w:bCs/>
                <w:szCs w:val="28"/>
              </w:rPr>
              <w:t xml:space="preserve">              </w:t>
            </w:r>
            <w:r w:rsidR="00135C55" w:rsidRPr="00135C55">
              <w:rPr>
                <w:bCs/>
                <w:szCs w:val="28"/>
              </w:rPr>
              <w:t>вул. академіка Григорія Проскури, 40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F385609" w14:textId="3EB7CD35" w:rsidR="00594551" w:rsidRPr="005A2399" w:rsidRDefault="00594551" w:rsidP="00DD3879">
            <w:pPr>
              <w:pStyle w:val="af4"/>
              <w:tabs>
                <w:tab w:val="left" w:pos="567"/>
              </w:tabs>
              <w:spacing w:before="0" w:beforeAutospacing="0" w:after="0"/>
              <w:ind w:left="-57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«За» - 2</w:t>
            </w:r>
            <w:r w:rsidR="00135C55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. Рішення прийнято.</w:t>
            </w:r>
          </w:p>
          <w:p w14:paraId="0F497BC0" w14:textId="6A4F6B1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977B8D" w:rsidRPr="005A2399">
              <w:rPr>
                <w:b/>
                <w:szCs w:val="28"/>
              </w:rPr>
              <w:t>0</w:t>
            </w:r>
            <w:r w:rsidR="00135C5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321760">
        <w:tc>
          <w:tcPr>
            <w:tcW w:w="2235" w:type="dxa"/>
          </w:tcPr>
          <w:p w14:paraId="29F2C45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62CDF0" w14:textId="77777777" w:rsidR="00D659ED" w:rsidRPr="005A2399" w:rsidRDefault="00D659E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321760">
        <w:trPr>
          <w:trHeight w:val="141"/>
        </w:trPr>
        <w:tc>
          <w:tcPr>
            <w:tcW w:w="2235" w:type="dxa"/>
          </w:tcPr>
          <w:p w14:paraId="192B58A5" w14:textId="3587A9CA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19003C8" w14:textId="40FE8269" w:rsidR="00B13AB5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t xml:space="preserve">укладення з Кооперативом «БЕРЕЖОК» договору оренди землі на новий строк під гаражним кооперативом на </w:t>
            </w:r>
            <w:r w:rsidR="00762FDA">
              <w:rPr>
                <w:bCs/>
                <w:szCs w:val="28"/>
              </w:rPr>
              <w:t xml:space="preserve">                  </w:t>
            </w:r>
            <w:r w:rsidR="0096197C" w:rsidRPr="0096197C">
              <w:rPr>
                <w:bCs/>
                <w:szCs w:val="28"/>
              </w:rPr>
              <w:t>вул. Шолом-Алейхема, 3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321760">
        <w:tc>
          <w:tcPr>
            <w:tcW w:w="2235" w:type="dxa"/>
          </w:tcPr>
          <w:p w14:paraId="11429AE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E33936" w14:textId="56B3358E" w:rsidR="00CC2647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t>укладення з Кооперативом «БЕРЕЖОК» договору оренди землі на новий строк під гаражним кооперативом на вул. Шолом-Алейхема, 3</w:t>
            </w:r>
            <w:r w:rsidRPr="005A2399">
              <w:rPr>
                <w:szCs w:val="28"/>
              </w:rPr>
              <w:t>»</w:t>
            </w:r>
          </w:p>
          <w:p w14:paraId="1C7B5F80" w14:textId="77777777" w:rsidR="00762FDA" w:rsidRPr="005A2399" w:rsidRDefault="00762FDA" w:rsidP="00DD3879">
            <w:pPr>
              <w:ind w:left="-57"/>
              <w:jc w:val="both"/>
              <w:rPr>
                <w:szCs w:val="28"/>
              </w:rPr>
            </w:pPr>
          </w:p>
          <w:p w14:paraId="50108557" w14:textId="20A4902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4D8392B" w14:textId="3302DC2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10</w:t>
            </w:r>
            <w:r w:rsidR="0096197C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321760">
        <w:tc>
          <w:tcPr>
            <w:tcW w:w="2235" w:type="dxa"/>
          </w:tcPr>
          <w:p w14:paraId="60AFF37E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91D0E9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321760">
        <w:trPr>
          <w:trHeight w:val="141"/>
        </w:trPr>
        <w:tc>
          <w:tcPr>
            <w:tcW w:w="2235" w:type="dxa"/>
          </w:tcPr>
          <w:p w14:paraId="28AEB1A7" w14:textId="3B3AF826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E2111C" w14:textId="57BDF4C2" w:rsidR="0096197C" w:rsidRPr="00762FDA" w:rsidRDefault="00594551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lastRenderedPageBreak/>
              <w:t>надання СВПП «ФАКЕЛ» земельної ділянки під виробничою базою на вул. Сунківській, 73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321760">
        <w:tc>
          <w:tcPr>
            <w:tcW w:w="2235" w:type="dxa"/>
          </w:tcPr>
          <w:p w14:paraId="0EC27D63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D387175" w14:textId="18EB6BC2" w:rsidR="007B2E55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t>надання СВПП «ФАКЕЛ» земельної ділянки під виробничою базою на вул. Сунківській, 73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6BEAFA" w14:textId="4FF817A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2280D1" w14:textId="61CB9FD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96197C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321760">
        <w:tc>
          <w:tcPr>
            <w:tcW w:w="2235" w:type="dxa"/>
          </w:tcPr>
          <w:p w14:paraId="3B56E5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F9F47B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321760">
        <w:trPr>
          <w:trHeight w:val="141"/>
        </w:trPr>
        <w:tc>
          <w:tcPr>
            <w:tcW w:w="2235" w:type="dxa"/>
          </w:tcPr>
          <w:p w14:paraId="2B666D33" w14:textId="208A53C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780CE1" w14:textId="07BFA0B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t>надання ФОП Снітко Н.Т. земельної ділянки під комплексом нежитлових будівель на вул. Промисловій, 8 в оренду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321760">
        <w:tc>
          <w:tcPr>
            <w:tcW w:w="2235" w:type="dxa"/>
          </w:tcPr>
          <w:p w14:paraId="3EFF62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85441F" w14:textId="2B65B20F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t>надання ФОП Снітко Н.Т. земельної ділянки під комплексом нежитлових будівель на вул. Промисловій, 8 в оренду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21C6687B" w:rsidR="00887739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AF07205" w14:textId="2E4E1DED" w:rsidR="00CE00F2" w:rsidRPr="005A2399" w:rsidRDefault="00CE00F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96197C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306DDC">
              <w:rPr>
                <w:b/>
                <w:szCs w:val="28"/>
              </w:rPr>
              <w:t>5</w:t>
            </w:r>
            <w:r w:rsidR="00340C7D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321760">
        <w:tc>
          <w:tcPr>
            <w:tcW w:w="2235" w:type="dxa"/>
          </w:tcPr>
          <w:p w14:paraId="390E604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8F5DC0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321760">
        <w:trPr>
          <w:trHeight w:val="141"/>
        </w:trPr>
        <w:tc>
          <w:tcPr>
            <w:tcW w:w="2235" w:type="dxa"/>
          </w:tcPr>
          <w:p w14:paraId="43DE1A88" w14:textId="0419F6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AC9B30" w14:textId="1FBC4B2B" w:rsidR="00594551" w:rsidRPr="005A2399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t>надання Радченку В.В., Радченко Т.В. земельної ділянки на пров. Східному, 8 під домоволодінням в оренду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0AA53E41" w14:textId="77777777" w:rsidTr="00321760">
        <w:tc>
          <w:tcPr>
            <w:tcW w:w="2235" w:type="dxa"/>
          </w:tcPr>
          <w:p w14:paraId="100766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6FB54F8" w14:textId="34086DE3" w:rsidR="00594551" w:rsidRPr="005A2399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96197C" w:rsidRPr="0096197C">
              <w:rPr>
                <w:bCs/>
                <w:szCs w:val="28"/>
              </w:rPr>
              <w:t>надання Радченку В.В., Радченко Т.В. земельної ділянки на пров. Східному, 8 під домоволодінням в оренду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11BABC0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C3706" w:rsidRPr="00BC3706">
              <w:rPr>
                <w:b/>
                <w:bCs/>
                <w:szCs w:val="28"/>
              </w:rPr>
              <w:t>«За» - 2</w:t>
            </w:r>
            <w:r w:rsidR="0096197C">
              <w:rPr>
                <w:b/>
                <w:bCs/>
                <w:szCs w:val="28"/>
              </w:rPr>
              <w:t>0</w:t>
            </w:r>
            <w:r w:rsidR="00BC3706" w:rsidRPr="00BC3706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BC3706" w:rsidRPr="00BC3706">
              <w:rPr>
                <w:b/>
                <w:bCs/>
                <w:szCs w:val="28"/>
              </w:rPr>
              <w:t>.</w:t>
            </w:r>
            <w:r w:rsidR="00BC3706">
              <w:rPr>
                <w:b/>
                <w:bCs/>
                <w:szCs w:val="28"/>
              </w:rPr>
              <w:t xml:space="preserve"> Рішення прийнято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1152EA9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96197C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340C7D">
              <w:rPr>
                <w:b/>
                <w:szCs w:val="28"/>
              </w:rPr>
              <w:t>59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321760">
        <w:tc>
          <w:tcPr>
            <w:tcW w:w="2235" w:type="dxa"/>
          </w:tcPr>
          <w:p w14:paraId="0051E9FB" w14:textId="4ED02200" w:rsidR="00026402" w:rsidRPr="005A2399" w:rsidRDefault="000264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89F5A8" w14:textId="6A7C4969" w:rsidR="00026402" w:rsidRPr="005A2399" w:rsidRDefault="000264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321760">
        <w:trPr>
          <w:trHeight w:val="141"/>
        </w:trPr>
        <w:tc>
          <w:tcPr>
            <w:tcW w:w="2235" w:type="dxa"/>
          </w:tcPr>
          <w:p w14:paraId="5B9B41F3" w14:textId="2094262A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E3DF711" w14:textId="5CAA31BE" w:rsidR="00855EC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BD07B3" w:rsidRPr="00BD07B3">
              <w:rPr>
                <w:bCs/>
                <w:szCs w:val="28"/>
                <w:lang w:bidi="uk-UA"/>
              </w:rPr>
              <w:t>надання Аксьонову Сергію земельної ділянки під домоволодінням на вул. Молодіжній, 45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8BD28CC" w14:textId="77777777" w:rsidTr="00321760">
        <w:tc>
          <w:tcPr>
            <w:tcW w:w="2235" w:type="dxa"/>
          </w:tcPr>
          <w:p w14:paraId="5596A57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F56BC78" w14:textId="365E7CA9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bCs/>
                <w:szCs w:val="28"/>
                <w:lang w:bidi="uk-UA"/>
              </w:rPr>
              <w:t>надання Аксьонову Сергію земельної ділянки під домоволодінням на вул. Молодіжній, 45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16DA8D1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BD07B3">
              <w:rPr>
                <w:b/>
                <w:bCs/>
                <w:szCs w:val="28"/>
              </w:rPr>
              <w:t>19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1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EB24991" w14:textId="2F03CFA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BD07B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-6</w:t>
            </w:r>
            <w:r w:rsidR="00340C7D">
              <w:rPr>
                <w:b/>
                <w:szCs w:val="28"/>
              </w:rPr>
              <w:t>0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321760">
        <w:tc>
          <w:tcPr>
            <w:tcW w:w="2235" w:type="dxa"/>
          </w:tcPr>
          <w:p w14:paraId="0BD3143F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0CF8C2C" w14:textId="77777777" w:rsidR="00594551" w:rsidRDefault="00594551" w:rsidP="00DD3879">
            <w:pPr>
              <w:ind w:left="-57"/>
              <w:jc w:val="both"/>
              <w:rPr>
                <w:szCs w:val="28"/>
              </w:rPr>
            </w:pPr>
          </w:p>
          <w:p w14:paraId="3BBC6B5C" w14:textId="77777777" w:rsidR="00762FDA" w:rsidRPr="005A2399" w:rsidRDefault="00762FD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E649463" w14:textId="77777777" w:rsidTr="00321760">
        <w:trPr>
          <w:trHeight w:val="141"/>
        </w:trPr>
        <w:tc>
          <w:tcPr>
            <w:tcW w:w="2235" w:type="dxa"/>
          </w:tcPr>
          <w:p w14:paraId="3F32B285" w14:textId="324E1DB0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F77588" w14:textId="5A34309D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D07B3" w:rsidRPr="00BD07B3">
              <w:rPr>
                <w:bCs/>
                <w:szCs w:val="28"/>
              </w:rPr>
              <w:t xml:space="preserve">надання Кучер В.В. земельної ділянки на пров. </w:t>
            </w:r>
            <w:proofErr w:type="spellStart"/>
            <w:r w:rsidR="00BD07B3" w:rsidRPr="00BD07B3">
              <w:rPr>
                <w:bCs/>
                <w:szCs w:val="28"/>
              </w:rPr>
              <w:t>Кожевному</w:t>
            </w:r>
            <w:proofErr w:type="spellEnd"/>
            <w:r w:rsidR="00BD07B3" w:rsidRPr="00BD07B3">
              <w:rPr>
                <w:bCs/>
                <w:szCs w:val="28"/>
              </w:rPr>
              <w:t>, 18 під домоволодінням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321760">
        <w:tc>
          <w:tcPr>
            <w:tcW w:w="2235" w:type="dxa"/>
          </w:tcPr>
          <w:p w14:paraId="639D535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36990A" w14:textId="44D5A191" w:rsidR="00BD07B3" w:rsidRPr="005A2399" w:rsidRDefault="00594551" w:rsidP="00BD07B3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bCs/>
                <w:szCs w:val="28"/>
              </w:rPr>
              <w:t xml:space="preserve">надання Кучер В.В. земельної ділянки на пров. </w:t>
            </w:r>
            <w:proofErr w:type="spellStart"/>
            <w:r w:rsidR="00BD07B3" w:rsidRPr="00BD07B3">
              <w:rPr>
                <w:bCs/>
                <w:szCs w:val="28"/>
              </w:rPr>
              <w:t>Кожевному</w:t>
            </w:r>
            <w:proofErr w:type="spellEnd"/>
            <w:r w:rsidR="00BD07B3" w:rsidRPr="00BD07B3">
              <w:rPr>
                <w:bCs/>
                <w:szCs w:val="28"/>
              </w:rPr>
              <w:t xml:space="preserve">, 18 під </w:t>
            </w:r>
            <w:r w:rsidR="00BD07B3" w:rsidRPr="00BD07B3">
              <w:rPr>
                <w:bCs/>
                <w:szCs w:val="28"/>
              </w:rPr>
              <w:lastRenderedPageBreak/>
              <w:t>домоволодінням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7C1D766" w14:textId="1CB25B6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16FC6D3" w14:textId="5C899553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BD07B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-6</w:t>
            </w:r>
            <w:r w:rsidR="00340C7D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321760">
        <w:tc>
          <w:tcPr>
            <w:tcW w:w="2235" w:type="dxa"/>
          </w:tcPr>
          <w:p w14:paraId="4638483A" w14:textId="65583D99" w:rsidR="00594551" w:rsidRPr="005A2399" w:rsidRDefault="00594551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7837B47B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321760">
        <w:trPr>
          <w:trHeight w:val="141"/>
        </w:trPr>
        <w:tc>
          <w:tcPr>
            <w:tcW w:w="2235" w:type="dxa"/>
          </w:tcPr>
          <w:p w14:paraId="6D43BA97" w14:textId="7059D1F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A5A3647" w14:textId="413FCCA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91270" w:rsidRPr="00A912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D07B3" w:rsidRPr="00BD07B3">
              <w:rPr>
                <w:bCs/>
                <w:szCs w:val="28"/>
              </w:rPr>
              <w:t xml:space="preserve">надання Бригаді В.Г. земельної ділянки на </w:t>
            </w:r>
            <w:r w:rsidR="00762FDA">
              <w:rPr>
                <w:bCs/>
                <w:szCs w:val="28"/>
              </w:rPr>
              <w:t xml:space="preserve">                                 </w:t>
            </w:r>
            <w:r w:rsidR="00BD07B3" w:rsidRPr="00BD07B3">
              <w:rPr>
                <w:bCs/>
                <w:szCs w:val="28"/>
              </w:rPr>
              <w:t>пров. Ф</w:t>
            </w:r>
            <w:proofErr w:type="spellStart"/>
            <w:r w:rsidR="00BD07B3" w:rsidRPr="00BD07B3">
              <w:rPr>
                <w:bCs/>
                <w:szCs w:val="28"/>
              </w:rPr>
              <w:t>едосіївському</w:t>
            </w:r>
            <w:proofErr w:type="spellEnd"/>
            <w:r w:rsidR="00BD07B3" w:rsidRPr="00BD07B3">
              <w:rPr>
                <w:bCs/>
                <w:szCs w:val="28"/>
              </w:rPr>
              <w:t>, 6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321760">
        <w:tc>
          <w:tcPr>
            <w:tcW w:w="2235" w:type="dxa"/>
          </w:tcPr>
          <w:p w14:paraId="47633F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4B9CB8" w14:textId="5E04AF4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Aptos"/>
                <w:bCs/>
                <w:kern w:val="2"/>
                <w:szCs w:val="28"/>
                <w:lang w:eastAsia="en-US"/>
              </w:rPr>
              <w:t xml:space="preserve">надання Бригаді В.Г. земельної ділянки на пров. </w:t>
            </w:r>
            <w:proofErr w:type="spellStart"/>
            <w:r w:rsidR="00BD07B3" w:rsidRPr="00BD07B3">
              <w:rPr>
                <w:rFonts w:eastAsia="Aptos"/>
                <w:bCs/>
                <w:kern w:val="2"/>
                <w:szCs w:val="28"/>
                <w:lang w:eastAsia="en-US"/>
              </w:rPr>
              <w:t>Федосіївському</w:t>
            </w:r>
            <w:proofErr w:type="spellEnd"/>
            <w:r w:rsidR="00BD07B3" w:rsidRPr="00BD07B3">
              <w:rPr>
                <w:rFonts w:eastAsia="Aptos"/>
                <w:bCs/>
                <w:kern w:val="2"/>
                <w:szCs w:val="28"/>
                <w:lang w:eastAsia="en-US"/>
              </w:rPr>
              <w:t>, 6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CC7EE6D" w14:textId="1656AAE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BD07B3">
              <w:rPr>
                <w:b/>
                <w:bCs/>
                <w:szCs w:val="28"/>
              </w:rPr>
              <w:t>20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79FD299A" w14:textId="6F3064A6" w:rsidR="00594551" w:rsidRPr="005A2399" w:rsidRDefault="00594551" w:rsidP="00DD3879">
            <w:pPr>
              <w:tabs>
                <w:tab w:val="left" w:pos="544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BD07B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-6</w:t>
            </w:r>
            <w:r w:rsidR="00003BC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="00B06650">
              <w:rPr>
                <w:b/>
                <w:szCs w:val="28"/>
              </w:rPr>
              <w:tab/>
            </w:r>
          </w:p>
        </w:tc>
      </w:tr>
      <w:tr w:rsidR="00594551" w:rsidRPr="005A2399" w14:paraId="41913130" w14:textId="77777777" w:rsidTr="00321760">
        <w:tc>
          <w:tcPr>
            <w:tcW w:w="2235" w:type="dxa"/>
          </w:tcPr>
          <w:p w14:paraId="19638ACB" w14:textId="082DB3D4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03BC2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321760">
        <w:trPr>
          <w:trHeight w:val="141"/>
        </w:trPr>
        <w:tc>
          <w:tcPr>
            <w:tcW w:w="2235" w:type="dxa"/>
          </w:tcPr>
          <w:p w14:paraId="7A18D4D4" w14:textId="339934BB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6</w:t>
            </w:r>
            <w:r w:rsidR="00507F0D" w:rsidRPr="00BD07B3">
              <w:rPr>
                <w:szCs w:val="28"/>
              </w:rPr>
              <w:t>5</w:t>
            </w:r>
            <w:r w:rsidRPr="00BD07B3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A9B36A" w14:textId="7B259FEF" w:rsidR="00FD2C79" w:rsidRPr="00BD07B3" w:rsidRDefault="00594551" w:rsidP="00DD3879">
            <w:pPr>
              <w:ind w:left="-57"/>
              <w:jc w:val="both"/>
              <w:rPr>
                <w:szCs w:val="28"/>
              </w:rPr>
            </w:pPr>
            <w:r w:rsidRPr="00BD07B3">
              <w:rPr>
                <w:szCs w:val="28"/>
              </w:rPr>
              <w:t xml:space="preserve">Сергія АНАНКА, який озвучив проєкт рішення «Про </w:t>
            </w:r>
            <w:r w:rsidRPr="00BD07B3">
              <w:rPr>
                <w:color w:val="000000"/>
                <w:szCs w:val="28"/>
              </w:rPr>
              <w:t xml:space="preserve"> </w:t>
            </w:r>
            <w:r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BD07B3">
              <w:rPr>
                <w:szCs w:val="28"/>
              </w:rPr>
              <w:t xml:space="preserve">   </w:t>
            </w:r>
            <w:r w:rsidR="005C132D" w:rsidRPr="00BD07B3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BD07B3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BD07B3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BD07B3">
              <w:rPr>
                <w:szCs w:val="28"/>
              </w:rPr>
              <w:t xml:space="preserve"> </w:t>
            </w:r>
            <w:r w:rsidR="00465F3B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D81F92" w:rsidRPr="00BD07B3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D2C79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Aptos"/>
                <w:kern w:val="2"/>
                <w:szCs w:val="28"/>
                <w:lang w:eastAsia="en-US"/>
              </w:rPr>
              <w:t xml:space="preserve">надання </w:t>
            </w:r>
            <w:proofErr w:type="spellStart"/>
            <w:r w:rsidR="00BD07B3" w:rsidRPr="00BD07B3">
              <w:rPr>
                <w:rFonts w:eastAsia="Aptos"/>
                <w:kern w:val="2"/>
                <w:szCs w:val="28"/>
                <w:lang w:eastAsia="en-US"/>
              </w:rPr>
              <w:t>Куліченко</w:t>
            </w:r>
            <w:proofErr w:type="spellEnd"/>
            <w:r w:rsidR="00BD07B3" w:rsidRPr="00BD07B3">
              <w:rPr>
                <w:rFonts w:eastAsia="Aptos"/>
                <w:kern w:val="2"/>
                <w:szCs w:val="28"/>
                <w:lang w:eastAsia="en-US"/>
              </w:rPr>
              <w:t xml:space="preserve"> Р.І. земельної ділянки на </w:t>
            </w:r>
            <w:r w:rsidR="00762FDA">
              <w:rPr>
                <w:rFonts w:eastAsia="Aptos"/>
                <w:kern w:val="2"/>
                <w:szCs w:val="28"/>
                <w:lang w:eastAsia="en-US"/>
              </w:rPr>
              <w:t xml:space="preserve">                                </w:t>
            </w:r>
            <w:r w:rsidR="00BD07B3" w:rsidRPr="00BD07B3">
              <w:rPr>
                <w:rFonts w:eastAsia="Aptos"/>
                <w:kern w:val="2"/>
                <w:szCs w:val="28"/>
                <w:lang w:eastAsia="en-US"/>
              </w:rPr>
              <w:t>вул. Кременчуцькій, 36 під домоволодінням у власність</w:t>
            </w:r>
            <w:r w:rsidRPr="00BD07B3">
              <w:rPr>
                <w:szCs w:val="28"/>
              </w:rPr>
              <w:t>»</w:t>
            </w:r>
          </w:p>
        </w:tc>
      </w:tr>
      <w:tr w:rsidR="00594551" w:rsidRPr="005A2399" w14:paraId="01E33F70" w14:textId="77777777" w:rsidTr="00321760">
        <w:tc>
          <w:tcPr>
            <w:tcW w:w="2235" w:type="dxa"/>
          </w:tcPr>
          <w:p w14:paraId="206F83A9" w14:textId="77777777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AF2401" w14:textId="7FD70DAB" w:rsidR="00594551" w:rsidRPr="00BD07B3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BD07B3">
              <w:rPr>
                <w:szCs w:val="28"/>
              </w:rPr>
              <w:t>проєкт рішення міської ради «Про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Aptos"/>
                <w:kern w:val="2"/>
                <w:szCs w:val="28"/>
                <w:lang w:eastAsia="en-US"/>
              </w:rPr>
              <w:t xml:space="preserve">надання </w:t>
            </w:r>
            <w:proofErr w:type="spellStart"/>
            <w:r w:rsidR="00BD07B3" w:rsidRPr="00BD07B3">
              <w:rPr>
                <w:rFonts w:eastAsia="Aptos"/>
                <w:kern w:val="2"/>
                <w:szCs w:val="28"/>
                <w:lang w:eastAsia="en-US"/>
              </w:rPr>
              <w:t>Куліченко</w:t>
            </w:r>
            <w:proofErr w:type="spellEnd"/>
            <w:r w:rsidR="00BD07B3" w:rsidRPr="00BD07B3">
              <w:rPr>
                <w:rFonts w:eastAsia="Aptos"/>
                <w:kern w:val="2"/>
                <w:szCs w:val="28"/>
                <w:lang w:eastAsia="en-US"/>
              </w:rPr>
              <w:t xml:space="preserve"> Р.І. земельної ділянки на вул. Кременчуцькій, 36 під домоволодінням у власність</w:t>
            </w:r>
            <w:r w:rsidRPr="00BD07B3">
              <w:rPr>
                <w:szCs w:val="28"/>
              </w:rPr>
              <w:t>»</w:t>
            </w:r>
            <w:r w:rsidRPr="00BD07B3">
              <w:rPr>
                <w:i/>
                <w:szCs w:val="28"/>
              </w:rPr>
              <w:t xml:space="preserve"> </w:t>
            </w:r>
          </w:p>
          <w:p w14:paraId="620F0740" w14:textId="533776B0" w:rsidR="00BD07B3" w:rsidRPr="00BD07B3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 xml:space="preserve">Ставиться на голосування. «За» - </w:t>
            </w:r>
            <w:r>
              <w:rPr>
                <w:b/>
                <w:bCs/>
                <w:szCs w:val="28"/>
              </w:rPr>
              <w:t>19</w:t>
            </w:r>
            <w:r w:rsidRPr="00BD07B3">
              <w:rPr>
                <w:b/>
                <w:bCs/>
                <w:szCs w:val="28"/>
              </w:rPr>
              <w:t xml:space="preserve">, «проти» - 0, «утрималися» - </w:t>
            </w:r>
            <w:r>
              <w:rPr>
                <w:b/>
                <w:bCs/>
                <w:szCs w:val="28"/>
              </w:rPr>
              <w:t>0</w:t>
            </w:r>
            <w:r w:rsidRPr="00BD07B3">
              <w:rPr>
                <w:b/>
                <w:bCs/>
                <w:szCs w:val="28"/>
              </w:rPr>
              <w:t xml:space="preserve">, «не голосували» - </w:t>
            </w:r>
            <w:r w:rsidR="00AE78E0">
              <w:rPr>
                <w:b/>
                <w:bCs/>
                <w:szCs w:val="28"/>
              </w:rPr>
              <w:t>1</w:t>
            </w:r>
            <w:r w:rsidRPr="00BD07B3">
              <w:rPr>
                <w:b/>
                <w:bCs/>
                <w:szCs w:val="28"/>
              </w:rPr>
              <w:t>. Рішення прийнято.</w:t>
            </w:r>
          </w:p>
          <w:p w14:paraId="00F2E90D" w14:textId="0AD6500B" w:rsidR="00594551" w:rsidRPr="00003BC9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>Рішення № 10</w:t>
            </w:r>
            <w:r>
              <w:rPr>
                <w:b/>
                <w:bCs/>
                <w:szCs w:val="28"/>
              </w:rPr>
              <w:t>9</w:t>
            </w:r>
            <w:r w:rsidRPr="00BD07B3">
              <w:rPr>
                <w:b/>
                <w:bCs/>
                <w:szCs w:val="28"/>
              </w:rPr>
              <w:t>-63/VІІІ (Додається).</w:t>
            </w:r>
          </w:p>
        </w:tc>
      </w:tr>
      <w:tr w:rsidR="00594551" w:rsidRPr="005A2399" w14:paraId="4D5280EB" w14:textId="77777777" w:rsidTr="00321760">
        <w:tc>
          <w:tcPr>
            <w:tcW w:w="2235" w:type="dxa"/>
          </w:tcPr>
          <w:p w14:paraId="06056982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8AD5996" w14:textId="77777777" w:rsidR="00EC42D8" w:rsidRPr="005A2399" w:rsidRDefault="00EC42D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321760">
        <w:trPr>
          <w:trHeight w:val="141"/>
        </w:trPr>
        <w:tc>
          <w:tcPr>
            <w:tcW w:w="2235" w:type="dxa"/>
          </w:tcPr>
          <w:p w14:paraId="7128854B" w14:textId="76CDE252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8E8ADA" w14:textId="18E806AD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68C8" w:rsidRPr="007F68C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AE78E0" w:rsidRPr="00AE78E0">
              <w:rPr>
                <w:bCs/>
                <w:szCs w:val="28"/>
              </w:rPr>
              <w:t>надання Бондаренку М.М. земельної ділянки на пров. Юрія Кондратюка, 12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BD9CF9" w14:textId="77777777" w:rsidTr="00321760">
        <w:tc>
          <w:tcPr>
            <w:tcW w:w="2235" w:type="dxa"/>
          </w:tcPr>
          <w:p w14:paraId="6889514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003C00" w14:textId="024C1E32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7F68C8" w:rsidRPr="007F68C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AE78E0" w:rsidRPr="00AE78E0">
              <w:rPr>
                <w:bCs/>
                <w:szCs w:val="28"/>
              </w:rPr>
              <w:t>надання Бондаренку М.М. земельної ділянки на пров. Юрія Кондратюка, 12 під домоволодінням у власність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21A04FE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AE78E0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</w:t>
            </w:r>
            <w:r w:rsidR="00AE78E0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3C909554" w14:textId="0B0E3E2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10</w:t>
            </w:r>
            <w:r w:rsidR="00AE78E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-6</w:t>
            </w:r>
            <w:r w:rsidR="00AE78E0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321760">
        <w:tc>
          <w:tcPr>
            <w:tcW w:w="2235" w:type="dxa"/>
          </w:tcPr>
          <w:p w14:paraId="1EF4F1C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EB87ED" w14:textId="77777777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321760">
        <w:trPr>
          <w:trHeight w:val="141"/>
        </w:trPr>
        <w:tc>
          <w:tcPr>
            <w:tcW w:w="2235" w:type="dxa"/>
          </w:tcPr>
          <w:p w14:paraId="45D5FD2F" w14:textId="146D1E6B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AE99E1" w14:textId="77777777" w:rsidR="00594551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E02C8" w:rsidRPr="003E02C8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1D034B" w:rsidRPr="001D034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AE78E0" w:rsidRPr="00AE78E0">
              <w:rPr>
                <w:bCs/>
                <w:szCs w:val="28"/>
              </w:rPr>
              <w:t>надання Кучер М.М. земельної ділянки на вул. Героїв Небесної Сотні, 56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</w:p>
          <w:p w14:paraId="3D5EDCC0" w14:textId="35593BC8" w:rsidR="00762FDA" w:rsidRPr="005A2399" w:rsidRDefault="00762FD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05FF18" w14:textId="77777777" w:rsidTr="00321760">
        <w:tc>
          <w:tcPr>
            <w:tcW w:w="2235" w:type="dxa"/>
          </w:tcPr>
          <w:p w14:paraId="0155E1F5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CA1964" w14:textId="4280B112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E78E0" w:rsidRPr="00AE78E0">
              <w:rPr>
                <w:rFonts w:eastAsia="Calibri"/>
                <w:szCs w:val="28"/>
                <w:lang w:eastAsia="en-US"/>
              </w:rPr>
              <w:t xml:space="preserve"> </w:t>
            </w:r>
            <w:r w:rsidR="00AE78E0" w:rsidRPr="00AE78E0">
              <w:rPr>
                <w:bCs/>
                <w:szCs w:val="28"/>
              </w:rPr>
              <w:t>надання Кучер М.М. земельної ділянки на вул. Героїв Небесної Сотні, 56 під домоволодінням у власність та внесення змін до договору оренди землі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3D03AC" w14:textId="065B3A4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EC42D8" w:rsidRPr="005A2399">
              <w:rPr>
                <w:b/>
                <w:szCs w:val="28"/>
              </w:rPr>
              <w:t>«За» - 2</w:t>
            </w:r>
            <w:r w:rsidR="00AE78E0">
              <w:rPr>
                <w:b/>
                <w:szCs w:val="28"/>
              </w:rPr>
              <w:t>0</w:t>
            </w:r>
            <w:r w:rsidR="00EC42D8" w:rsidRPr="005A2399">
              <w:rPr>
                <w:b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szCs w:val="28"/>
              </w:rPr>
              <w:t>0</w:t>
            </w:r>
            <w:r w:rsidR="00EC42D8" w:rsidRPr="005A2399">
              <w:rPr>
                <w:b/>
                <w:szCs w:val="28"/>
              </w:rPr>
              <w:t>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9C2A378" w14:textId="4432875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AE78E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5F3AE8" w:rsidRPr="005A2399">
              <w:rPr>
                <w:b/>
                <w:szCs w:val="28"/>
              </w:rPr>
              <w:t>6</w:t>
            </w:r>
            <w:r w:rsidR="00AE78E0">
              <w:rPr>
                <w:b/>
                <w:szCs w:val="28"/>
              </w:rPr>
              <w:t>5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7F6F6DAC" w14:textId="77777777" w:rsidTr="00321760">
        <w:tc>
          <w:tcPr>
            <w:tcW w:w="2235" w:type="dxa"/>
          </w:tcPr>
          <w:p w14:paraId="10182705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9DA27E" w14:textId="5FAACA98" w:rsidR="005F3268" w:rsidRPr="005A2399" w:rsidRDefault="00594551" w:rsidP="00DD3879">
            <w:pPr>
              <w:tabs>
                <w:tab w:val="left" w:pos="1164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ab/>
            </w:r>
          </w:p>
        </w:tc>
      </w:tr>
      <w:tr w:rsidR="00594551" w:rsidRPr="005A2399" w14:paraId="4EC4B389" w14:textId="77777777" w:rsidTr="00321760">
        <w:trPr>
          <w:trHeight w:val="141"/>
        </w:trPr>
        <w:tc>
          <w:tcPr>
            <w:tcW w:w="2235" w:type="dxa"/>
          </w:tcPr>
          <w:p w14:paraId="70CF5EA3" w14:textId="78E16605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E6E767E" w14:textId="57AB8040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F1369F" w:rsidRPr="00F1369F">
              <w:rPr>
                <w:bCs/>
                <w:szCs w:val="28"/>
              </w:rPr>
              <w:t xml:space="preserve">надання Сторчак О.В., </w:t>
            </w:r>
            <w:proofErr w:type="spellStart"/>
            <w:r w:rsidR="00F1369F" w:rsidRPr="00F1369F">
              <w:rPr>
                <w:bCs/>
                <w:szCs w:val="28"/>
              </w:rPr>
              <w:t>Дудніковій</w:t>
            </w:r>
            <w:proofErr w:type="spellEnd"/>
            <w:r w:rsidR="00F1369F" w:rsidRPr="00F1369F">
              <w:rPr>
                <w:bCs/>
                <w:szCs w:val="28"/>
              </w:rPr>
              <w:t xml:space="preserve"> А.О. земельних ділянок на вул. 1 Грудня, 82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8604EDF" w14:textId="77777777" w:rsidTr="00321760">
        <w:tc>
          <w:tcPr>
            <w:tcW w:w="2235" w:type="dxa"/>
          </w:tcPr>
          <w:p w14:paraId="160F70B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5D748BC8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78CE7AB5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6B2880F5" w14:textId="5B7A5EDC" w:rsidR="00AE37D9" w:rsidRPr="005A2399" w:rsidRDefault="00AE37D9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27EA49E8" w14:textId="2834D544" w:rsidR="00367C7C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bCs/>
                <w:szCs w:val="28"/>
              </w:rPr>
              <w:t xml:space="preserve">надання Сторчак О.В., </w:t>
            </w:r>
            <w:proofErr w:type="spellStart"/>
            <w:r w:rsidR="00F1369F" w:rsidRPr="00F1369F">
              <w:rPr>
                <w:bCs/>
                <w:szCs w:val="28"/>
              </w:rPr>
              <w:t>Дудніковій</w:t>
            </w:r>
            <w:proofErr w:type="spellEnd"/>
            <w:r w:rsidR="00F1369F" w:rsidRPr="00F1369F">
              <w:rPr>
                <w:bCs/>
                <w:szCs w:val="28"/>
              </w:rPr>
              <w:t xml:space="preserve"> А.О. земельних ділянок на вул. 1 Грудня, 82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5AF50DF6" w:rsidR="00A6064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F1369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3829D86B" w14:textId="1AF7D30E" w:rsidR="00AE37D9" w:rsidRPr="005A2399" w:rsidRDefault="00AE37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F1369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F1369F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321760">
        <w:tc>
          <w:tcPr>
            <w:tcW w:w="2235" w:type="dxa"/>
          </w:tcPr>
          <w:p w14:paraId="61BE9E39" w14:textId="304E498B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8C8C90C" w14:textId="50C93D3E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321760">
        <w:trPr>
          <w:trHeight w:val="141"/>
        </w:trPr>
        <w:tc>
          <w:tcPr>
            <w:tcW w:w="2235" w:type="dxa"/>
          </w:tcPr>
          <w:p w14:paraId="15F8AAFC" w14:textId="205EDC07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FC44C5A" w14:textId="445FE3EF" w:rsidR="00FB007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6A2AE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F1369F" w:rsidRPr="00F1369F">
              <w:rPr>
                <w:bCs/>
                <w:szCs w:val="28"/>
              </w:rPr>
              <w:t>надання Копиці О.В. земельних ділянок на пров. Миколи Леонтовича,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34828E8" w14:textId="77777777" w:rsidTr="00321760">
        <w:tc>
          <w:tcPr>
            <w:tcW w:w="2235" w:type="dxa"/>
          </w:tcPr>
          <w:p w14:paraId="516F786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DC3760" w14:textId="125FA6D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F1369F" w:rsidRPr="00F1369F">
              <w:rPr>
                <w:bCs/>
                <w:szCs w:val="28"/>
              </w:rPr>
              <w:t>надання Копиці О.В. земельних ділянок на пров. Миколи Леонтовича, 12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1D313DA8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F1369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9400D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16DFB23" w14:textId="528399F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10</w:t>
            </w:r>
            <w:r w:rsidR="00F1369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F1369F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321760">
        <w:tc>
          <w:tcPr>
            <w:tcW w:w="2235" w:type="dxa"/>
          </w:tcPr>
          <w:p w14:paraId="793301F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DE6B9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321760">
        <w:trPr>
          <w:trHeight w:val="141"/>
        </w:trPr>
        <w:tc>
          <w:tcPr>
            <w:tcW w:w="2235" w:type="dxa"/>
          </w:tcPr>
          <w:p w14:paraId="098AE2C4" w14:textId="1AC8886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02A263C" w14:textId="7E1E300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F1369F" w:rsidRPr="00F1369F">
              <w:rPr>
                <w:bCs/>
                <w:szCs w:val="28"/>
              </w:rPr>
              <w:t xml:space="preserve">надання </w:t>
            </w:r>
            <w:proofErr w:type="spellStart"/>
            <w:r w:rsidR="00F1369F" w:rsidRPr="00F1369F">
              <w:rPr>
                <w:bCs/>
                <w:szCs w:val="28"/>
              </w:rPr>
              <w:t>Піроговій</w:t>
            </w:r>
            <w:proofErr w:type="spellEnd"/>
            <w:r w:rsidR="00F1369F" w:rsidRPr="00F1369F">
              <w:rPr>
                <w:bCs/>
                <w:szCs w:val="28"/>
              </w:rPr>
              <w:t xml:space="preserve"> Т.В. земельних ділянок на вул. Петра Сагайдачного, 218 під домоволодінням у власність та оренду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321760">
        <w:tc>
          <w:tcPr>
            <w:tcW w:w="2235" w:type="dxa"/>
          </w:tcPr>
          <w:p w14:paraId="7A1884E4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036AF8E" w14:textId="22CE758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F1369F" w:rsidRPr="00F1369F">
              <w:rPr>
                <w:bCs/>
                <w:szCs w:val="28"/>
              </w:rPr>
              <w:t xml:space="preserve">надання </w:t>
            </w:r>
            <w:proofErr w:type="spellStart"/>
            <w:r w:rsidR="00F1369F" w:rsidRPr="00F1369F">
              <w:rPr>
                <w:bCs/>
                <w:szCs w:val="28"/>
              </w:rPr>
              <w:t>Піроговій</w:t>
            </w:r>
            <w:proofErr w:type="spellEnd"/>
            <w:r w:rsidR="00F1369F" w:rsidRPr="00F1369F">
              <w:rPr>
                <w:bCs/>
                <w:szCs w:val="28"/>
              </w:rPr>
              <w:t xml:space="preserve"> Т.В. земельних ділянок на вул. Петра Сагайдачного, 218 під домоволодінням у власність та оренду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7232B37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F1369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1369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7265FE1" w14:textId="718D706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F1369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295631">
              <w:rPr>
                <w:b/>
                <w:szCs w:val="28"/>
              </w:rPr>
              <w:t>6</w:t>
            </w:r>
            <w:r w:rsidR="00F1369F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321760">
        <w:tc>
          <w:tcPr>
            <w:tcW w:w="2235" w:type="dxa"/>
          </w:tcPr>
          <w:p w14:paraId="5589D27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5AFDC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321760">
        <w:trPr>
          <w:trHeight w:val="141"/>
        </w:trPr>
        <w:tc>
          <w:tcPr>
            <w:tcW w:w="2235" w:type="dxa"/>
          </w:tcPr>
          <w:p w14:paraId="67D410B8" w14:textId="1C0A131B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9260F3" w14:textId="56A05B7A" w:rsidR="005F3268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528EF" w:rsidRPr="002528EF">
              <w:rPr>
                <w:rFonts w:eastAsia="Calibri"/>
                <w:szCs w:val="28"/>
                <w:lang w:eastAsia="en-US"/>
              </w:rPr>
              <w:t xml:space="preserve"> </w:t>
            </w:r>
            <w:r w:rsidR="002528EF" w:rsidRPr="002528EF">
              <w:rPr>
                <w:bCs/>
                <w:szCs w:val="28"/>
              </w:rPr>
              <w:t xml:space="preserve">надання </w:t>
            </w:r>
            <w:proofErr w:type="spellStart"/>
            <w:r w:rsidR="002528EF" w:rsidRPr="002528EF">
              <w:rPr>
                <w:bCs/>
                <w:szCs w:val="28"/>
              </w:rPr>
              <w:t>Гурцю</w:t>
            </w:r>
            <w:proofErr w:type="spellEnd"/>
            <w:r w:rsidR="002528EF" w:rsidRPr="002528EF">
              <w:rPr>
                <w:bCs/>
                <w:szCs w:val="28"/>
              </w:rPr>
              <w:t xml:space="preserve"> М.П. земельних ділянок на пров. Володимира Сосюри, 20 під домоволодінням у власність та оренду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321760">
        <w:tc>
          <w:tcPr>
            <w:tcW w:w="2235" w:type="dxa"/>
          </w:tcPr>
          <w:p w14:paraId="6324985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83328B3" w14:textId="61D992B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528EF" w:rsidRPr="002528EF">
              <w:rPr>
                <w:rFonts w:eastAsia="Calibri"/>
                <w:szCs w:val="28"/>
                <w:lang w:eastAsia="en-US"/>
              </w:rPr>
              <w:t xml:space="preserve"> </w:t>
            </w:r>
            <w:r w:rsidR="002528EF" w:rsidRPr="002528EF">
              <w:rPr>
                <w:bCs/>
                <w:szCs w:val="28"/>
              </w:rPr>
              <w:t xml:space="preserve">надання </w:t>
            </w:r>
            <w:proofErr w:type="spellStart"/>
            <w:r w:rsidR="002528EF" w:rsidRPr="002528EF">
              <w:rPr>
                <w:bCs/>
                <w:szCs w:val="28"/>
              </w:rPr>
              <w:t>Гурцю</w:t>
            </w:r>
            <w:proofErr w:type="spellEnd"/>
            <w:r w:rsidR="002528EF" w:rsidRPr="002528EF">
              <w:rPr>
                <w:bCs/>
                <w:szCs w:val="28"/>
              </w:rPr>
              <w:t xml:space="preserve"> М.П. земельних ділянок на пров. Володимира Сосюри, 20 під домоволодінням у власність та оренду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724FC25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2528E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0523E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19725BC" w14:textId="141947C7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2528E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20523E">
              <w:rPr>
                <w:b/>
                <w:szCs w:val="28"/>
              </w:rPr>
              <w:t>6</w:t>
            </w:r>
            <w:r w:rsidR="002528E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321760">
        <w:tc>
          <w:tcPr>
            <w:tcW w:w="2235" w:type="dxa"/>
          </w:tcPr>
          <w:p w14:paraId="08E57D05" w14:textId="77777777" w:rsidR="00353B45" w:rsidRPr="005A2399" w:rsidRDefault="00353B45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6F9CBBB" w14:textId="77777777" w:rsidR="00353B45" w:rsidRPr="005A2399" w:rsidRDefault="00353B45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CBF5FED" w14:textId="77777777" w:rsidTr="00321760">
        <w:trPr>
          <w:trHeight w:val="141"/>
        </w:trPr>
        <w:tc>
          <w:tcPr>
            <w:tcW w:w="2235" w:type="dxa"/>
          </w:tcPr>
          <w:p w14:paraId="3B3492BD" w14:textId="15DA7E45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AEE22F1" w14:textId="3B4007BA" w:rsidR="0020523E" w:rsidRPr="005A2399" w:rsidRDefault="00594551" w:rsidP="00DD3879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cs="Calibri"/>
                <w:bCs/>
                <w:szCs w:val="28"/>
                <w:lang w:eastAsia="uk-UA"/>
              </w:rPr>
              <w:t xml:space="preserve">надання </w:t>
            </w:r>
            <w:proofErr w:type="spellStart"/>
            <w:r w:rsidR="00362146" w:rsidRPr="00362146">
              <w:rPr>
                <w:rFonts w:cs="Calibri"/>
                <w:bCs/>
                <w:szCs w:val="28"/>
                <w:lang w:eastAsia="uk-UA"/>
              </w:rPr>
              <w:t>Кольцовій</w:t>
            </w:r>
            <w:proofErr w:type="spellEnd"/>
            <w:r w:rsidR="00362146" w:rsidRPr="00362146">
              <w:rPr>
                <w:rFonts w:cs="Calibri"/>
                <w:bCs/>
                <w:szCs w:val="28"/>
                <w:lang w:eastAsia="uk-UA"/>
              </w:rPr>
              <w:t xml:space="preserve"> Н.Г.  земельних ділянок на пров. Павла </w:t>
            </w:r>
            <w:r w:rsidR="00362146" w:rsidRPr="00362146">
              <w:rPr>
                <w:rFonts w:cs="Calibri"/>
                <w:bCs/>
                <w:szCs w:val="28"/>
                <w:lang w:eastAsia="uk-UA"/>
              </w:rPr>
              <w:lastRenderedPageBreak/>
              <w:t>Чубинського, 24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321760">
        <w:tc>
          <w:tcPr>
            <w:tcW w:w="2235" w:type="dxa"/>
          </w:tcPr>
          <w:p w14:paraId="64CFE1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27C6011A" w14:textId="3FD2893F" w:rsidR="00594551" w:rsidRPr="005A2399" w:rsidRDefault="00594551" w:rsidP="00DD3879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cs="Calibri"/>
                <w:bCs/>
                <w:szCs w:val="28"/>
                <w:lang w:eastAsia="uk-UA"/>
              </w:rPr>
              <w:t xml:space="preserve">надання </w:t>
            </w:r>
            <w:proofErr w:type="spellStart"/>
            <w:r w:rsidR="00362146" w:rsidRPr="00362146">
              <w:rPr>
                <w:rFonts w:cs="Calibri"/>
                <w:bCs/>
                <w:szCs w:val="28"/>
                <w:lang w:eastAsia="uk-UA"/>
              </w:rPr>
              <w:t>Кольцовій</w:t>
            </w:r>
            <w:proofErr w:type="spellEnd"/>
            <w:r w:rsidR="00362146" w:rsidRPr="00362146">
              <w:rPr>
                <w:rFonts w:cs="Calibri"/>
                <w:bCs/>
                <w:szCs w:val="28"/>
                <w:lang w:eastAsia="uk-UA"/>
              </w:rPr>
              <w:t xml:space="preserve"> Н.Г.  земельних ділянок на пров. Павла Чубинського, 24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04795B31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362146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0523E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9F48321" w14:textId="7766700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10</w:t>
            </w:r>
            <w:r w:rsidR="00362146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362146">
              <w:rPr>
                <w:b/>
                <w:szCs w:val="28"/>
              </w:rPr>
              <w:t>70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321760">
        <w:tc>
          <w:tcPr>
            <w:tcW w:w="2235" w:type="dxa"/>
          </w:tcPr>
          <w:p w14:paraId="23B7276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6EBDF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321760">
        <w:trPr>
          <w:trHeight w:val="141"/>
        </w:trPr>
        <w:tc>
          <w:tcPr>
            <w:tcW w:w="2235" w:type="dxa"/>
          </w:tcPr>
          <w:p w14:paraId="0D58639F" w14:textId="7958189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F28BBA" w14:textId="5998EF9A" w:rsidR="00A86F83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02B3" w:rsidRPr="00CA02B3">
              <w:rPr>
                <w:rFonts w:eastAsia="MS Mincho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362146" w:rsidRPr="00362146">
              <w:rPr>
                <w:bCs/>
                <w:szCs w:val="28"/>
              </w:rPr>
              <w:t xml:space="preserve">надання </w:t>
            </w:r>
            <w:proofErr w:type="spellStart"/>
            <w:r w:rsidR="00362146" w:rsidRPr="00362146">
              <w:rPr>
                <w:bCs/>
                <w:szCs w:val="28"/>
              </w:rPr>
              <w:t>Фіщуку</w:t>
            </w:r>
            <w:proofErr w:type="spellEnd"/>
            <w:r w:rsidR="00362146" w:rsidRPr="00362146">
              <w:rPr>
                <w:bCs/>
                <w:szCs w:val="28"/>
              </w:rPr>
              <w:t xml:space="preserve"> В.П. земельних ділянок на </w:t>
            </w:r>
            <w:r w:rsidR="00762FDA">
              <w:rPr>
                <w:bCs/>
                <w:szCs w:val="28"/>
              </w:rPr>
              <w:t xml:space="preserve">                                 </w:t>
            </w:r>
            <w:r w:rsidR="00362146" w:rsidRPr="00362146">
              <w:rPr>
                <w:bCs/>
                <w:szCs w:val="28"/>
              </w:rPr>
              <w:t>вул. Котляревського, 9 під домоволодінням у власність та оренду</w:t>
            </w:r>
            <w:r w:rsidR="00D06AD9">
              <w:rPr>
                <w:szCs w:val="28"/>
              </w:rPr>
              <w:t>»</w:t>
            </w:r>
          </w:p>
        </w:tc>
      </w:tr>
      <w:tr w:rsidR="00594551" w:rsidRPr="005A2399" w14:paraId="4BA75848" w14:textId="77777777" w:rsidTr="00321760">
        <w:tc>
          <w:tcPr>
            <w:tcW w:w="2235" w:type="dxa"/>
          </w:tcPr>
          <w:p w14:paraId="2772281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9B8965" w14:textId="1A91FFEB" w:rsidR="00AE37D9" w:rsidRPr="00D3031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362146" w:rsidRPr="00362146">
              <w:rPr>
                <w:bCs/>
                <w:szCs w:val="28"/>
              </w:rPr>
              <w:t xml:space="preserve">надання </w:t>
            </w:r>
            <w:proofErr w:type="spellStart"/>
            <w:r w:rsidR="00362146" w:rsidRPr="00362146">
              <w:rPr>
                <w:bCs/>
                <w:szCs w:val="28"/>
              </w:rPr>
              <w:t>Фіщуку</w:t>
            </w:r>
            <w:proofErr w:type="spellEnd"/>
            <w:r w:rsidR="00362146" w:rsidRPr="00362146">
              <w:rPr>
                <w:bCs/>
                <w:szCs w:val="28"/>
              </w:rPr>
              <w:t xml:space="preserve"> В.П. земельних ділянок на вул. Котляревського, 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  <w:p w14:paraId="4B51A951" w14:textId="037F9E1B" w:rsidR="0029563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362146">
              <w:rPr>
                <w:b/>
                <w:bCs/>
                <w:szCs w:val="28"/>
              </w:rPr>
              <w:t>0</w:t>
            </w:r>
            <w:r w:rsidR="00D3031F">
              <w:rPr>
                <w:b/>
                <w:bCs/>
                <w:szCs w:val="28"/>
              </w:rPr>
              <w:t>,</w:t>
            </w:r>
            <w:r w:rsidR="00A67E09" w:rsidRPr="00A67E09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D3031F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D331488" w14:textId="2CB7792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10</w:t>
            </w:r>
            <w:r w:rsidR="00362146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362146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321760">
        <w:tc>
          <w:tcPr>
            <w:tcW w:w="2235" w:type="dxa"/>
          </w:tcPr>
          <w:p w14:paraId="6DF2A8CE" w14:textId="68CC1A66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42E132" w14:textId="10BA9C8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321760">
        <w:trPr>
          <w:trHeight w:val="141"/>
        </w:trPr>
        <w:tc>
          <w:tcPr>
            <w:tcW w:w="2235" w:type="dxa"/>
          </w:tcPr>
          <w:p w14:paraId="1FCF17A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  <w:p w14:paraId="40F2F220" w14:textId="715D206B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3F88DF" w14:textId="1BED568A" w:rsidR="00CE2DF0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70093A" w:rsidRPr="0070093A">
              <w:rPr>
                <w:bCs/>
                <w:szCs w:val="28"/>
              </w:rPr>
              <w:t>надання Косенко В.П. земельних ділянок на вул. Сенатора, 21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321760">
        <w:tc>
          <w:tcPr>
            <w:tcW w:w="2235" w:type="dxa"/>
          </w:tcPr>
          <w:p w14:paraId="043BA5EF" w14:textId="76CBF69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9D5004" w14:textId="363C6746" w:rsidR="005F326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70093A" w:rsidRPr="0070093A">
              <w:rPr>
                <w:bCs/>
                <w:szCs w:val="28"/>
              </w:rPr>
              <w:t>надання Косенко В.П. земельних ділянок на вул. Сенатора, 21 під домоволодінням у власність та оренду</w:t>
            </w:r>
            <w:r w:rsidR="00593EF6" w:rsidRPr="005A2399">
              <w:rPr>
                <w:szCs w:val="28"/>
              </w:rPr>
              <w:t>»</w:t>
            </w:r>
            <w:r w:rsidR="00593EF6" w:rsidRPr="005A2399">
              <w:rPr>
                <w:i/>
                <w:szCs w:val="28"/>
              </w:rPr>
              <w:t xml:space="preserve"> 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50A2740" w14:textId="7013415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</w:t>
            </w:r>
            <w:r w:rsidR="0070093A">
              <w:rPr>
                <w:b/>
                <w:bCs/>
                <w:szCs w:val="28"/>
              </w:rPr>
              <w:t>0</w:t>
            </w:r>
            <w:r w:rsidR="00B63F0F" w:rsidRPr="00B63F0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3031F">
              <w:rPr>
                <w:b/>
                <w:bCs/>
                <w:szCs w:val="28"/>
              </w:rPr>
              <w:t>0</w:t>
            </w:r>
            <w:r w:rsidR="00B63F0F" w:rsidRPr="00B63F0F">
              <w:rPr>
                <w:b/>
                <w:bCs/>
                <w:szCs w:val="28"/>
              </w:rPr>
              <w:t>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6AEF5AD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10</w:t>
            </w:r>
            <w:r w:rsidR="0070093A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-7</w:t>
            </w:r>
            <w:r w:rsidR="0070093A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321760">
        <w:tc>
          <w:tcPr>
            <w:tcW w:w="2235" w:type="dxa"/>
          </w:tcPr>
          <w:p w14:paraId="7F2A114D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BE6AB0A" w14:textId="77777777" w:rsidR="00553E1C" w:rsidRPr="005A2399" w:rsidRDefault="00553E1C" w:rsidP="00DD3879">
            <w:pPr>
              <w:ind w:left="-57"/>
              <w:rPr>
                <w:szCs w:val="28"/>
              </w:rPr>
            </w:pPr>
          </w:p>
        </w:tc>
      </w:tr>
      <w:tr w:rsidR="00594551" w:rsidRPr="005A2399" w14:paraId="3106FBDD" w14:textId="77777777" w:rsidTr="00321760">
        <w:trPr>
          <w:trHeight w:val="141"/>
        </w:trPr>
        <w:tc>
          <w:tcPr>
            <w:tcW w:w="2235" w:type="dxa"/>
          </w:tcPr>
          <w:p w14:paraId="463D75CA" w14:textId="7DD8882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DCA086" w14:textId="4F8443E5" w:rsidR="00594551" w:rsidRPr="005A2399" w:rsidRDefault="00594551" w:rsidP="00DD3879">
            <w:pPr>
              <w:ind w:left="-57"/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3F6C73" w:rsidRPr="003F6C73">
              <w:rPr>
                <w:bCs/>
                <w:szCs w:val="28"/>
              </w:rPr>
              <w:t xml:space="preserve">надання Зайвій Т.Г. земельних ділянок на вул. Івана </w:t>
            </w:r>
            <w:proofErr w:type="spellStart"/>
            <w:r w:rsidR="003F6C73" w:rsidRPr="003F6C73">
              <w:rPr>
                <w:bCs/>
                <w:szCs w:val="28"/>
              </w:rPr>
              <w:t>Дороганевського</w:t>
            </w:r>
            <w:proofErr w:type="spellEnd"/>
            <w:r w:rsidR="003F6C73" w:rsidRPr="003F6C73">
              <w:rPr>
                <w:bCs/>
                <w:szCs w:val="28"/>
              </w:rPr>
              <w:t>, 40 під домоволодінням у власність та оренду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321760">
        <w:tc>
          <w:tcPr>
            <w:tcW w:w="2235" w:type="dxa"/>
          </w:tcPr>
          <w:p w14:paraId="73F9163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FE0E47" w14:textId="6A851331" w:rsidR="00B63F0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bCs/>
                <w:szCs w:val="28"/>
              </w:rPr>
              <w:t xml:space="preserve">надання Зайвій Т.Г. земельних ділянок на вул. Івана </w:t>
            </w:r>
            <w:proofErr w:type="spellStart"/>
            <w:r w:rsidR="003F6C73" w:rsidRPr="003F6C73">
              <w:rPr>
                <w:bCs/>
                <w:szCs w:val="28"/>
              </w:rPr>
              <w:t>Дороганевського</w:t>
            </w:r>
            <w:proofErr w:type="spellEnd"/>
            <w:r w:rsidR="003F6C73" w:rsidRPr="003F6C73">
              <w:rPr>
                <w:bCs/>
                <w:szCs w:val="28"/>
              </w:rPr>
              <w:t>, 40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  <w:r w:rsidR="00B63F0F">
              <w:rPr>
                <w:i/>
                <w:szCs w:val="28"/>
              </w:rPr>
              <w:t xml:space="preserve"> </w:t>
            </w:r>
          </w:p>
          <w:p w14:paraId="2C0998A5" w14:textId="032F501F" w:rsidR="00BB4F30" w:rsidRPr="00B63F0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3F6C73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69D3167" w14:textId="4144E37A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10</w:t>
            </w:r>
            <w:r w:rsidR="003F6C7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-7</w:t>
            </w:r>
            <w:r w:rsidR="003F6C73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321760">
        <w:tc>
          <w:tcPr>
            <w:tcW w:w="2235" w:type="dxa"/>
          </w:tcPr>
          <w:p w14:paraId="01399CC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40377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321760">
        <w:trPr>
          <w:trHeight w:val="141"/>
        </w:trPr>
        <w:tc>
          <w:tcPr>
            <w:tcW w:w="2235" w:type="dxa"/>
          </w:tcPr>
          <w:p w14:paraId="0EDC8CBF" w14:textId="32F14F0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102802" w14:textId="047B5C6A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3F6C73" w:rsidRPr="003F6C73">
              <w:rPr>
                <w:bCs/>
                <w:color w:val="000000"/>
                <w:szCs w:val="28"/>
              </w:rPr>
              <w:t>надання Губенку В.О. земельних ділянок на вул. Зарічній, 7/1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1E961" w14:textId="77777777" w:rsidTr="00321760">
        <w:tc>
          <w:tcPr>
            <w:tcW w:w="2235" w:type="dxa"/>
          </w:tcPr>
          <w:p w14:paraId="60DAA86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880927" w14:textId="5031FCE6" w:rsidR="004A43A2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bCs/>
                <w:color w:val="000000"/>
                <w:szCs w:val="28"/>
              </w:rPr>
              <w:t>надання Губенку В.О. земельних ділянок на вул. Зарічній, 7/1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  <w:p w14:paraId="00A0E14D" w14:textId="6651FE32" w:rsidR="007E5405" w:rsidRPr="00B63F0F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3F6C73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D10E1C5" w14:textId="457FF3D5" w:rsidR="00594551" w:rsidRPr="005A2399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3F6C7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-7</w:t>
            </w:r>
            <w:r w:rsidR="003F6C73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321760">
        <w:tc>
          <w:tcPr>
            <w:tcW w:w="2235" w:type="dxa"/>
          </w:tcPr>
          <w:p w14:paraId="01E36E28" w14:textId="77777777" w:rsidR="009B65CF" w:rsidRPr="005A2399" w:rsidRDefault="009B65C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05A025" w14:textId="77777777" w:rsidR="009B65CF" w:rsidRPr="005A2399" w:rsidRDefault="009B65C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321760">
        <w:trPr>
          <w:trHeight w:val="141"/>
        </w:trPr>
        <w:tc>
          <w:tcPr>
            <w:tcW w:w="2235" w:type="dxa"/>
          </w:tcPr>
          <w:p w14:paraId="054E6D52" w14:textId="74ECA03D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CC4A600" w14:textId="12CC890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F6C73" w:rsidRPr="003F6C73">
              <w:rPr>
                <w:bCs/>
                <w:color w:val="000000"/>
                <w:szCs w:val="28"/>
                <w:lang w:bidi="uk-UA"/>
              </w:rPr>
              <w:t xml:space="preserve">надання Литвиненко Л.П., </w:t>
            </w:r>
            <w:proofErr w:type="spellStart"/>
            <w:r w:rsidR="003F6C73" w:rsidRPr="003F6C73">
              <w:rPr>
                <w:bCs/>
                <w:color w:val="000000"/>
                <w:szCs w:val="28"/>
                <w:lang w:bidi="uk-UA"/>
              </w:rPr>
              <w:t>Сербіній</w:t>
            </w:r>
            <w:proofErr w:type="spellEnd"/>
            <w:r w:rsidR="003F6C73" w:rsidRPr="003F6C73">
              <w:rPr>
                <w:bCs/>
                <w:color w:val="000000"/>
                <w:szCs w:val="28"/>
                <w:lang w:bidi="uk-UA"/>
              </w:rPr>
              <w:t xml:space="preserve"> О.М. земельних ділянок на вул. Михайла Вербицького, 40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321760">
        <w:tc>
          <w:tcPr>
            <w:tcW w:w="2235" w:type="dxa"/>
          </w:tcPr>
          <w:p w14:paraId="059D994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58D2AC" w14:textId="26D3210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F6C73" w:rsidRPr="003F6C73">
              <w:rPr>
                <w:bCs/>
                <w:color w:val="000000"/>
                <w:szCs w:val="28"/>
                <w:lang w:bidi="uk-UA"/>
              </w:rPr>
              <w:t xml:space="preserve">надання Литвиненко Л.П., </w:t>
            </w:r>
            <w:proofErr w:type="spellStart"/>
            <w:r w:rsidR="003F6C73" w:rsidRPr="003F6C73">
              <w:rPr>
                <w:bCs/>
                <w:color w:val="000000"/>
                <w:szCs w:val="28"/>
                <w:lang w:bidi="uk-UA"/>
              </w:rPr>
              <w:t>Сербіній</w:t>
            </w:r>
            <w:proofErr w:type="spellEnd"/>
            <w:r w:rsidR="003F6C73" w:rsidRPr="003F6C73">
              <w:rPr>
                <w:bCs/>
                <w:color w:val="000000"/>
                <w:szCs w:val="28"/>
                <w:lang w:bidi="uk-UA"/>
              </w:rPr>
              <w:t xml:space="preserve"> О.М. земельних ділянок на вул. Михайла Вербицького, 40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  <w:p w14:paraId="7FB903B3" w14:textId="661AF6D7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3F6C73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77CFE44F" w14:textId="59FCA4B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3F6C73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3F6C73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321760">
        <w:tc>
          <w:tcPr>
            <w:tcW w:w="2235" w:type="dxa"/>
          </w:tcPr>
          <w:p w14:paraId="494B56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206AD" w14:textId="77777777" w:rsidR="006C6E17" w:rsidRPr="005A2399" w:rsidRDefault="006C6E1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321760">
        <w:tc>
          <w:tcPr>
            <w:tcW w:w="2235" w:type="dxa"/>
          </w:tcPr>
          <w:p w14:paraId="272B149B" w14:textId="6E61A148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C24F88" w14:textId="78A3EBB2" w:rsidR="00594551" w:rsidRPr="005A2399" w:rsidRDefault="0059455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2E2485" w:rsidRPr="002E2485">
              <w:rPr>
                <w:bCs/>
                <w:szCs w:val="28"/>
              </w:rPr>
              <w:t xml:space="preserve">надання </w:t>
            </w:r>
            <w:proofErr w:type="spellStart"/>
            <w:r w:rsidR="002E2485" w:rsidRPr="002E2485">
              <w:rPr>
                <w:bCs/>
                <w:szCs w:val="28"/>
              </w:rPr>
              <w:t>Парахневич</w:t>
            </w:r>
            <w:proofErr w:type="spellEnd"/>
            <w:r w:rsidR="002E2485" w:rsidRPr="002E2485">
              <w:rPr>
                <w:bCs/>
                <w:szCs w:val="28"/>
              </w:rPr>
              <w:t xml:space="preserve">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Лесі Українки, 4</w:t>
            </w:r>
            <w:r w:rsidRPr="005A2399">
              <w:rPr>
                <w:szCs w:val="28"/>
              </w:rPr>
              <w:t>»</w:t>
            </w:r>
          </w:p>
        </w:tc>
      </w:tr>
      <w:tr w:rsidR="00735533" w:rsidRPr="005A2399" w14:paraId="32F8EDC8" w14:textId="77777777" w:rsidTr="00321760">
        <w:trPr>
          <w:trHeight w:val="2111"/>
        </w:trPr>
        <w:tc>
          <w:tcPr>
            <w:tcW w:w="2235" w:type="dxa"/>
          </w:tcPr>
          <w:p w14:paraId="4041E88D" w14:textId="174FC608" w:rsidR="00735533" w:rsidRPr="005A2399" w:rsidRDefault="00735533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6CE0D1" w14:textId="578F6F97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2E2485" w:rsidRPr="002E2485">
              <w:rPr>
                <w:bCs/>
                <w:szCs w:val="28"/>
              </w:rPr>
              <w:t xml:space="preserve">надання </w:t>
            </w:r>
            <w:proofErr w:type="spellStart"/>
            <w:r w:rsidR="002E2485" w:rsidRPr="002E2485">
              <w:rPr>
                <w:bCs/>
                <w:szCs w:val="28"/>
              </w:rPr>
              <w:t>Парахневич</w:t>
            </w:r>
            <w:proofErr w:type="spellEnd"/>
            <w:r w:rsidR="002E2485" w:rsidRPr="002E2485">
              <w:rPr>
                <w:bCs/>
                <w:szCs w:val="28"/>
              </w:rPr>
              <w:t xml:space="preserve">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      </w:t>
            </w:r>
            <w:r w:rsidR="002E2485" w:rsidRPr="002E2485">
              <w:rPr>
                <w:bCs/>
                <w:szCs w:val="28"/>
              </w:rPr>
              <w:t>вул. Лесі Українки, 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00820BC8" w:rsidR="00735533" w:rsidRPr="005A2399" w:rsidRDefault="00735533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4A43A2">
              <w:rPr>
                <w:b/>
                <w:bCs/>
                <w:szCs w:val="28"/>
              </w:rPr>
              <w:t>2</w:t>
            </w:r>
            <w:r w:rsidR="002E2485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B8330EE" w14:textId="0F51D87A" w:rsidR="00735533" w:rsidRPr="005A2399" w:rsidRDefault="00735533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2E248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-7</w:t>
            </w:r>
            <w:r w:rsidR="002E248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35533" w:rsidRPr="005A2399" w14:paraId="2D5D0C73" w14:textId="77777777" w:rsidTr="00321760">
        <w:trPr>
          <w:trHeight w:val="286"/>
        </w:trPr>
        <w:tc>
          <w:tcPr>
            <w:tcW w:w="2235" w:type="dxa"/>
          </w:tcPr>
          <w:p w14:paraId="3738D8AC" w14:textId="77777777" w:rsidR="00735533" w:rsidRPr="005A2399" w:rsidRDefault="0073553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D0D89" w14:textId="77777777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5FA8B1D" w14:textId="77777777" w:rsidTr="00321760">
        <w:tc>
          <w:tcPr>
            <w:tcW w:w="2235" w:type="dxa"/>
          </w:tcPr>
          <w:p w14:paraId="4B141D75" w14:textId="15BD575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DBAE546" w14:textId="6EE67E51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2E2485" w:rsidRPr="002E2485">
              <w:rPr>
                <w:bCs/>
                <w:szCs w:val="28"/>
              </w:rPr>
              <w:t xml:space="preserve">надання </w:t>
            </w:r>
            <w:proofErr w:type="spellStart"/>
            <w:r w:rsidR="002E2485" w:rsidRPr="002E2485">
              <w:rPr>
                <w:bCs/>
                <w:szCs w:val="28"/>
              </w:rPr>
              <w:t>Товстопяту</w:t>
            </w:r>
            <w:proofErr w:type="spellEnd"/>
            <w:r w:rsidR="002E2485" w:rsidRPr="002E2485">
              <w:rPr>
                <w:bCs/>
                <w:szCs w:val="28"/>
              </w:rPr>
              <w:t xml:space="preserve">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Євгенія Войцехівського, 1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572B755" w14:textId="77777777" w:rsidTr="00321760">
        <w:tc>
          <w:tcPr>
            <w:tcW w:w="2235" w:type="dxa"/>
          </w:tcPr>
          <w:p w14:paraId="18BAB4A8" w14:textId="28D3BF19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E56EE82" w14:textId="210887B0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2E2485" w:rsidRPr="002E2485">
              <w:rPr>
                <w:bCs/>
                <w:szCs w:val="28"/>
              </w:rPr>
              <w:t xml:space="preserve">надання </w:t>
            </w:r>
            <w:proofErr w:type="spellStart"/>
            <w:r w:rsidR="002E2485" w:rsidRPr="002E2485">
              <w:rPr>
                <w:bCs/>
                <w:szCs w:val="28"/>
              </w:rPr>
              <w:t>Товстопяту</w:t>
            </w:r>
            <w:proofErr w:type="spellEnd"/>
            <w:r w:rsidR="002E2485" w:rsidRPr="002E2485">
              <w:rPr>
                <w:bCs/>
                <w:szCs w:val="28"/>
              </w:rPr>
              <w:t xml:space="preserve">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</w:t>
            </w:r>
            <w:r w:rsidR="002E2485" w:rsidRPr="002E2485">
              <w:rPr>
                <w:bCs/>
                <w:szCs w:val="28"/>
              </w:rPr>
              <w:t>пров. Євгенія Войцехівського, 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08D58E" w14:textId="205B5A97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2E2485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B14A0D" w14:textId="578C79DC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2E248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-7</w:t>
            </w:r>
            <w:r w:rsidR="002E2485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D55E460" w14:textId="77777777" w:rsidTr="00321760">
        <w:tc>
          <w:tcPr>
            <w:tcW w:w="2235" w:type="dxa"/>
          </w:tcPr>
          <w:p w14:paraId="4C5BCC2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8B3306E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F3F7D39" w14:textId="77777777" w:rsidTr="00321760">
        <w:tc>
          <w:tcPr>
            <w:tcW w:w="2235" w:type="dxa"/>
          </w:tcPr>
          <w:p w14:paraId="3326E675" w14:textId="4D4DE797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663D717" w14:textId="59C973F0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5605" w:rsidRPr="00BD5605">
              <w:rPr>
                <w:bCs/>
                <w:szCs w:val="28"/>
              </w:rPr>
              <w:lastRenderedPageBreak/>
              <w:t>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пров. Східному, 8-А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92CB507" w14:textId="77777777" w:rsidTr="00321760">
        <w:tc>
          <w:tcPr>
            <w:tcW w:w="2235" w:type="dxa"/>
          </w:tcPr>
          <w:p w14:paraId="71B3D4E3" w14:textId="0937146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211694D4" w14:textId="0A033619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5605" w:rsidRPr="00BD5605">
              <w:rPr>
                <w:bCs/>
                <w:szCs w:val="28"/>
              </w:rPr>
              <w:t xml:space="preserve">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</w:t>
            </w:r>
            <w:r w:rsidR="00BD5605" w:rsidRPr="00BD5605">
              <w:rPr>
                <w:bCs/>
                <w:szCs w:val="28"/>
              </w:rPr>
              <w:t>пров. Східному, 8-А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584195" w14:textId="27892FDA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BD5605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AFAF8EF" w14:textId="3C6FDA86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BD5605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-7</w:t>
            </w:r>
            <w:r w:rsidR="00BD5605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B99736A" w14:textId="77777777" w:rsidTr="00321760">
        <w:tc>
          <w:tcPr>
            <w:tcW w:w="2235" w:type="dxa"/>
          </w:tcPr>
          <w:p w14:paraId="2DFED405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4188455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087F4223" w14:textId="77777777" w:rsidTr="00321760">
        <w:tc>
          <w:tcPr>
            <w:tcW w:w="2235" w:type="dxa"/>
          </w:tcPr>
          <w:p w14:paraId="28ED8EBD" w14:textId="619F694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C89AB59" w14:textId="2698574F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806187" w:rsidRPr="00806187">
              <w:rPr>
                <w:bCs/>
                <w:szCs w:val="28"/>
              </w:rPr>
              <w:t xml:space="preserve">надання </w:t>
            </w:r>
            <w:proofErr w:type="spellStart"/>
            <w:r w:rsidR="00806187" w:rsidRPr="00806187">
              <w:rPr>
                <w:bCs/>
                <w:szCs w:val="28"/>
              </w:rPr>
              <w:t>Желонській</w:t>
            </w:r>
            <w:proofErr w:type="spellEnd"/>
            <w:r w:rsidR="00806187" w:rsidRPr="00806187">
              <w:rPr>
                <w:bCs/>
                <w:szCs w:val="28"/>
              </w:rPr>
              <w:t xml:space="preserve">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52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09E9A42F" w14:textId="77777777" w:rsidTr="00321760">
        <w:tc>
          <w:tcPr>
            <w:tcW w:w="2235" w:type="dxa"/>
          </w:tcPr>
          <w:p w14:paraId="1518F329" w14:textId="4C3406D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F77BD1" w14:textId="6DC15B0F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806187" w:rsidRPr="00806187">
              <w:rPr>
                <w:bCs/>
                <w:szCs w:val="28"/>
              </w:rPr>
              <w:t xml:space="preserve">надання </w:t>
            </w:r>
            <w:proofErr w:type="spellStart"/>
            <w:r w:rsidR="00806187" w:rsidRPr="00806187">
              <w:rPr>
                <w:bCs/>
                <w:szCs w:val="28"/>
              </w:rPr>
              <w:t>Желонській</w:t>
            </w:r>
            <w:proofErr w:type="spellEnd"/>
            <w:r w:rsidR="00806187" w:rsidRPr="00806187">
              <w:rPr>
                <w:bCs/>
                <w:szCs w:val="28"/>
              </w:rPr>
              <w:t xml:space="preserve">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  </w:t>
            </w:r>
            <w:r w:rsidR="00806187" w:rsidRPr="00806187">
              <w:rPr>
                <w:bCs/>
                <w:szCs w:val="28"/>
              </w:rPr>
              <w:t>вул. академіка Вернадського, 52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55B141" w14:textId="598C824F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806187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A43A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9353971" w14:textId="3884C266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806187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4A43A2">
              <w:rPr>
                <w:b/>
                <w:szCs w:val="28"/>
              </w:rPr>
              <w:t>7</w:t>
            </w:r>
            <w:r w:rsidR="00806187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6E3BC72" w14:textId="77777777" w:rsidTr="00321760">
        <w:tc>
          <w:tcPr>
            <w:tcW w:w="2235" w:type="dxa"/>
          </w:tcPr>
          <w:p w14:paraId="634C439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FC8D6C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1EDC1225" w14:textId="77777777" w:rsidTr="00321760">
        <w:tc>
          <w:tcPr>
            <w:tcW w:w="2235" w:type="dxa"/>
          </w:tcPr>
          <w:p w14:paraId="79C157DF" w14:textId="2540703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9550CE3" w14:textId="3F1318A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E347FA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E347FA" w:rsidRPr="00E347FA">
              <w:rPr>
                <w:bCs/>
                <w:szCs w:val="28"/>
                <w:lang w:bidi="uk-UA"/>
              </w:rPr>
              <w:t>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81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C896284" w14:textId="77777777" w:rsidTr="00321760">
        <w:tc>
          <w:tcPr>
            <w:tcW w:w="2235" w:type="dxa"/>
          </w:tcPr>
          <w:p w14:paraId="7BB0D953" w14:textId="012ECD8E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B906EE3" w14:textId="4FD51EC2" w:rsidR="008765B0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E347FA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E347FA" w:rsidRPr="00E347FA">
              <w:rPr>
                <w:bCs/>
                <w:szCs w:val="28"/>
                <w:lang w:bidi="uk-UA"/>
              </w:rPr>
              <w:t xml:space="preserve">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  <w:lang w:bidi="uk-UA"/>
              </w:rPr>
              <w:t xml:space="preserve">             </w:t>
            </w:r>
            <w:r w:rsidR="00E347FA" w:rsidRPr="00E347FA">
              <w:rPr>
                <w:bCs/>
                <w:szCs w:val="28"/>
                <w:lang w:bidi="uk-UA"/>
              </w:rPr>
              <w:t>вул. Павла Загребельного, 81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2D00806" w14:textId="77777777" w:rsidR="00762FDA" w:rsidRPr="005A2399" w:rsidRDefault="00762FD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6EFB0468" w14:textId="1FEBF517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E347FA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A8E34B8" w14:textId="255FFA0A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E347FA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E347FA">
              <w:rPr>
                <w:b/>
                <w:szCs w:val="28"/>
              </w:rPr>
              <w:t>80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C61E7E" w14:textId="77777777" w:rsidTr="00321760">
        <w:tc>
          <w:tcPr>
            <w:tcW w:w="2235" w:type="dxa"/>
          </w:tcPr>
          <w:p w14:paraId="61141746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ACDD08A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5DF07D1A" w14:textId="77777777" w:rsidTr="00321760">
        <w:tc>
          <w:tcPr>
            <w:tcW w:w="2235" w:type="dxa"/>
          </w:tcPr>
          <w:p w14:paraId="5F8C91E0" w14:textId="0E61798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EC530DE" w14:textId="38188595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8F6ABF">
              <w:rPr>
                <w:rFonts w:eastAsia="Calibri"/>
                <w:szCs w:val="28"/>
                <w:lang w:eastAsia="en-US"/>
              </w:rPr>
              <w:t xml:space="preserve"> </w:t>
            </w:r>
            <w:r w:rsidR="008F6ABF" w:rsidRPr="008F6ABF">
              <w:rPr>
                <w:bCs/>
                <w:szCs w:val="28"/>
              </w:rPr>
              <w:t xml:space="preserve">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</w:t>
            </w:r>
            <w:r w:rsidR="008F6ABF" w:rsidRPr="008F6ABF">
              <w:rPr>
                <w:bCs/>
                <w:szCs w:val="28"/>
              </w:rPr>
              <w:lastRenderedPageBreak/>
              <w:t>під домоволодінням на пров. Червоному, 4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B0FFD13" w14:textId="77777777" w:rsidTr="00321760">
        <w:tc>
          <w:tcPr>
            <w:tcW w:w="2235" w:type="dxa"/>
          </w:tcPr>
          <w:p w14:paraId="6DFC4115" w14:textId="65D63A3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66846FF3" w14:textId="1FDD40F8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8F6ABF">
              <w:rPr>
                <w:rFonts w:eastAsia="Calibri"/>
                <w:szCs w:val="28"/>
                <w:lang w:eastAsia="en-US"/>
              </w:rPr>
              <w:t xml:space="preserve"> </w:t>
            </w:r>
            <w:r w:rsidR="008F6ABF" w:rsidRPr="008F6ABF">
              <w:rPr>
                <w:bCs/>
                <w:szCs w:val="28"/>
              </w:rPr>
              <w:t xml:space="preserve">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  </w:t>
            </w:r>
            <w:r w:rsidR="008F6ABF" w:rsidRPr="008F6ABF">
              <w:rPr>
                <w:bCs/>
                <w:szCs w:val="28"/>
              </w:rPr>
              <w:t>пров. Червоному, 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C7B5EA" w14:textId="43082F19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8F6ABF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159BF63" w14:textId="520816D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8F6AB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-8</w:t>
            </w:r>
            <w:r w:rsidR="008F6AB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9405AE7" w14:textId="77777777" w:rsidTr="00321760">
        <w:tc>
          <w:tcPr>
            <w:tcW w:w="2235" w:type="dxa"/>
          </w:tcPr>
          <w:p w14:paraId="5F6CA00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5437DD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2BF22066" w14:textId="77777777" w:rsidTr="00321760">
        <w:tc>
          <w:tcPr>
            <w:tcW w:w="2235" w:type="dxa"/>
          </w:tcPr>
          <w:p w14:paraId="64EC4507" w14:textId="21E675E0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1A13" w14:textId="3AC29ABA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C24490">
              <w:rPr>
                <w:rFonts w:eastAsia="Calibri"/>
                <w:szCs w:val="28"/>
                <w:lang w:eastAsia="en-US"/>
              </w:rPr>
              <w:t xml:space="preserve"> </w:t>
            </w:r>
            <w:r w:rsidR="00C24490" w:rsidRPr="00C24490">
              <w:rPr>
                <w:bCs/>
                <w:szCs w:val="28"/>
              </w:rPr>
              <w:t>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Миколи Зерова, 20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FEC378D" w14:textId="77777777" w:rsidTr="00321760">
        <w:tc>
          <w:tcPr>
            <w:tcW w:w="2235" w:type="dxa"/>
          </w:tcPr>
          <w:p w14:paraId="02D1A633" w14:textId="416CB86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EB49DF" w14:textId="0615008A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C24490">
              <w:rPr>
                <w:rFonts w:eastAsia="Calibri"/>
                <w:szCs w:val="28"/>
                <w:lang w:eastAsia="en-US"/>
              </w:rPr>
              <w:t xml:space="preserve"> </w:t>
            </w:r>
            <w:r w:rsidR="00C24490" w:rsidRPr="00C24490">
              <w:rPr>
                <w:bCs/>
                <w:szCs w:val="28"/>
              </w:rPr>
              <w:t xml:space="preserve">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  </w:t>
            </w:r>
            <w:r w:rsidR="00C24490" w:rsidRPr="00C24490">
              <w:rPr>
                <w:bCs/>
                <w:szCs w:val="28"/>
              </w:rPr>
              <w:t>вул. Миколи Зерова, 20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77DAC8E" w14:textId="69A676BD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C24490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FE1AE65" w14:textId="12252DC8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C24490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-8</w:t>
            </w:r>
            <w:r w:rsidR="00C2449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EC67247" w14:textId="77777777" w:rsidTr="00321760">
        <w:tc>
          <w:tcPr>
            <w:tcW w:w="2235" w:type="dxa"/>
          </w:tcPr>
          <w:p w14:paraId="341C0B6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2EED0A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0CAAFE28" w14:textId="77777777" w:rsidTr="00321760">
        <w:tc>
          <w:tcPr>
            <w:tcW w:w="2235" w:type="dxa"/>
          </w:tcPr>
          <w:p w14:paraId="6E1AD3B3" w14:textId="4C8E19B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3865ED" w14:textId="707CC7A2" w:rsidR="00485DA1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32D5F" w:rsidRPr="00D32D5F">
              <w:rPr>
                <w:bCs/>
                <w:szCs w:val="28"/>
              </w:rPr>
              <w:t>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5-А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639D8DE" w14:textId="77777777" w:rsidTr="00321760">
        <w:tc>
          <w:tcPr>
            <w:tcW w:w="2235" w:type="dxa"/>
          </w:tcPr>
          <w:p w14:paraId="16E4FBD5" w14:textId="793FB8F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A7EAB2" w14:textId="3D8D2D2A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32D5F" w:rsidRPr="00D32D5F">
              <w:rPr>
                <w:bCs/>
                <w:szCs w:val="28"/>
              </w:rPr>
              <w:t xml:space="preserve">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  </w:t>
            </w:r>
            <w:r w:rsidR="00D32D5F" w:rsidRPr="00D32D5F">
              <w:rPr>
                <w:bCs/>
                <w:szCs w:val="28"/>
              </w:rPr>
              <w:t>пров. Серебрянському, 5-А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E37804" w14:textId="7F75B4D2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D32D5F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9DCFCD" w14:textId="73100C29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D32D5F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A8526D">
              <w:rPr>
                <w:b/>
                <w:szCs w:val="28"/>
              </w:rPr>
              <w:t>8</w:t>
            </w:r>
            <w:r w:rsidR="00D32D5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5325B16" w14:textId="77777777" w:rsidTr="00321760">
        <w:tc>
          <w:tcPr>
            <w:tcW w:w="2235" w:type="dxa"/>
          </w:tcPr>
          <w:p w14:paraId="54419DF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567E26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44C69F43" w14:textId="77777777" w:rsidTr="00321760">
        <w:tc>
          <w:tcPr>
            <w:tcW w:w="2235" w:type="dxa"/>
          </w:tcPr>
          <w:p w14:paraId="67DD2864" w14:textId="2ED9D401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A637685" w14:textId="6A97957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6646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64652" w:rsidRPr="00664652">
              <w:rPr>
                <w:bCs/>
                <w:szCs w:val="28"/>
              </w:rPr>
              <w:t>надання Осадчому П.М.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8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368E7BB" w14:textId="77777777" w:rsidTr="00321760">
        <w:tc>
          <w:tcPr>
            <w:tcW w:w="2235" w:type="dxa"/>
          </w:tcPr>
          <w:p w14:paraId="12D8AA1B" w14:textId="431F6E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B422B87" w14:textId="023D5928" w:rsidR="00E4435A" w:rsidRPr="0011762B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6646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664652" w:rsidRPr="00664652">
              <w:rPr>
                <w:bCs/>
                <w:szCs w:val="28"/>
              </w:rPr>
              <w:t xml:space="preserve">надання Осадчому П.М. дозволу на розроблення технічної документації із </w:t>
            </w:r>
            <w:r w:rsidR="00664652" w:rsidRPr="00664652">
              <w:rPr>
                <w:bCs/>
                <w:szCs w:val="28"/>
              </w:rPr>
              <w:lastRenderedPageBreak/>
              <w:t xml:space="preserve">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   </w:t>
            </w:r>
            <w:r w:rsidR="00664652" w:rsidRPr="00664652">
              <w:rPr>
                <w:bCs/>
                <w:szCs w:val="28"/>
              </w:rPr>
              <w:t>вул. Миру, 8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4139AC0" w14:textId="071A45FF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664652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D027C57" w14:textId="7E7383F0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664652">
              <w:rPr>
                <w:b/>
                <w:szCs w:val="28"/>
              </w:rPr>
              <w:t>9</w:t>
            </w:r>
            <w:r w:rsidR="00A8526D">
              <w:rPr>
                <w:b/>
                <w:szCs w:val="28"/>
              </w:rPr>
              <w:t>-8</w:t>
            </w:r>
            <w:r w:rsidR="00664652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5B34E0E" w14:textId="77777777" w:rsidTr="00321760">
        <w:tc>
          <w:tcPr>
            <w:tcW w:w="2235" w:type="dxa"/>
          </w:tcPr>
          <w:p w14:paraId="418CB3F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DE001D6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62F3ED76" w14:textId="77777777" w:rsidTr="00321760">
        <w:tc>
          <w:tcPr>
            <w:tcW w:w="2235" w:type="dxa"/>
          </w:tcPr>
          <w:p w14:paraId="6AC6245C" w14:textId="5A0BA6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E6DBCE1" w14:textId="25813A7B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579A7" w:rsidRPr="003579A7">
              <w:rPr>
                <w:rFonts w:eastAsia="Calibri"/>
                <w:szCs w:val="28"/>
                <w:lang w:eastAsia="en-US"/>
              </w:rPr>
              <w:t xml:space="preserve"> </w:t>
            </w:r>
            <w:r w:rsidR="003579A7" w:rsidRPr="003579A7">
              <w:rPr>
                <w:bCs/>
                <w:szCs w:val="28"/>
              </w:rPr>
              <w:t>надання Зайцевій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10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163A9A7B" w14:textId="77777777" w:rsidTr="00321760">
        <w:tc>
          <w:tcPr>
            <w:tcW w:w="2235" w:type="dxa"/>
          </w:tcPr>
          <w:p w14:paraId="42E9AD05" w14:textId="569B140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65CA318" w14:textId="1DB4B246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579A7" w:rsidRPr="003579A7">
              <w:rPr>
                <w:rFonts w:eastAsia="Calibri"/>
                <w:szCs w:val="28"/>
                <w:lang w:eastAsia="en-US"/>
              </w:rPr>
              <w:t xml:space="preserve"> </w:t>
            </w:r>
            <w:r w:rsidR="003579A7" w:rsidRPr="003579A7">
              <w:rPr>
                <w:bCs/>
                <w:szCs w:val="28"/>
              </w:rPr>
              <w:t xml:space="preserve">надання Зайцевій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762FDA">
              <w:rPr>
                <w:bCs/>
                <w:szCs w:val="28"/>
              </w:rPr>
              <w:t xml:space="preserve">               </w:t>
            </w:r>
            <w:r w:rsidR="003579A7" w:rsidRPr="003579A7">
              <w:rPr>
                <w:bCs/>
                <w:szCs w:val="28"/>
              </w:rPr>
              <w:t>вул. Миру, 10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E992ED" w14:textId="3D43B815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3579A7">
              <w:rPr>
                <w:b/>
                <w:bCs/>
                <w:szCs w:val="28"/>
              </w:rPr>
              <w:t>18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579A7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9F7AE6" w14:textId="47D2E8D1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3579A7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F67260">
              <w:rPr>
                <w:b/>
                <w:szCs w:val="28"/>
              </w:rPr>
              <w:t>8</w:t>
            </w:r>
            <w:r w:rsidR="003579A7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4BF0C71" w14:textId="77777777" w:rsidTr="00321760">
        <w:tc>
          <w:tcPr>
            <w:tcW w:w="2235" w:type="dxa"/>
          </w:tcPr>
          <w:p w14:paraId="61451AC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3202F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2522BABB" w14:textId="77777777" w:rsidTr="00321760">
        <w:tc>
          <w:tcPr>
            <w:tcW w:w="2235" w:type="dxa"/>
          </w:tcPr>
          <w:p w14:paraId="604D3A3E" w14:textId="2BD04F9C" w:rsidR="008765B0" w:rsidRPr="002A63A3" w:rsidRDefault="008765B0" w:rsidP="004A0F9A">
            <w:pPr>
              <w:ind w:left="-57"/>
              <w:rPr>
                <w:b/>
                <w:bCs/>
                <w:szCs w:val="28"/>
              </w:rPr>
            </w:pPr>
            <w:r w:rsidRPr="002A63A3">
              <w:rPr>
                <w:b/>
                <w:bCs/>
                <w:szCs w:val="28"/>
              </w:rPr>
              <w:t>88 СЛУХАЛИ:</w:t>
            </w:r>
          </w:p>
        </w:tc>
        <w:tc>
          <w:tcPr>
            <w:tcW w:w="7654" w:type="dxa"/>
          </w:tcPr>
          <w:p w14:paraId="0DC04BA5" w14:textId="26303775" w:rsidR="008765B0" w:rsidRPr="002A63A3" w:rsidRDefault="008765B0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2A63A3">
              <w:rPr>
                <w:b/>
                <w:bCs/>
                <w:szCs w:val="28"/>
              </w:rPr>
              <w:t xml:space="preserve">Сергія АНАНКА, який озвучив проєкт рішення «Про </w:t>
            </w:r>
            <w:r w:rsidRPr="002A63A3">
              <w:rPr>
                <w:rFonts w:eastAsia="Calibri"/>
                <w:b/>
                <w:bCs/>
                <w:szCs w:val="28"/>
                <w:lang w:eastAsia="en-US"/>
              </w:rPr>
              <w:t xml:space="preserve">  </w:t>
            </w:r>
            <w:r w:rsidRPr="002A63A3">
              <w:rPr>
                <w:rFonts w:eastAsiaTheme="minorHAnsi"/>
                <w:b/>
                <w:bCs/>
                <w:szCs w:val="28"/>
                <w:lang w:eastAsia="en-US"/>
              </w:rPr>
              <w:t xml:space="preserve">  </w:t>
            </w:r>
            <w:r w:rsidR="00627EA8" w:rsidRPr="002A63A3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AF2D16" w:rsidRPr="002A63A3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AF2D16" w:rsidRPr="002A63A3">
              <w:rPr>
                <w:b/>
                <w:bCs/>
                <w:szCs w:val="28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Pr="002A63A3">
              <w:rPr>
                <w:b/>
                <w:bCs/>
                <w:szCs w:val="28"/>
              </w:rPr>
              <w:t>»</w:t>
            </w:r>
          </w:p>
        </w:tc>
      </w:tr>
      <w:tr w:rsidR="00AF2D16" w:rsidRPr="005A2399" w14:paraId="7AB7C8FE" w14:textId="77777777" w:rsidTr="00321760">
        <w:tc>
          <w:tcPr>
            <w:tcW w:w="2235" w:type="dxa"/>
          </w:tcPr>
          <w:p w14:paraId="27874BD5" w14:textId="3CB0DE32" w:rsidR="00AF2D16" w:rsidRPr="002A63A3" w:rsidRDefault="00AF2D16" w:rsidP="004A0F9A">
            <w:pPr>
              <w:ind w:left="-57"/>
              <w:rPr>
                <w:b/>
                <w:bCs/>
                <w:szCs w:val="28"/>
              </w:rPr>
            </w:pPr>
            <w:r w:rsidRPr="002A63A3">
              <w:rPr>
                <w:b/>
                <w:bCs/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4EA9F343" w14:textId="46A9074E" w:rsidR="00AF2D16" w:rsidRPr="002A63A3" w:rsidRDefault="002A63A3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2A63A3">
              <w:rPr>
                <w:b/>
                <w:bCs/>
                <w:szCs w:val="28"/>
              </w:rPr>
              <w:t>Світлана ТКАЧ</w:t>
            </w:r>
            <w:r w:rsidR="00360410">
              <w:rPr>
                <w:b/>
                <w:bCs/>
                <w:szCs w:val="28"/>
              </w:rPr>
              <w:t xml:space="preserve"> зазначила, що </w:t>
            </w:r>
            <w:r w:rsidR="0046188D">
              <w:rPr>
                <w:b/>
                <w:bCs/>
                <w:szCs w:val="28"/>
              </w:rPr>
              <w:t xml:space="preserve">під час розгляду цього питання </w:t>
            </w:r>
            <w:r w:rsidR="00360410">
              <w:rPr>
                <w:b/>
                <w:bCs/>
                <w:szCs w:val="28"/>
              </w:rPr>
              <w:t>на</w:t>
            </w:r>
            <w:r w:rsidR="0046188D">
              <w:rPr>
                <w:b/>
                <w:bCs/>
                <w:szCs w:val="28"/>
              </w:rPr>
              <w:t xml:space="preserve"> засіданні </w:t>
            </w:r>
            <w:r w:rsidR="00360410">
              <w:rPr>
                <w:b/>
                <w:bCs/>
                <w:szCs w:val="28"/>
              </w:rPr>
              <w:t>п</w:t>
            </w:r>
            <w:r w:rsidR="0046188D">
              <w:rPr>
                <w:b/>
                <w:bCs/>
                <w:szCs w:val="28"/>
              </w:rPr>
              <w:t>остійної</w:t>
            </w:r>
            <w:r w:rsidR="00360410">
              <w:rPr>
                <w:b/>
                <w:bCs/>
                <w:szCs w:val="28"/>
              </w:rPr>
              <w:t xml:space="preserve"> комісії міської ради</w:t>
            </w:r>
            <w:r w:rsidR="0046188D">
              <w:rPr>
                <w:b/>
                <w:bCs/>
                <w:szCs w:val="28"/>
              </w:rPr>
              <w:t xml:space="preserve"> з питань земельних відносин та містобудування, екології та раціонального природокористування</w:t>
            </w:r>
            <w:r w:rsidR="00360410">
              <w:rPr>
                <w:b/>
                <w:bCs/>
                <w:szCs w:val="28"/>
              </w:rPr>
              <w:t xml:space="preserve"> було </w:t>
            </w:r>
            <w:r w:rsidR="0046188D">
              <w:rPr>
                <w:b/>
                <w:bCs/>
                <w:szCs w:val="28"/>
              </w:rPr>
              <w:t xml:space="preserve">запропоновано запросити директора  ТОВ </w:t>
            </w:r>
            <w:r w:rsidR="0046188D" w:rsidRPr="002A63A3">
              <w:rPr>
                <w:b/>
                <w:bCs/>
                <w:szCs w:val="28"/>
              </w:rPr>
              <w:t>«Смілапобут»</w:t>
            </w:r>
            <w:r w:rsidR="0046188D">
              <w:rPr>
                <w:b/>
                <w:bCs/>
                <w:szCs w:val="28"/>
              </w:rPr>
              <w:t xml:space="preserve"> на</w:t>
            </w:r>
            <w:r w:rsidR="00360410">
              <w:rPr>
                <w:b/>
                <w:bCs/>
                <w:szCs w:val="28"/>
              </w:rPr>
              <w:t xml:space="preserve"> депутатські слухання </w:t>
            </w:r>
            <w:r w:rsidR="0046188D">
              <w:rPr>
                <w:b/>
                <w:bCs/>
                <w:szCs w:val="28"/>
              </w:rPr>
              <w:t xml:space="preserve">для більш детальних пояснень щодо низки питань. Під час депутатських слухань </w:t>
            </w:r>
            <w:r w:rsidR="00360410">
              <w:rPr>
                <w:b/>
                <w:bCs/>
                <w:szCs w:val="28"/>
              </w:rPr>
              <w:t>представни</w:t>
            </w:r>
            <w:r w:rsidR="0046188D">
              <w:rPr>
                <w:b/>
                <w:bCs/>
                <w:szCs w:val="28"/>
              </w:rPr>
              <w:t>ця</w:t>
            </w:r>
            <w:r w:rsidR="00360410">
              <w:rPr>
                <w:b/>
                <w:bCs/>
                <w:szCs w:val="28"/>
              </w:rPr>
              <w:t xml:space="preserve"> ТОВ</w:t>
            </w:r>
            <w:r w:rsidR="0046188D">
              <w:rPr>
                <w:b/>
                <w:bCs/>
                <w:szCs w:val="28"/>
              </w:rPr>
              <w:t xml:space="preserve"> </w:t>
            </w:r>
            <w:r w:rsidR="0046188D" w:rsidRPr="002A63A3">
              <w:rPr>
                <w:b/>
                <w:bCs/>
                <w:szCs w:val="28"/>
              </w:rPr>
              <w:t>«Смілапобут»</w:t>
            </w:r>
            <w:r w:rsidR="00360410">
              <w:rPr>
                <w:b/>
                <w:bCs/>
                <w:szCs w:val="28"/>
              </w:rPr>
              <w:t xml:space="preserve"> нада</w:t>
            </w:r>
            <w:r w:rsidR="0046188D">
              <w:rPr>
                <w:b/>
                <w:bCs/>
                <w:szCs w:val="28"/>
              </w:rPr>
              <w:t>ла</w:t>
            </w:r>
            <w:r w:rsidR="00360410">
              <w:rPr>
                <w:b/>
                <w:bCs/>
                <w:szCs w:val="28"/>
              </w:rPr>
              <w:t xml:space="preserve"> </w:t>
            </w:r>
            <w:r w:rsidR="0046188D">
              <w:rPr>
                <w:b/>
                <w:bCs/>
                <w:szCs w:val="28"/>
              </w:rPr>
              <w:t xml:space="preserve">деякі </w:t>
            </w:r>
            <w:r w:rsidR="00360410">
              <w:rPr>
                <w:b/>
                <w:bCs/>
                <w:szCs w:val="28"/>
              </w:rPr>
              <w:t>пояснення</w:t>
            </w:r>
            <w:r w:rsidR="00704062">
              <w:rPr>
                <w:b/>
                <w:bCs/>
                <w:szCs w:val="28"/>
              </w:rPr>
              <w:t xml:space="preserve"> щодо подальшого використання цієї ділянки.</w:t>
            </w:r>
          </w:p>
          <w:p w14:paraId="2A0C64B0" w14:textId="6D7A4CA7" w:rsidR="002A63A3" w:rsidRPr="002A63A3" w:rsidRDefault="004C4D9D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2A63A3" w:rsidRPr="002A63A3">
              <w:rPr>
                <w:b/>
                <w:bCs/>
                <w:szCs w:val="28"/>
              </w:rPr>
              <w:t>Валерій ТРЕГУБОВ</w:t>
            </w:r>
            <w:r w:rsidR="001F5902">
              <w:rPr>
                <w:b/>
                <w:bCs/>
                <w:szCs w:val="28"/>
              </w:rPr>
              <w:t xml:space="preserve"> поцікавився позицією членів постійної комісії міської ради з питань </w:t>
            </w:r>
            <w:r w:rsidR="00A239D4">
              <w:rPr>
                <w:b/>
                <w:bCs/>
                <w:szCs w:val="28"/>
              </w:rPr>
              <w:t>земельних відносин та містобудування, екології та раціонального природокористування.</w:t>
            </w:r>
          </w:p>
          <w:p w14:paraId="1894BFD2" w14:textId="487447D2" w:rsidR="002A63A3" w:rsidRDefault="00AA27A6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2A63A3" w:rsidRPr="002A63A3">
              <w:rPr>
                <w:b/>
                <w:bCs/>
                <w:szCs w:val="28"/>
              </w:rPr>
              <w:t>Людмила БАНДУРКО</w:t>
            </w:r>
            <w:r>
              <w:rPr>
                <w:b/>
                <w:bCs/>
                <w:szCs w:val="28"/>
              </w:rPr>
              <w:t xml:space="preserve"> зазначила, що на</w:t>
            </w:r>
            <w:r w:rsidR="0046188D">
              <w:rPr>
                <w:b/>
                <w:bCs/>
                <w:szCs w:val="28"/>
              </w:rPr>
              <w:t xml:space="preserve"> засіданні комісії члени комісії не дійшли згоди і г</w:t>
            </w:r>
            <w:r>
              <w:rPr>
                <w:b/>
                <w:bCs/>
                <w:szCs w:val="28"/>
              </w:rPr>
              <w:t xml:space="preserve">олосували </w:t>
            </w:r>
            <w:r w:rsidR="0046188D">
              <w:rPr>
                <w:b/>
                <w:bCs/>
                <w:szCs w:val="28"/>
              </w:rPr>
              <w:t>по-різному</w:t>
            </w:r>
            <w:r w:rsidR="00D7192C">
              <w:rPr>
                <w:b/>
                <w:bCs/>
                <w:szCs w:val="28"/>
              </w:rPr>
              <w:t xml:space="preserve">, а сама вона під час голосування </w:t>
            </w:r>
            <w:r w:rsidR="00620992">
              <w:rPr>
                <w:b/>
                <w:bCs/>
                <w:szCs w:val="28"/>
              </w:rPr>
              <w:t>утрималась</w:t>
            </w:r>
            <w:r w:rsidR="00D7192C">
              <w:rPr>
                <w:b/>
                <w:bCs/>
                <w:szCs w:val="28"/>
              </w:rPr>
              <w:t>, оскільки н</w:t>
            </w:r>
            <w:r w:rsidR="00620992">
              <w:rPr>
                <w:b/>
                <w:bCs/>
                <w:szCs w:val="28"/>
              </w:rPr>
              <w:t xml:space="preserve">а одному </w:t>
            </w:r>
            <w:r w:rsidR="00D7192C">
              <w:rPr>
                <w:b/>
                <w:bCs/>
                <w:szCs w:val="28"/>
              </w:rPr>
              <w:t xml:space="preserve">з попередніх </w:t>
            </w:r>
            <w:r w:rsidR="00620992">
              <w:rPr>
                <w:b/>
                <w:bCs/>
                <w:szCs w:val="28"/>
              </w:rPr>
              <w:t>засідан</w:t>
            </w:r>
            <w:r w:rsidR="00D7192C">
              <w:rPr>
                <w:b/>
                <w:bCs/>
                <w:szCs w:val="28"/>
              </w:rPr>
              <w:t>ь згаданої</w:t>
            </w:r>
            <w:r w:rsidR="00620992">
              <w:rPr>
                <w:b/>
                <w:bCs/>
                <w:szCs w:val="28"/>
              </w:rPr>
              <w:t xml:space="preserve"> комісії розглядався проєкт рішення, яким зазначене ТОВ звернулось з проханням зменшити до мінімум</w:t>
            </w:r>
            <w:r w:rsidR="008E4234">
              <w:rPr>
                <w:b/>
                <w:bCs/>
                <w:szCs w:val="28"/>
              </w:rPr>
              <w:t>у</w:t>
            </w:r>
            <w:r w:rsidR="00620992">
              <w:rPr>
                <w:b/>
                <w:bCs/>
                <w:szCs w:val="28"/>
              </w:rPr>
              <w:t xml:space="preserve"> площу </w:t>
            </w:r>
            <w:r w:rsidR="00620992">
              <w:rPr>
                <w:b/>
                <w:bCs/>
                <w:szCs w:val="28"/>
              </w:rPr>
              <w:lastRenderedPageBreak/>
              <w:t>земельної ділянки, орендарем якої вон</w:t>
            </w:r>
            <w:r w:rsidR="00D7192C">
              <w:rPr>
                <w:b/>
                <w:bCs/>
                <w:szCs w:val="28"/>
              </w:rPr>
              <w:t>о</w:t>
            </w:r>
            <w:r w:rsidR="00620992">
              <w:rPr>
                <w:b/>
                <w:bCs/>
                <w:szCs w:val="28"/>
              </w:rPr>
              <w:t xml:space="preserve"> є під </w:t>
            </w:r>
            <w:r w:rsidR="00D7192C">
              <w:rPr>
                <w:b/>
                <w:bCs/>
                <w:szCs w:val="28"/>
              </w:rPr>
              <w:t>б</w:t>
            </w:r>
            <w:r w:rsidR="00620992">
              <w:rPr>
                <w:b/>
                <w:bCs/>
                <w:szCs w:val="28"/>
              </w:rPr>
              <w:t xml:space="preserve">удинком </w:t>
            </w:r>
            <w:r w:rsidR="00D7192C">
              <w:rPr>
                <w:b/>
                <w:bCs/>
                <w:szCs w:val="28"/>
              </w:rPr>
              <w:t>п</w:t>
            </w:r>
            <w:r w:rsidR="00620992">
              <w:rPr>
                <w:b/>
                <w:bCs/>
                <w:szCs w:val="28"/>
              </w:rPr>
              <w:t>обуту в районі вул. Шевченко. В той</w:t>
            </w:r>
            <w:r w:rsidR="00D7192C">
              <w:rPr>
                <w:b/>
                <w:bCs/>
                <w:szCs w:val="28"/>
              </w:rPr>
              <w:t xml:space="preserve"> же</w:t>
            </w:r>
            <w:r w:rsidR="00620992">
              <w:rPr>
                <w:b/>
                <w:bCs/>
                <w:szCs w:val="28"/>
              </w:rPr>
              <w:t xml:space="preserve"> час, товариство просить збільшити площу ділянки під </w:t>
            </w:r>
            <w:r w:rsidR="00D7192C">
              <w:rPr>
                <w:b/>
                <w:bCs/>
                <w:szCs w:val="28"/>
              </w:rPr>
              <w:t>б</w:t>
            </w:r>
            <w:r w:rsidR="00620992">
              <w:rPr>
                <w:b/>
                <w:bCs/>
                <w:szCs w:val="28"/>
              </w:rPr>
              <w:t xml:space="preserve">удинком </w:t>
            </w:r>
            <w:r w:rsidR="00D7192C">
              <w:rPr>
                <w:b/>
                <w:bCs/>
                <w:szCs w:val="28"/>
              </w:rPr>
              <w:t>п</w:t>
            </w:r>
            <w:r w:rsidR="00620992">
              <w:rPr>
                <w:b/>
                <w:bCs/>
                <w:szCs w:val="28"/>
              </w:rPr>
              <w:t xml:space="preserve">обуту в центрі міста, при цьому, будівля </w:t>
            </w:r>
            <w:r w:rsidR="00D7192C">
              <w:rPr>
                <w:b/>
                <w:bCs/>
                <w:szCs w:val="28"/>
              </w:rPr>
              <w:t>має неналежний, занедбаний вигляд</w:t>
            </w:r>
            <w:r w:rsidR="00DB07F9">
              <w:rPr>
                <w:b/>
                <w:bCs/>
                <w:szCs w:val="28"/>
              </w:rPr>
              <w:t>.</w:t>
            </w:r>
            <w:r w:rsidR="00620992">
              <w:rPr>
                <w:b/>
                <w:bCs/>
                <w:szCs w:val="28"/>
              </w:rPr>
              <w:t xml:space="preserve"> </w:t>
            </w:r>
            <w:r w:rsidR="00DB07F9">
              <w:rPr>
                <w:b/>
                <w:bCs/>
                <w:szCs w:val="28"/>
              </w:rPr>
              <w:t>Також</w:t>
            </w:r>
            <w:r w:rsidR="00620992">
              <w:rPr>
                <w:b/>
                <w:bCs/>
                <w:szCs w:val="28"/>
              </w:rPr>
              <w:t xml:space="preserve"> </w:t>
            </w:r>
            <w:r w:rsidR="00D7192C">
              <w:rPr>
                <w:b/>
                <w:bCs/>
                <w:szCs w:val="28"/>
              </w:rPr>
              <w:t>заявник</w:t>
            </w:r>
            <w:r w:rsidR="00620992">
              <w:rPr>
                <w:b/>
                <w:bCs/>
                <w:szCs w:val="28"/>
              </w:rPr>
              <w:t xml:space="preserve"> не нада</w:t>
            </w:r>
            <w:r w:rsidR="00D7192C">
              <w:rPr>
                <w:b/>
                <w:bCs/>
                <w:szCs w:val="28"/>
              </w:rPr>
              <w:t>є</w:t>
            </w:r>
            <w:r w:rsidR="00620992">
              <w:rPr>
                <w:b/>
                <w:bCs/>
                <w:szCs w:val="28"/>
              </w:rPr>
              <w:t xml:space="preserve"> пояснень щодо використання ділянки</w:t>
            </w:r>
            <w:r w:rsidR="00DB07F9">
              <w:rPr>
                <w:b/>
                <w:bCs/>
                <w:szCs w:val="28"/>
              </w:rPr>
              <w:t>, яку ма</w:t>
            </w:r>
            <w:r w:rsidR="00D7192C">
              <w:rPr>
                <w:b/>
                <w:bCs/>
                <w:szCs w:val="28"/>
              </w:rPr>
              <w:t>є</w:t>
            </w:r>
            <w:r w:rsidR="00DB07F9">
              <w:rPr>
                <w:b/>
                <w:bCs/>
                <w:szCs w:val="28"/>
              </w:rPr>
              <w:t xml:space="preserve"> намір взяти в оренду </w:t>
            </w:r>
            <w:r w:rsidR="00620992">
              <w:rPr>
                <w:b/>
                <w:bCs/>
                <w:szCs w:val="28"/>
              </w:rPr>
              <w:t>та можливого встановлення об’єктів на ній</w:t>
            </w:r>
            <w:r w:rsidR="00DB07F9">
              <w:rPr>
                <w:b/>
                <w:bCs/>
                <w:szCs w:val="28"/>
              </w:rPr>
              <w:t>.</w:t>
            </w:r>
          </w:p>
          <w:p w14:paraId="51BA8BDE" w14:textId="22B2C15A" w:rsidR="001A6611" w:rsidRPr="00FF6BA0" w:rsidRDefault="00FF6BA0" w:rsidP="00D2517D">
            <w:pPr>
              <w:ind w:left="-57"/>
              <w:jc w:val="center"/>
              <w:rPr>
                <w:b/>
                <w:bCs/>
                <w:i/>
                <w:iCs/>
                <w:szCs w:val="28"/>
              </w:rPr>
            </w:pPr>
            <w:r w:rsidRPr="00FF6BA0">
              <w:rPr>
                <w:b/>
                <w:bCs/>
                <w:i/>
                <w:iCs/>
                <w:szCs w:val="28"/>
              </w:rPr>
              <w:t>(обговорення в залі).</w:t>
            </w:r>
          </w:p>
          <w:p w14:paraId="68B31C31" w14:textId="4A58149F" w:rsidR="002A63A3" w:rsidRPr="002A63A3" w:rsidRDefault="008C62FD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2A63A3" w:rsidRPr="002A63A3">
              <w:rPr>
                <w:b/>
                <w:bCs/>
                <w:szCs w:val="28"/>
              </w:rPr>
              <w:t>Віктор ОВЧАРЕНКО</w:t>
            </w:r>
            <w:r w:rsidR="00FF6BA0">
              <w:rPr>
                <w:b/>
                <w:bCs/>
                <w:szCs w:val="28"/>
              </w:rPr>
              <w:t xml:space="preserve"> зазначив, що думки депутатів</w:t>
            </w:r>
            <w:r w:rsidR="007B17CF">
              <w:rPr>
                <w:b/>
                <w:bCs/>
                <w:szCs w:val="28"/>
              </w:rPr>
              <w:t xml:space="preserve"> щодо цього питання</w:t>
            </w:r>
            <w:r w:rsidR="00FF6BA0">
              <w:rPr>
                <w:b/>
                <w:bCs/>
                <w:szCs w:val="28"/>
              </w:rPr>
              <w:t xml:space="preserve"> роз</w:t>
            </w:r>
            <w:r w:rsidR="007B17CF">
              <w:rPr>
                <w:b/>
                <w:bCs/>
                <w:szCs w:val="28"/>
              </w:rPr>
              <w:t>ділилися</w:t>
            </w:r>
            <w:r w:rsidR="00FF6BA0">
              <w:rPr>
                <w:b/>
                <w:bCs/>
                <w:szCs w:val="28"/>
              </w:rPr>
              <w:t xml:space="preserve">, адже на його думку, не може будівля в центрі міста </w:t>
            </w:r>
            <w:r w:rsidR="003A0096">
              <w:rPr>
                <w:b/>
                <w:bCs/>
                <w:szCs w:val="28"/>
              </w:rPr>
              <w:t xml:space="preserve">мати </w:t>
            </w:r>
            <w:r w:rsidR="00FF6BA0">
              <w:rPr>
                <w:b/>
                <w:bCs/>
                <w:szCs w:val="28"/>
              </w:rPr>
              <w:t>так</w:t>
            </w:r>
            <w:r w:rsidR="003A0096">
              <w:rPr>
                <w:b/>
                <w:bCs/>
                <w:szCs w:val="28"/>
              </w:rPr>
              <w:t>ий</w:t>
            </w:r>
            <w:r w:rsidR="00FF6BA0">
              <w:rPr>
                <w:b/>
                <w:bCs/>
                <w:szCs w:val="28"/>
              </w:rPr>
              <w:t xml:space="preserve"> занедбан</w:t>
            </w:r>
            <w:r w:rsidR="003A0096">
              <w:rPr>
                <w:b/>
                <w:bCs/>
                <w:szCs w:val="28"/>
              </w:rPr>
              <w:t>ий вигляд</w:t>
            </w:r>
            <w:r w:rsidR="00FF6BA0">
              <w:rPr>
                <w:b/>
                <w:bCs/>
                <w:szCs w:val="28"/>
              </w:rPr>
              <w:t xml:space="preserve">, зважаючи на те, що благоустрій бульвару </w:t>
            </w:r>
            <w:r w:rsidR="009F2A7E">
              <w:rPr>
                <w:b/>
                <w:bCs/>
                <w:szCs w:val="28"/>
              </w:rPr>
              <w:t>в належному стані. Також представники ТО</w:t>
            </w:r>
            <w:r w:rsidR="003A142D">
              <w:rPr>
                <w:b/>
                <w:bCs/>
                <w:szCs w:val="28"/>
              </w:rPr>
              <w:t>В</w:t>
            </w:r>
            <w:r w:rsidR="009F2A7E">
              <w:rPr>
                <w:b/>
                <w:bCs/>
                <w:szCs w:val="28"/>
              </w:rPr>
              <w:t xml:space="preserve"> не надали ніякої концепції щодо зовнішнього вигляду будівлі </w:t>
            </w:r>
            <w:r w:rsidR="00F91040">
              <w:rPr>
                <w:b/>
                <w:bCs/>
                <w:szCs w:val="28"/>
              </w:rPr>
              <w:t>б</w:t>
            </w:r>
            <w:r w:rsidR="009F2A7E">
              <w:rPr>
                <w:b/>
                <w:bCs/>
                <w:szCs w:val="28"/>
              </w:rPr>
              <w:t xml:space="preserve">удинку </w:t>
            </w:r>
            <w:r w:rsidR="00F91040">
              <w:rPr>
                <w:b/>
                <w:bCs/>
                <w:szCs w:val="28"/>
              </w:rPr>
              <w:t>п</w:t>
            </w:r>
            <w:r w:rsidR="009F2A7E">
              <w:rPr>
                <w:b/>
                <w:bCs/>
                <w:szCs w:val="28"/>
              </w:rPr>
              <w:t>обуту.</w:t>
            </w:r>
            <w:r w:rsidR="00E25D3F">
              <w:rPr>
                <w:b/>
                <w:bCs/>
                <w:szCs w:val="28"/>
              </w:rPr>
              <w:t xml:space="preserve"> Також є питання до законності встановлення двох </w:t>
            </w:r>
            <w:r w:rsidR="00D871C1">
              <w:rPr>
                <w:b/>
                <w:bCs/>
                <w:szCs w:val="28"/>
              </w:rPr>
              <w:t xml:space="preserve">тимчасових </w:t>
            </w:r>
            <w:r w:rsidR="00E25D3F">
              <w:rPr>
                <w:b/>
                <w:bCs/>
                <w:szCs w:val="28"/>
              </w:rPr>
              <w:t xml:space="preserve">споруд </w:t>
            </w:r>
            <w:r w:rsidR="00285606">
              <w:rPr>
                <w:b/>
                <w:bCs/>
                <w:szCs w:val="28"/>
              </w:rPr>
              <w:t>біля</w:t>
            </w:r>
            <w:r w:rsidR="00E25D3F">
              <w:rPr>
                <w:b/>
                <w:bCs/>
                <w:szCs w:val="28"/>
              </w:rPr>
              <w:t xml:space="preserve"> будівлі. </w:t>
            </w:r>
          </w:p>
          <w:p w14:paraId="4DD2FB31" w14:textId="3A201E77" w:rsidR="0005473F" w:rsidRDefault="008C62FD" w:rsidP="0005473F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2A63A3" w:rsidRPr="002A63A3">
              <w:rPr>
                <w:b/>
                <w:bCs/>
                <w:szCs w:val="28"/>
              </w:rPr>
              <w:t>Юрій СТУДАНС</w:t>
            </w:r>
            <w:r w:rsidR="007A4AC2">
              <w:rPr>
                <w:b/>
                <w:bCs/>
                <w:szCs w:val="28"/>
              </w:rPr>
              <w:t xml:space="preserve"> наголосив, що договір оренди  земельної ділянки під будівлею </w:t>
            </w:r>
            <w:r w:rsidR="00060CCD">
              <w:rPr>
                <w:b/>
                <w:bCs/>
                <w:szCs w:val="28"/>
              </w:rPr>
              <w:t xml:space="preserve">укладено </w:t>
            </w:r>
            <w:r w:rsidR="007A4AC2">
              <w:rPr>
                <w:b/>
                <w:bCs/>
                <w:szCs w:val="28"/>
              </w:rPr>
              <w:t xml:space="preserve">до 2037 року (продовжено у 2017 році). На його думку, </w:t>
            </w:r>
            <w:r w:rsidR="0005473F">
              <w:rPr>
                <w:b/>
                <w:bCs/>
                <w:szCs w:val="28"/>
              </w:rPr>
              <w:t>обговорювана земельна ділянка не може бути використана іншим забудовником адже на ній проходять комунікації (каналізація, водопостачання/водовідведення)</w:t>
            </w:r>
            <w:r w:rsidR="00F43FD9">
              <w:rPr>
                <w:b/>
                <w:bCs/>
                <w:szCs w:val="28"/>
              </w:rPr>
              <w:t xml:space="preserve">, які є у користуванні ТОВ. Тому доцільним є надати цю земельну ділянку саме ТОВ «Смілапобут», в іншому випадку, ділянка там і залишиться занедбаною і кошти від оренди від неї не надходитимуть до бюджету міста. Наголосив, що недоцільним є пов’язувати неналежний зовнішній вигляд будівлі і питання оренди цієї ділянки та двох прибудов, що знаходяться </w:t>
            </w:r>
            <w:r w:rsidR="000A6900">
              <w:rPr>
                <w:b/>
                <w:bCs/>
                <w:szCs w:val="28"/>
              </w:rPr>
              <w:t>біля</w:t>
            </w:r>
            <w:r w:rsidR="00F43FD9">
              <w:rPr>
                <w:b/>
                <w:bCs/>
                <w:szCs w:val="28"/>
              </w:rPr>
              <w:t xml:space="preserve"> </w:t>
            </w:r>
            <w:r w:rsidR="000A6900">
              <w:rPr>
                <w:b/>
                <w:bCs/>
                <w:szCs w:val="28"/>
              </w:rPr>
              <w:t>б</w:t>
            </w:r>
            <w:r w:rsidR="00F43FD9">
              <w:rPr>
                <w:b/>
                <w:bCs/>
                <w:szCs w:val="28"/>
              </w:rPr>
              <w:t xml:space="preserve">удинку </w:t>
            </w:r>
            <w:r w:rsidR="000A6900">
              <w:rPr>
                <w:b/>
                <w:bCs/>
                <w:szCs w:val="28"/>
              </w:rPr>
              <w:t>п</w:t>
            </w:r>
            <w:r w:rsidR="00F43FD9">
              <w:rPr>
                <w:b/>
                <w:bCs/>
                <w:szCs w:val="28"/>
              </w:rPr>
              <w:t xml:space="preserve">обуту. </w:t>
            </w:r>
            <w:r w:rsidR="003D0AE7">
              <w:rPr>
                <w:b/>
                <w:bCs/>
                <w:szCs w:val="28"/>
              </w:rPr>
              <w:t xml:space="preserve">Також зазначив, що орендар мав намір провести благоустрій ділянки. </w:t>
            </w:r>
            <w:r w:rsidR="00C27724">
              <w:rPr>
                <w:b/>
                <w:bCs/>
                <w:szCs w:val="28"/>
              </w:rPr>
              <w:t xml:space="preserve">Нагадав, що договір оренди під будівлею </w:t>
            </w:r>
            <w:r w:rsidR="00B61477">
              <w:rPr>
                <w:b/>
                <w:bCs/>
                <w:szCs w:val="28"/>
              </w:rPr>
              <w:t>б</w:t>
            </w:r>
            <w:r w:rsidR="00C27724">
              <w:rPr>
                <w:b/>
                <w:bCs/>
                <w:szCs w:val="28"/>
              </w:rPr>
              <w:t xml:space="preserve">удинку </w:t>
            </w:r>
            <w:r w:rsidR="00B61477">
              <w:rPr>
                <w:b/>
                <w:bCs/>
                <w:szCs w:val="28"/>
              </w:rPr>
              <w:t>п</w:t>
            </w:r>
            <w:r w:rsidR="00C27724">
              <w:rPr>
                <w:b/>
                <w:bCs/>
                <w:szCs w:val="28"/>
              </w:rPr>
              <w:t xml:space="preserve">обуту </w:t>
            </w:r>
            <w:r w:rsidR="00B61477">
              <w:rPr>
                <w:b/>
                <w:bCs/>
                <w:szCs w:val="28"/>
              </w:rPr>
              <w:t>уклад</w:t>
            </w:r>
            <w:r w:rsidR="00C27724">
              <w:rPr>
                <w:b/>
                <w:bCs/>
                <w:szCs w:val="28"/>
              </w:rPr>
              <w:t>ено між управлінням економічного розвитку та ТОВ</w:t>
            </w:r>
            <w:r w:rsidR="005B7E36">
              <w:rPr>
                <w:b/>
                <w:bCs/>
                <w:szCs w:val="28"/>
              </w:rPr>
              <w:t>, але</w:t>
            </w:r>
            <w:r w:rsidR="00C27724">
              <w:rPr>
                <w:b/>
                <w:bCs/>
                <w:szCs w:val="28"/>
              </w:rPr>
              <w:t xml:space="preserve"> </w:t>
            </w:r>
            <w:r w:rsidR="00F95CF5">
              <w:rPr>
                <w:b/>
                <w:bCs/>
                <w:szCs w:val="28"/>
              </w:rPr>
              <w:t>управління</w:t>
            </w:r>
            <w:r w:rsidR="00C27724">
              <w:rPr>
                <w:b/>
                <w:bCs/>
                <w:szCs w:val="28"/>
              </w:rPr>
              <w:t xml:space="preserve"> економічного розвитку не звернулося до товариства з листом-</w:t>
            </w:r>
            <w:r w:rsidR="00F95CF5">
              <w:rPr>
                <w:b/>
                <w:bCs/>
                <w:szCs w:val="28"/>
              </w:rPr>
              <w:t>претензією</w:t>
            </w:r>
            <w:r w:rsidR="00C27724">
              <w:rPr>
                <w:b/>
                <w:bCs/>
                <w:szCs w:val="28"/>
              </w:rPr>
              <w:t xml:space="preserve"> щодо неналежного </w:t>
            </w:r>
            <w:r w:rsidR="00530AB6">
              <w:rPr>
                <w:b/>
                <w:bCs/>
                <w:szCs w:val="28"/>
              </w:rPr>
              <w:t>зовнішнього вигляду будівлі.</w:t>
            </w:r>
          </w:p>
          <w:p w14:paraId="36A7A7DF" w14:textId="77777777" w:rsidR="002A63A3" w:rsidRDefault="00DD4213" w:rsidP="0005473F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lang w:val="en-US"/>
              </w:rPr>
              <w:t xml:space="preserve">     </w:t>
            </w:r>
            <w:r w:rsidR="002A63A3" w:rsidRPr="002A63A3">
              <w:rPr>
                <w:b/>
                <w:bCs/>
                <w:szCs w:val="28"/>
              </w:rPr>
              <w:t>Валентина ДАЛІБОЖАК</w:t>
            </w:r>
            <w:r w:rsidR="004261D8">
              <w:rPr>
                <w:b/>
                <w:bCs/>
                <w:szCs w:val="28"/>
              </w:rPr>
              <w:t xml:space="preserve"> наголосила, що </w:t>
            </w:r>
            <w:r w:rsidR="003B3907">
              <w:rPr>
                <w:b/>
                <w:bCs/>
                <w:szCs w:val="28"/>
              </w:rPr>
              <w:t>договір, за рішенням суду,</w:t>
            </w:r>
            <w:r w:rsidR="004261D8">
              <w:rPr>
                <w:b/>
                <w:bCs/>
                <w:szCs w:val="28"/>
              </w:rPr>
              <w:t xml:space="preserve"> прописано таким чином, що ніяких претензій ТОВ надсилати не можна.</w:t>
            </w:r>
          </w:p>
          <w:p w14:paraId="116FBB61" w14:textId="77777777" w:rsidR="00127421" w:rsidRDefault="00127421" w:rsidP="00127421">
            <w:pPr>
              <w:ind w:left="-57"/>
              <w:jc w:val="center"/>
              <w:rPr>
                <w:b/>
                <w:bCs/>
                <w:i/>
                <w:iCs/>
                <w:szCs w:val="28"/>
              </w:rPr>
            </w:pPr>
            <w:r w:rsidRPr="00127421">
              <w:rPr>
                <w:b/>
                <w:bCs/>
                <w:i/>
                <w:iCs/>
                <w:szCs w:val="28"/>
              </w:rPr>
              <w:t>(обговорення в залі).</w:t>
            </w:r>
          </w:p>
          <w:p w14:paraId="3A598FD2" w14:textId="52D28762" w:rsidR="000D1445" w:rsidRDefault="00127421" w:rsidP="000D1445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Іван ДАЛІБОЖАК </w:t>
            </w:r>
            <w:r w:rsidR="000D1445">
              <w:rPr>
                <w:b/>
                <w:bCs/>
                <w:szCs w:val="28"/>
              </w:rPr>
              <w:t>зауважив, що</w:t>
            </w:r>
            <w:r w:rsidR="00BC1AD4">
              <w:rPr>
                <w:b/>
                <w:bCs/>
                <w:szCs w:val="28"/>
              </w:rPr>
              <w:t>,</w:t>
            </w:r>
            <w:r w:rsidR="000D1445">
              <w:rPr>
                <w:b/>
                <w:bCs/>
                <w:szCs w:val="28"/>
              </w:rPr>
              <w:t xml:space="preserve"> враховуючи думку </w:t>
            </w:r>
            <w:proofErr w:type="spellStart"/>
            <w:r w:rsidR="000D1445">
              <w:rPr>
                <w:b/>
                <w:bCs/>
                <w:szCs w:val="28"/>
              </w:rPr>
              <w:t>Студанса</w:t>
            </w:r>
            <w:proofErr w:type="spellEnd"/>
            <w:r w:rsidR="000D1445">
              <w:rPr>
                <w:b/>
                <w:bCs/>
                <w:szCs w:val="28"/>
              </w:rPr>
              <w:t xml:space="preserve"> Ю.І.</w:t>
            </w:r>
            <w:r w:rsidR="00BC1AD4">
              <w:rPr>
                <w:b/>
                <w:bCs/>
                <w:szCs w:val="28"/>
              </w:rPr>
              <w:t>,</w:t>
            </w:r>
            <w:r w:rsidR="000D1445">
              <w:rPr>
                <w:b/>
                <w:bCs/>
                <w:szCs w:val="28"/>
              </w:rPr>
              <w:t xml:space="preserve"> можна незаконно встановлювати тимчасові споруди, бо це </w:t>
            </w:r>
            <w:r w:rsidR="00BC1AD4">
              <w:rPr>
                <w:b/>
                <w:bCs/>
                <w:szCs w:val="28"/>
              </w:rPr>
              <w:t>дасть додаткові надходження</w:t>
            </w:r>
            <w:r w:rsidR="000D1445">
              <w:rPr>
                <w:b/>
                <w:bCs/>
                <w:szCs w:val="28"/>
              </w:rPr>
              <w:t xml:space="preserve"> до бюджету. Уточнив у </w:t>
            </w:r>
            <w:proofErr w:type="spellStart"/>
            <w:r w:rsidR="000D1445">
              <w:rPr>
                <w:b/>
                <w:bCs/>
                <w:szCs w:val="28"/>
              </w:rPr>
              <w:t>Браунера</w:t>
            </w:r>
            <w:proofErr w:type="spellEnd"/>
            <w:r w:rsidR="000D1445">
              <w:rPr>
                <w:b/>
                <w:bCs/>
                <w:szCs w:val="28"/>
              </w:rPr>
              <w:t xml:space="preserve"> С.М. чи дійсно прибудови </w:t>
            </w:r>
            <w:r w:rsidR="0001663D">
              <w:rPr>
                <w:b/>
                <w:bCs/>
                <w:szCs w:val="28"/>
              </w:rPr>
              <w:t>біля</w:t>
            </w:r>
            <w:r w:rsidR="000D1445">
              <w:rPr>
                <w:b/>
                <w:bCs/>
                <w:szCs w:val="28"/>
              </w:rPr>
              <w:t xml:space="preserve"> будівлі </w:t>
            </w:r>
            <w:r w:rsidR="0001663D">
              <w:rPr>
                <w:b/>
                <w:bCs/>
                <w:szCs w:val="28"/>
              </w:rPr>
              <w:t>б</w:t>
            </w:r>
            <w:r w:rsidR="000D1445">
              <w:rPr>
                <w:b/>
                <w:bCs/>
                <w:szCs w:val="28"/>
              </w:rPr>
              <w:t xml:space="preserve">удинку </w:t>
            </w:r>
            <w:r w:rsidR="0001663D">
              <w:rPr>
                <w:b/>
                <w:bCs/>
                <w:szCs w:val="28"/>
              </w:rPr>
              <w:t>п</w:t>
            </w:r>
            <w:r w:rsidR="000D1445">
              <w:rPr>
                <w:b/>
                <w:bCs/>
                <w:szCs w:val="28"/>
              </w:rPr>
              <w:t>обуту 10 років встановлені без дозвільних документів.</w:t>
            </w:r>
          </w:p>
          <w:p w14:paraId="34D715B2" w14:textId="7465C91E" w:rsidR="000D1445" w:rsidRDefault="000D1445" w:rsidP="000D1445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 xml:space="preserve">     Сергій БРАУНЕР підтвердив, що на ці споруди немає дозвільних документів.</w:t>
            </w:r>
          </w:p>
          <w:p w14:paraId="0C74DFBB" w14:textId="3A297263" w:rsidR="00127421" w:rsidRPr="00127421" w:rsidRDefault="000D1445" w:rsidP="000D1445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</w:t>
            </w:r>
            <w:r w:rsidR="00794A2B">
              <w:rPr>
                <w:b/>
                <w:bCs/>
                <w:szCs w:val="28"/>
              </w:rPr>
              <w:t xml:space="preserve">    Валентина ДАЛІБОЖАК наголосила, що намір орендаря провести благоустрій будівлі та прилеглої території дуже сумнівний, враховуючи той факт, що будівля досить давно перебуває в його користуванні</w:t>
            </w:r>
            <w:r w:rsidR="00077696">
              <w:rPr>
                <w:b/>
                <w:bCs/>
                <w:szCs w:val="28"/>
              </w:rPr>
              <w:t>, але жодних дій у цьому напрямі не було вчинено.</w:t>
            </w:r>
            <w:r w:rsidR="00A53505">
              <w:rPr>
                <w:b/>
                <w:bCs/>
                <w:szCs w:val="28"/>
              </w:rPr>
              <w:t xml:space="preserve"> Крім того, орендар так і не дав чітких відповідей на запитання депутатів.</w:t>
            </w:r>
            <w:r w:rsidR="00794A2B">
              <w:rPr>
                <w:b/>
                <w:bCs/>
                <w:szCs w:val="28"/>
              </w:rPr>
              <w:t xml:space="preserve"> </w:t>
            </w:r>
          </w:p>
        </w:tc>
      </w:tr>
      <w:tr w:rsidR="008765B0" w:rsidRPr="005A2399" w14:paraId="3CAF086B" w14:textId="77777777" w:rsidTr="00321760">
        <w:tc>
          <w:tcPr>
            <w:tcW w:w="2235" w:type="dxa"/>
          </w:tcPr>
          <w:p w14:paraId="40625DD8" w14:textId="0A280D3D" w:rsidR="008765B0" w:rsidRPr="002A63A3" w:rsidRDefault="008765B0" w:rsidP="004A0F9A">
            <w:pPr>
              <w:ind w:left="-57"/>
              <w:rPr>
                <w:b/>
                <w:bCs/>
                <w:szCs w:val="28"/>
              </w:rPr>
            </w:pPr>
            <w:r w:rsidRPr="002A63A3">
              <w:rPr>
                <w:b/>
                <w:bCs/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3D90A4B8" w14:textId="5766C2D1" w:rsidR="008765B0" w:rsidRPr="002A63A3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2A63A3">
              <w:rPr>
                <w:b/>
                <w:bCs/>
                <w:szCs w:val="28"/>
              </w:rPr>
              <w:t>проєкт рішення міської ради «Про</w:t>
            </w:r>
            <w:r w:rsidR="00AF2D16" w:rsidRPr="002A63A3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AF2D16" w:rsidRPr="002A63A3">
              <w:rPr>
                <w:b/>
                <w:bCs/>
                <w:szCs w:val="28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      </w:r>
            <w:r w:rsidRPr="002A63A3">
              <w:rPr>
                <w:b/>
                <w:bCs/>
                <w:szCs w:val="28"/>
              </w:rPr>
              <w:t>»</w:t>
            </w:r>
            <w:r w:rsidRPr="002A63A3">
              <w:rPr>
                <w:b/>
                <w:bCs/>
                <w:i/>
                <w:szCs w:val="28"/>
              </w:rPr>
              <w:t xml:space="preserve"> </w:t>
            </w:r>
          </w:p>
          <w:p w14:paraId="18B6ED01" w14:textId="6C171FE7" w:rsidR="008765B0" w:rsidRPr="002A63A3" w:rsidRDefault="008765B0" w:rsidP="00AF2D16">
            <w:pPr>
              <w:ind w:left="-57"/>
              <w:jc w:val="both"/>
              <w:rPr>
                <w:b/>
                <w:bCs/>
                <w:szCs w:val="28"/>
              </w:rPr>
            </w:pPr>
            <w:r w:rsidRPr="002A63A3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AF2D16" w:rsidRPr="002A63A3">
              <w:rPr>
                <w:b/>
                <w:bCs/>
                <w:szCs w:val="28"/>
              </w:rPr>
              <w:t>5</w:t>
            </w:r>
            <w:r w:rsidRPr="002A63A3">
              <w:rPr>
                <w:b/>
                <w:bCs/>
                <w:szCs w:val="28"/>
              </w:rPr>
              <w:t xml:space="preserve">, «проти» - </w:t>
            </w:r>
            <w:r w:rsidR="00AF2D16" w:rsidRPr="002A63A3">
              <w:rPr>
                <w:b/>
                <w:bCs/>
                <w:szCs w:val="28"/>
              </w:rPr>
              <w:t>1</w:t>
            </w:r>
            <w:r w:rsidRPr="002A63A3">
              <w:rPr>
                <w:b/>
                <w:bCs/>
                <w:szCs w:val="28"/>
              </w:rPr>
              <w:t xml:space="preserve">, «утрималися» - </w:t>
            </w:r>
            <w:r w:rsidR="00AF2D16" w:rsidRPr="002A63A3">
              <w:rPr>
                <w:b/>
                <w:bCs/>
                <w:szCs w:val="28"/>
              </w:rPr>
              <w:t>8</w:t>
            </w:r>
            <w:r w:rsidRPr="002A63A3">
              <w:rPr>
                <w:b/>
                <w:bCs/>
                <w:szCs w:val="28"/>
              </w:rPr>
              <w:t xml:space="preserve">, «не голосували» - </w:t>
            </w:r>
            <w:r w:rsidR="00AF2D16" w:rsidRPr="002A63A3">
              <w:rPr>
                <w:b/>
                <w:bCs/>
                <w:szCs w:val="28"/>
              </w:rPr>
              <w:t>6</w:t>
            </w:r>
            <w:r w:rsidRPr="002A63A3">
              <w:rPr>
                <w:b/>
                <w:bCs/>
                <w:szCs w:val="28"/>
              </w:rPr>
              <w:t xml:space="preserve">. Рішення </w:t>
            </w:r>
            <w:r w:rsidR="00AF2D16" w:rsidRPr="002A63A3">
              <w:rPr>
                <w:b/>
                <w:bCs/>
                <w:szCs w:val="28"/>
              </w:rPr>
              <w:t xml:space="preserve">не </w:t>
            </w:r>
            <w:r w:rsidRPr="002A63A3">
              <w:rPr>
                <w:b/>
                <w:bCs/>
                <w:szCs w:val="28"/>
              </w:rPr>
              <w:t>прийнято.</w:t>
            </w:r>
          </w:p>
        </w:tc>
      </w:tr>
      <w:tr w:rsidR="009C10F1" w:rsidRPr="005A2399" w14:paraId="245F2C33" w14:textId="77777777" w:rsidTr="00321760">
        <w:tc>
          <w:tcPr>
            <w:tcW w:w="2235" w:type="dxa"/>
          </w:tcPr>
          <w:p w14:paraId="21E2CE8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1A133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33429BE0" w14:textId="77777777" w:rsidTr="00321760">
        <w:tc>
          <w:tcPr>
            <w:tcW w:w="2235" w:type="dxa"/>
          </w:tcPr>
          <w:p w14:paraId="722F5B7E" w14:textId="6DD84637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DD5EF1B" w14:textId="3827ED6A" w:rsidR="004B35F8" w:rsidRPr="005A2399" w:rsidRDefault="008765B0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>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7D1638FA" w14:textId="77777777" w:rsidTr="00321760">
        <w:tc>
          <w:tcPr>
            <w:tcW w:w="2235" w:type="dxa"/>
          </w:tcPr>
          <w:p w14:paraId="1D62BBA4" w14:textId="3ACD67D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15E4B8" w14:textId="4A84D490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>надання ТОВ «ВИРОБНИЧЕ ПІДПРИЄМТВО «ПРОМОДЯГ» дозволу на розроблення технічної документації із землеустрою щодо інвентаризації земельної ділянки під комплексом нежитлових будівель на вул. Соборній, 96-А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F44E78" w14:textId="50E53D48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FC53F31" w14:textId="39070F90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4B3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-8</w:t>
            </w:r>
            <w:r w:rsidR="00485DA1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A7E9503" w14:textId="77777777" w:rsidTr="00321760">
        <w:tc>
          <w:tcPr>
            <w:tcW w:w="2235" w:type="dxa"/>
          </w:tcPr>
          <w:p w14:paraId="5894CA8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F2A72AF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71E80E69" w14:textId="77777777" w:rsidTr="00321760">
        <w:tc>
          <w:tcPr>
            <w:tcW w:w="2235" w:type="dxa"/>
          </w:tcPr>
          <w:p w14:paraId="65279471" w14:textId="1CF5BC0F" w:rsidR="008765B0" w:rsidRPr="005A2399" w:rsidRDefault="008765B0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AC4E007" w14:textId="77777777" w:rsidR="008765B0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4B35F8" w:rsidRPr="004B35F8">
              <w:rPr>
                <w:bCs/>
                <w:szCs w:val="28"/>
                <w:lang w:bidi="uk-UA"/>
              </w:rPr>
              <w:t>надання ТОВ «СМІЛА 5» дозволу на розроблення проєкту землеустрою щодо відведення земельної ділянки під установку зберігання електроенергії на вул. Поштовій</w:t>
            </w:r>
            <w:r w:rsidRPr="005A2399">
              <w:rPr>
                <w:szCs w:val="28"/>
              </w:rPr>
              <w:t>»</w:t>
            </w:r>
          </w:p>
          <w:p w14:paraId="3A7692BC" w14:textId="12E5BB15" w:rsidR="00762FDA" w:rsidRPr="005A2399" w:rsidRDefault="00762FD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01518F92" w14:textId="77777777" w:rsidTr="00321760">
        <w:tc>
          <w:tcPr>
            <w:tcW w:w="2235" w:type="dxa"/>
          </w:tcPr>
          <w:p w14:paraId="6E7DC35C" w14:textId="49E35F55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CD2BDA" w14:textId="1F6406CC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4B35F8" w:rsidRPr="004B35F8">
              <w:rPr>
                <w:bCs/>
                <w:szCs w:val="28"/>
                <w:lang w:bidi="uk-UA"/>
              </w:rPr>
              <w:t>надання ТОВ «СМІЛА 5» дозволу на розроблення проєкту землеустрою щодо відведення земельної ділянки під установку зберігання електроенергії на вул. Поштовій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181A39" w14:textId="5EC24B25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BC8BF1" w14:textId="7A931A19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4B3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-8</w:t>
            </w:r>
            <w:r w:rsidR="00485DA1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A204E5D" w14:textId="77777777" w:rsidTr="00321760">
        <w:tc>
          <w:tcPr>
            <w:tcW w:w="2235" w:type="dxa"/>
          </w:tcPr>
          <w:p w14:paraId="19D7FB3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CC1A7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262EC39C" w14:textId="77777777" w:rsidTr="00321760">
        <w:tc>
          <w:tcPr>
            <w:tcW w:w="2235" w:type="dxa"/>
          </w:tcPr>
          <w:p w14:paraId="746B2308" w14:textId="1FE94A2C" w:rsidR="00F44DF1" w:rsidRPr="005A2399" w:rsidRDefault="00F44DF1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91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2BD8F3" w14:textId="5B171B46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="MS Mincho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>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697AC89" w14:textId="77777777" w:rsidTr="00321760">
        <w:tc>
          <w:tcPr>
            <w:tcW w:w="2235" w:type="dxa"/>
          </w:tcPr>
          <w:p w14:paraId="6B130FA3" w14:textId="3870676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B3B8F3E" w14:textId="6E559DE8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>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F31989" w14:textId="63FC3559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4B35F8">
              <w:rPr>
                <w:b/>
                <w:bCs/>
                <w:szCs w:val="28"/>
              </w:rPr>
              <w:t>18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</w:t>
            </w:r>
            <w:r w:rsidR="004B35F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«не голосували» - </w:t>
            </w:r>
            <w:r w:rsidR="004B35F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54BC37E" w14:textId="1667707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4B3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6C5DE1">
              <w:rPr>
                <w:b/>
                <w:szCs w:val="28"/>
              </w:rPr>
              <w:t>88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1A3926D4" w14:textId="77777777" w:rsidTr="00321760">
        <w:tc>
          <w:tcPr>
            <w:tcW w:w="2235" w:type="dxa"/>
          </w:tcPr>
          <w:p w14:paraId="13C2F5F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962B15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95C9F04" w14:textId="77777777" w:rsidTr="00321760">
        <w:tc>
          <w:tcPr>
            <w:tcW w:w="2235" w:type="dxa"/>
          </w:tcPr>
          <w:p w14:paraId="1D93418C" w14:textId="351F67B4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54669FB" w14:textId="63C98DEF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 xml:space="preserve">надання </w:t>
            </w:r>
            <w:proofErr w:type="spellStart"/>
            <w:r w:rsidR="004B35F8" w:rsidRPr="004B35F8">
              <w:rPr>
                <w:bCs/>
                <w:szCs w:val="28"/>
              </w:rPr>
              <w:t>Дуденку</w:t>
            </w:r>
            <w:proofErr w:type="spellEnd"/>
            <w:r w:rsidR="004B35F8" w:rsidRPr="004B35F8">
              <w:rPr>
                <w:bCs/>
                <w:szCs w:val="28"/>
              </w:rPr>
              <w:t xml:space="preserve"> Р.М. дозволу на розроблення проєкту землеустрою щодо відведення земельної ділянки на </w:t>
            </w:r>
            <w:r w:rsidR="00762FDA">
              <w:rPr>
                <w:bCs/>
                <w:szCs w:val="28"/>
              </w:rPr>
              <w:t xml:space="preserve">                  </w:t>
            </w:r>
            <w:r w:rsidR="004B35F8" w:rsidRPr="004B35F8">
              <w:rPr>
                <w:bCs/>
                <w:szCs w:val="28"/>
              </w:rPr>
              <w:t>вул. Захисників України (біля буд. № 17) під індивідуальний гараж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23BF7FD4" w14:textId="77777777" w:rsidTr="00321760">
        <w:tc>
          <w:tcPr>
            <w:tcW w:w="2235" w:type="dxa"/>
          </w:tcPr>
          <w:p w14:paraId="214D5EAE" w14:textId="370884D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CDCDE3B" w14:textId="08486533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 xml:space="preserve">надання </w:t>
            </w:r>
            <w:proofErr w:type="spellStart"/>
            <w:r w:rsidR="004B35F8" w:rsidRPr="004B35F8">
              <w:rPr>
                <w:bCs/>
                <w:szCs w:val="28"/>
              </w:rPr>
              <w:t>Дуденку</w:t>
            </w:r>
            <w:proofErr w:type="spellEnd"/>
            <w:r w:rsidR="004B35F8" w:rsidRPr="004B35F8">
              <w:rPr>
                <w:bCs/>
                <w:szCs w:val="28"/>
              </w:rPr>
              <w:t xml:space="preserve"> Р.М. дозволу на розроблення проєкту землеустрою щодо відведення земельної ділянки на вул. Захисників України (біля буд. № 17) під індивідуальний гараж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0467698" w14:textId="6C2D3234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0360736" w14:textId="1FB6D30B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4B3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6C5DE1">
              <w:rPr>
                <w:b/>
                <w:szCs w:val="28"/>
              </w:rPr>
              <w:t>89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6FF2B02" w14:textId="77777777" w:rsidTr="00321760">
        <w:tc>
          <w:tcPr>
            <w:tcW w:w="2235" w:type="dxa"/>
          </w:tcPr>
          <w:p w14:paraId="0497C05C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CBB42D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4614069F" w14:textId="77777777" w:rsidTr="00321760">
        <w:tc>
          <w:tcPr>
            <w:tcW w:w="2235" w:type="dxa"/>
          </w:tcPr>
          <w:p w14:paraId="4621D8D2" w14:textId="7776F5CE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87DC1D" w14:textId="55120B3B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>затвердження 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FED8332" w14:textId="77777777" w:rsidTr="00321760">
        <w:tc>
          <w:tcPr>
            <w:tcW w:w="2235" w:type="dxa"/>
          </w:tcPr>
          <w:p w14:paraId="094EE38C" w14:textId="63A23D9D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229ACE" w14:textId="07262C83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 xml:space="preserve">затвердження </w:t>
            </w:r>
            <w:r w:rsidR="00536D6B">
              <w:rPr>
                <w:bCs/>
                <w:szCs w:val="28"/>
              </w:rPr>
              <w:t xml:space="preserve">              </w:t>
            </w:r>
            <w:r w:rsidR="004B35F8" w:rsidRPr="004B35F8">
              <w:rPr>
                <w:bCs/>
                <w:szCs w:val="28"/>
              </w:rPr>
              <w:t>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499CAD1" w14:textId="5AF505EB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27C26E9" w14:textId="2B985B75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4B3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6C5DE1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BA60EA9" w14:textId="77777777" w:rsidTr="00321760">
        <w:tc>
          <w:tcPr>
            <w:tcW w:w="2235" w:type="dxa"/>
          </w:tcPr>
          <w:p w14:paraId="35CF0B1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2E9BA8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6EDF6FE" w14:textId="77777777" w:rsidTr="00321760">
        <w:tc>
          <w:tcPr>
            <w:tcW w:w="2235" w:type="dxa"/>
          </w:tcPr>
          <w:p w14:paraId="6C8D2AA8" w14:textId="471A58D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AA50E2" w14:textId="755C86AF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 xml:space="preserve">затвердження Кондратенко О.В., Шевченко А.В. технічної документації із землеустрою щодо поділу земельної ділянки комунальної власності під домоволодінням на </w:t>
            </w:r>
            <w:r w:rsidR="00536D6B">
              <w:rPr>
                <w:bCs/>
                <w:szCs w:val="28"/>
              </w:rPr>
              <w:t xml:space="preserve">                            </w:t>
            </w:r>
            <w:r w:rsidR="004B35F8" w:rsidRPr="004B35F8">
              <w:rPr>
                <w:bCs/>
                <w:szCs w:val="28"/>
              </w:rPr>
              <w:t>вул. Станіславського, 34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3A249489" w14:textId="77777777" w:rsidTr="00321760">
        <w:tc>
          <w:tcPr>
            <w:tcW w:w="2235" w:type="dxa"/>
          </w:tcPr>
          <w:p w14:paraId="52296915" w14:textId="07CA726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C940839" w14:textId="383D1D02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4B35F8" w:rsidRPr="004B35F8">
              <w:rPr>
                <w:bCs/>
                <w:szCs w:val="28"/>
              </w:rPr>
              <w:t xml:space="preserve">затвердження </w:t>
            </w:r>
            <w:r w:rsidR="00536D6B">
              <w:rPr>
                <w:bCs/>
                <w:szCs w:val="28"/>
              </w:rPr>
              <w:lastRenderedPageBreak/>
              <w:t xml:space="preserve"> </w:t>
            </w:r>
            <w:r w:rsidR="004B35F8" w:rsidRPr="004B35F8">
              <w:rPr>
                <w:bCs/>
                <w:szCs w:val="28"/>
              </w:rPr>
              <w:t>Кондратенко О.В., Шевченко А.В. технічної документації із землеустрою щодо поділу земельної ділянки комунальної власності під домоволодінням на вул. Станіславського, 34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0C69FE" w14:textId="5D11AD9F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B1194E" w14:textId="1E4DF622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4B35F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6C5DE1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B0B00B2" w14:textId="77777777" w:rsidTr="00321760">
        <w:tc>
          <w:tcPr>
            <w:tcW w:w="2235" w:type="dxa"/>
          </w:tcPr>
          <w:p w14:paraId="0F0202B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B2DE7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38C00F2C" w14:textId="77777777" w:rsidTr="00321760">
        <w:tc>
          <w:tcPr>
            <w:tcW w:w="2235" w:type="dxa"/>
          </w:tcPr>
          <w:p w14:paraId="4026617D" w14:textId="6608881D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76D46D" w14:textId="325E4F49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11D9D" w:rsidRPr="00111D9D">
              <w:rPr>
                <w:rFonts w:eastAsia="Calibri"/>
                <w:szCs w:val="28"/>
                <w:lang w:eastAsia="en-US"/>
              </w:rPr>
              <w:t xml:space="preserve"> </w:t>
            </w:r>
            <w:r w:rsidR="00111D9D" w:rsidRPr="00111D9D">
              <w:rPr>
                <w:bCs/>
                <w:szCs w:val="28"/>
              </w:rPr>
              <w:t>затвердження 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03261AA7" w14:textId="77777777" w:rsidTr="00321760">
        <w:tc>
          <w:tcPr>
            <w:tcW w:w="2235" w:type="dxa"/>
          </w:tcPr>
          <w:p w14:paraId="3B12DFF4" w14:textId="1121C9A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423EBF" w14:textId="043D4445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11D9D" w:rsidRPr="00111D9D">
              <w:rPr>
                <w:bCs/>
                <w:szCs w:val="28"/>
              </w:rPr>
              <w:t xml:space="preserve">затвердження </w:t>
            </w:r>
            <w:r w:rsidR="00536D6B">
              <w:rPr>
                <w:bCs/>
                <w:szCs w:val="28"/>
              </w:rPr>
              <w:t xml:space="preserve">                 </w:t>
            </w:r>
            <w:r w:rsidR="00111D9D" w:rsidRPr="00111D9D">
              <w:rPr>
                <w:bCs/>
                <w:szCs w:val="28"/>
              </w:rPr>
              <w:t>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06E03E0" w14:textId="6C8E4B6A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11D9D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11D9D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E266CBB" w14:textId="7ACEA5EF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111D9D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6C5DE1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657DA6E" w14:textId="77777777" w:rsidTr="00321760">
        <w:tc>
          <w:tcPr>
            <w:tcW w:w="2235" w:type="dxa"/>
          </w:tcPr>
          <w:p w14:paraId="67D92E8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DB54F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5478A83" w14:textId="77777777" w:rsidTr="00321760">
        <w:tc>
          <w:tcPr>
            <w:tcW w:w="2235" w:type="dxa"/>
          </w:tcPr>
          <w:p w14:paraId="13637F1C" w14:textId="0198C54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B102425" w14:textId="52B8BE80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E521B1" w:rsidRPr="00E521B1">
              <w:rPr>
                <w:bCs/>
                <w:szCs w:val="28"/>
              </w:rPr>
              <w:t xml:space="preserve">затвердження </w:t>
            </w:r>
            <w:proofErr w:type="spellStart"/>
            <w:r w:rsidR="00E521B1" w:rsidRPr="00E521B1">
              <w:rPr>
                <w:bCs/>
                <w:szCs w:val="28"/>
              </w:rPr>
              <w:t>Заріцькому</w:t>
            </w:r>
            <w:proofErr w:type="spellEnd"/>
            <w:r w:rsidR="00E521B1" w:rsidRPr="00E521B1">
              <w:rPr>
                <w:bCs/>
                <w:szCs w:val="28"/>
              </w:rPr>
              <w:t xml:space="preserve">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      </w:r>
            <w:r w:rsidRPr="005A2399">
              <w:rPr>
                <w:szCs w:val="28"/>
              </w:rPr>
              <w:t>»</w:t>
            </w:r>
          </w:p>
        </w:tc>
      </w:tr>
      <w:tr w:rsidR="00E521B1" w:rsidRPr="005A2399" w14:paraId="43401743" w14:textId="77777777" w:rsidTr="00321760">
        <w:tc>
          <w:tcPr>
            <w:tcW w:w="2235" w:type="dxa"/>
          </w:tcPr>
          <w:p w14:paraId="6B686BFC" w14:textId="1C27C013" w:rsidR="00E521B1" w:rsidRDefault="00E521B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20038CDF" w14:textId="145C0B9C" w:rsidR="00E521B1" w:rsidRPr="005A2399" w:rsidRDefault="00E521B1" w:rsidP="00DD387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Костянтин ЗАРІЦЬКИЙ оголосив заяву про конфлікт інтересів.</w:t>
            </w:r>
          </w:p>
        </w:tc>
      </w:tr>
      <w:tr w:rsidR="00F44DF1" w:rsidRPr="005A2399" w14:paraId="62815288" w14:textId="77777777" w:rsidTr="00321760">
        <w:tc>
          <w:tcPr>
            <w:tcW w:w="2235" w:type="dxa"/>
          </w:tcPr>
          <w:p w14:paraId="0499B329" w14:textId="6CF44F89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9C1A4D" w14:textId="5B6555AA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bCs/>
                <w:szCs w:val="28"/>
              </w:rPr>
              <w:t xml:space="preserve">затвердження </w:t>
            </w:r>
            <w:r w:rsidR="00536D6B">
              <w:rPr>
                <w:bCs/>
                <w:szCs w:val="28"/>
              </w:rPr>
              <w:t xml:space="preserve">                 </w:t>
            </w:r>
            <w:proofErr w:type="spellStart"/>
            <w:r w:rsidR="00E521B1" w:rsidRPr="00E521B1">
              <w:rPr>
                <w:bCs/>
                <w:szCs w:val="28"/>
              </w:rPr>
              <w:t>Заріцькому</w:t>
            </w:r>
            <w:proofErr w:type="spellEnd"/>
            <w:r w:rsidR="00E521B1" w:rsidRPr="00E521B1">
              <w:rPr>
                <w:bCs/>
                <w:szCs w:val="28"/>
              </w:rPr>
              <w:t xml:space="preserve">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A9EC97" w14:textId="1190A1C9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E521B1">
              <w:rPr>
                <w:b/>
                <w:bCs/>
                <w:szCs w:val="28"/>
              </w:rPr>
              <w:t>19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521B1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77AF122" w14:textId="07E90E6C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E521B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7126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1CB46B5" w14:textId="77777777" w:rsidTr="00321760">
        <w:tc>
          <w:tcPr>
            <w:tcW w:w="2235" w:type="dxa"/>
          </w:tcPr>
          <w:p w14:paraId="1648198E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709108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5F5E7FA" w14:textId="77777777" w:rsidTr="00321760">
        <w:tc>
          <w:tcPr>
            <w:tcW w:w="2235" w:type="dxa"/>
          </w:tcPr>
          <w:p w14:paraId="4E6474C8" w14:textId="67F05DD2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E0ED20" w14:textId="10D7CD92" w:rsidR="00685589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E521B1" w:rsidRPr="00E521B1">
              <w:rPr>
                <w:bCs/>
                <w:szCs w:val="28"/>
              </w:rPr>
              <w:t xml:space="preserve">затвердження ПВКФ «ГРУНТ» технічної документації із землеустрою щодо інвентаризації земельної ділянки комунальної власності під комплексом нежитлових будівель по вул. </w:t>
            </w:r>
            <w:proofErr w:type="spellStart"/>
            <w:r w:rsidR="00E521B1" w:rsidRPr="00E521B1">
              <w:rPr>
                <w:bCs/>
                <w:szCs w:val="28"/>
              </w:rPr>
              <w:t>Репіна</w:t>
            </w:r>
            <w:proofErr w:type="spellEnd"/>
            <w:r w:rsidR="00E521B1" w:rsidRPr="00E521B1">
              <w:rPr>
                <w:bCs/>
                <w:szCs w:val="28"/>
              </w:rPr>
              <w:t>, 10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247E625" w14:textId="77777777" w:rsidTr="00321760">
        <w:tc>
          <w:tcPr>
            <w:tcW w:w="2235" w:type="dxa"/>
          </w:tcPr>
          <w:p w14:paraId="15D12555" w14:textId="1608228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1DC47" w14:textId="214B42A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E521B1" w:rsidRPr="00E521B1">
              <w:rPr>
                <w:bCs/>
                <w:szCs w:val="28"/>
              </w:rPr>
              <w:t xml:space="preserve">затвердження ПВКФ «ГРУНТ» технічної документації із землеустрою щодо інвентаризації земельної ділянки комунальної власності під комплексом нежитлових будівель по вул. </w:t>
            </w:r>
            <w:proofErr w:type="spellStart"/>
            <w:r w:rsidR="00E521B1" w:rsidRPr="00E521B1">
              <w:rPr>
                <w:bCs/>
                <w:szCs w:val="28"/>
              </w:rPr>
              <w:t>Репіна</w:t>
            </w:r>
            <w:proofErr w:type="spellEnd"/>
            <w:r w:rsidR="00E521B1" w:rsidRPr="00E521B1">
              <w:rPr>
                <w:bCs/>
                <w:szCs w:val="28"/>
              </w:rPr>
              <w:t>, 10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B0C68F6" w14:textId="57898FCC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E521B1">
              <w:rPr>
                <w:b/>
                <w:bCs/>
                <w:szCs w:val="28"/>
              </w:rPr>
              <w:t>19</w:t>
            </w:r>
            <w:r w:rsidRPr="00A67E09">
              <w:rPr>
                <w:b/>
                <w:bCs/>
                <w:szCs w:val="28"/>
              </w:rPr>
              <w:t xml:space="preserve">, «проти» - 0, </w:t>
            </w:r>
            <w:r w:rsidRPr="00A67E09">
              <w:rPr>
                <w:b/>
                <w:bCs/>
                <w:szCs w:val="28"/>
              </w:rPr>
              <w:lastRenderedPageBreak/>
              <w:t>«утрималися» - 0, «не голосували» - 1. Рішення прийнято.</w:t>
            </w:r>
          </w:p>
          <w:p w14:paraId="1391FA9C" w14:textId="678CD50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E521B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271265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6B46A6A" w14:textId="77777777" w:rsidTr="00321760">
        <w:tc>
          <w:tcPr>
            <w:tcW w:w="2235" w:type="dxa"/>
          </w:tcPr>
          <w:p w14:paraId="7B5511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8C4EB7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0CE1B22A" w14:textId="77777777" w:rsidTr="00321760">
        <w:tc>
          <w:tcPr>
            <w:tcW w:w="2235" w:type="dxa"/>
          </w:tcPr>
          <w:p w14:paraId="32635D98" w14:textId="2EEA6150" w:rsidR="0009309A" w:rsidRPr="0076013E" w:rsidRDefault="0009309A" w:rsidP="00321760">
            <w:pPr>
              <w:ind w:left="-57"/>
              <w:rPr>
                <w:b/>
                <w:bCs/>
                <w:szCs w:val="28"/>
              </w:rPr>
            </w:pPr>
            <w:r w:rsidRPr="0076013E">
              <w:rPr>
                <w:b/>
                <w:bCs/>
                <w:szCs w:val="28"/>
              </w:rPr>
              <w:t>98 СЛУХАЛИ:</w:t>
            </w:r>
          </w:p>
        </w:tc>
        <w:tc>
          <w:tcPr>
            <w:tcW w:w="7654" w:type="dxa"/>
          </w:tcPr>
          <w:p w14:paraId="290A5814" w14:textId="1B80A2D5" w:rsidR="0009309A" w:rsidRPr="0076013E" w:rsidRDefault="0009309A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76013E">
              <w:rPr>
                <w:b/>
                <w:bCs/>
                <w:szCs w:val="28"/>
              </w:rPr>
              <w:t xml:space="preserve">Сергія АНАНКА, який озвучив проєкт рішення «Про </w:t>
            </w:r>
            <w:r w:rsidRPr="0076013E">
              <w:rPr>
                <w:rFonts w:eastAsia="Calibri"/>
                <w:b/>
                <w:bCs/>
                <w:szCs w:val="28"/>
                <w:lang w:eastAsia="en-US"/>
              </w:rPr>
              <w:t xml:space="preserve">  </w:t>
            </w:r>
            <w:r w:rsidRPr="0076013E">
              <w:rPr>
                <w:rFonts w:eastAsiaTheme="minorHAnsi"/>
                <w:b/>
                <w:bCs/>
                <w:szCs w:val="28"/>
                <w:lang w:eastAsia="en-US"/>
              </w:rPr>
              <w:t xml:space="preserve">  </w:t>
            </w:r>
            <w:r w:rsidR="00A61D3F" w:rsidRPr="0076013E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76013E" w:rsidRPr="0076013E">
              <w:rPr>
                <w:b/>
                <w:b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      </w:r>
            <w:r w:rsidRPr="0076013E">
              <w:rPr>
                <w:b/>
                <w:bCs/>
                <w:szCs w:val="28"/>
              </w:rPr>
              <w:t>»</w:t>
            </w:r>
          </w:p>
        </w:tc>
      </w:tr>
      <w:tr w:rsidR="0009309A" w:rsidRPr="005A2399" w14:paraId="4D170562" w14:textId="77777777" w:rsidTr="00321760">
        <w:tc>
          <w:tcPr>
            <w:tcW w:w="2235" w:type="dxa"/>
          </w:tcPr>
          <w:p w14:paraId="497C9FE4" w14:textId="469E35C9" w:rsidR="0009309A" w:rsidRPr="0076013E" w:rsidRDefault="0009309A" w:rsidP="00321760">
            <w:pPr>
              <w:ind w:left="-57"/>
              <w:rPr>
                <w:b/>
                <w:bCs/>
                <w:szCs w:val="28"/>
              </w:rPr>
            </w:pPr>
            <w:r w:rsidRPr="0076013E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E8247DF" w14:textId="6DE4A422" w:rsidR="0009309A" w:rsidRPr="0076013E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76013E">
              <w:rPr>
                <w:b/>
                <w:bCs/>
                <w:szCs w:val="28"/>
              </w:rPr>
              <w:t>проєкт рішення міської ради «Про</w:t>
            </w:r>
            <w:r w:rsidR="00A61D3F" w:rsidRPr="0076013E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76013E" w:rsidRPr="0076013E">
              <w:rPr>
                <w:b/>
                <w:b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      </w:r>
            <w:r w:rsidRPr="0076013E">
              <w:rPr>
                <w:b/>
                <w:bCs/>
                <w:szCs w:val="28"/>
              </w:rPr>
              <w:t>»</w:t>
            </w:r>
            <w:r w:rsidRPr="0076013E">
              <w:rPr>
                <w:b/>
                <w:bCs/>
                <w:i/>
                <w:szCs w:val="28"/>
              </w:rPr>
              <w:t xml:space="preserve"> </w:t>
            </w:r>
          </w:p>
          <w:p w14:paraId="4D0ED53B" w14:textId="065AEBB1" w:rsidR="0009309A" w:rsidRPr="0076013E" w:rsidRDefault="0009309A" w:rsidP="00C32ACB">
            <w:pPr>
              <w:ind w:left="-57"/>
              <w:jc w:val="both"/>
              <w:rPr>
                <w:b/>
                <w:bCs/>
                <w:szCs w:val="28"/>
              </w:rPr>
            </w:pPr>
            <w:r w:rsidRPr="0076013E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C32ACB" w:rsidRPr="0076013E">
              <w:rPr>
                <w:b/>
                <w:bCs/>
                <w:szCs w:val="28"/>
              </w:rPr>
              <w:t>12</w:t>
            </w:r>
            <w:r w:rsidRPr="0076013E">
              <w:rPr>
                <w:b/>
                <w:bCs/>
                <w:szCs w:val="28"/>
              </w:rPr>
              <w:t xml:space="preserve">, «проти» - 0, «утрималися» - </w:t>
            </w:r>
            <w:r w:rsidR="00C32ACB" w:rsidRPr="0076013E">
              <w:rPr>
                <w:b/>
                <w:bCs/>
                <w:szCs w:val="28"/>
              </w:rPr>
              <w:t>2</w:t>
            </w:r>
            <w:r w:rsidRPr="0076013E">
              <w:rPr>
                <w:b/>
                <w:bCs/>
                <w:szCs w:val="28"/>
              </w:rPr>
              <w:t xml:space="preserve">, «не голосували» - </w:t>
            </w:r>
            <w:r w:rsidR="00C32ACB" w:rsidRPr="0076013E">
              <w:rPr>
                <w:b/>
                <w:bCs/>
                <w:szCs w:val="28"/>
              </w:rPr>
              <w:t>6</w:t>
            </w:r>
            <w:r w:rsidRPr="0076013E">
              <w:rPr>
                <w:b/>
                <w:bCs/>
                <w:szCs w:val="28"/>
              </w:rPr>
              <w:t xml:space="preserve">. Рішення </w:t>
            </w:r>
            <w:r w:rsidR="00C32ACB" w:rsidRPr="0076013E">
              <w:rPr>
                <w:b/>
                <w:bCs/>
                <w:szCs w:val="28"/>
              </w:rPr>
              <w:t xml:space="preserve">не </w:t>
            </w:r>
            <w:r w:rsidRPr="0076013E">
              <w:rPr>
                <w:b/>
                <w:bCs/>
                <w:szCs w:val="28"/>
              </w:rPr>
              <w:t>прийнято.</w:t>
            </w:r>
          </w:p>
        </w:tc>
      </w:tr>
      <w:tr w:rsidR="009C10F1" w:rsidRPr="005A2399" w14:paraId="3A0253FA" w14:textId="77777777" w:rsidTr="00321760">
        <w:tc>
          <w:tcPr>
            <w:tcW w:w="2235" w:type="dxa"/>
          </w:tcPr>
          <w:p w14:paraId="7E53641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33B06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A303D6C" w14:textId="77777777" w:rsidTr="00321760">
        <w:tc>
          <w:tcPr>
            <w:tcW w:w="2235" w:type="dxa"/>
          </w:tcPr>
          <w:p w14:paraId="065C7664" w14:textId="6E0A9C6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4368244" w14:textId="1E6DB7B1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 xml:space="preserve">затвердження проєкту землеустрою щодо відведення земельної ділянки та надання СКП «КОМУНАЛЬНИК» земельної ділянки під кладовище в адмінмежах </w:t>
            </w:r>
            <w:proofErr w:type="spellStart"/>
            <w:r w:rsidR="0076013E" w:rsidRPr="0076013E">
              <w:rPr>
                <w:bCs/>
                <w:szCs w:val="28"/>
              </w:rPr>
              <w:t>Степанківської</w:t>
            </w:r>
            <w:proofErr w:type="spellEnd"/>
            <w:r w:rsidR="0076013E" w:rsidRPr="0076013E">
              <w:rPr>
                <w:bCs/>
                <w:szCs w:val="28"/>
              </w:rPr>
              <w:t xml:space="preserve"> ОТГ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17EA670E" w14:textId="77777777" w:rsidTr="00321760">
        <w:tc>
          <w:tcPr>
            <w:tcW w:w="2235" w:type="dxa"/>
          </w:tcPr>
          <w:p w14:paraId="07B14675" w14:textId="78C20CEF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77168C" w14:textId="6E963463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 xml:space="preserve">затвердження проєкту землеустрою щодо відведення земельної ділянки та надання СКП «КОМУНАЛЬНИК» земельної ділянки під кладовище в адмінмежах </w:t>
            </w:r>
            <w:proofErr w:type="spellStart"/>
            <w:r w:rsidR="0076013E" w:rsidRPr="0076013E">
              <w:rPr>
                <w:bCs/>
                <w:szCs w:val="28"/>
              </w:rPr>
              <w:t>Степанківської</w:t>
            </w:r>
            <w:proofErr w:type="spellEnd"/>
            <w:r w:rsidR="0076013E" w:rsidRPr="0076013E">
              <w:rPr>
                <w:bCs/>
                <w:szCs w:val="28"/>
              </w:rPr>
              <w:t xml:space="preserve"> ОТГ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EA8DE17" w14:textId="6C0427D2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6E8B166" w14:textId="38EA986A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6013E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9</w:t>
            </w:r>
            <w:r w:rsidR="0076013E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5BE5B25" w14:textId="77777777" w:rsidTr="00321760">
        <w:tc>
          <w:tcPr>
            <w:tcW w:w="2235" w:type="dxa"/>
          </w:tcPr>
          <w:p w14:paraId="1680452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E8A99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F0A7362" w14:textId="77777777" w:rsidTr="00321760">
        <w:tc>
          <w:tcPr>
            <w:tcW w:w="2235" w:type="dxa"/>
          </w:tcPr>
          <w:p w14:paraId="52BB861D" w14:textId="029A48FE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100 СЛУХАЛИ:</w:t>
            </w:r>
          </w:p>
        </w:tc>
        <w:tc>
          <w:tcPr>
            <w:tcW w:w="7654" w:type="dxa"/>
          </w:tcPr>
          <w:p w14:paraId="27D4CAAF" w14:textId="77777777" w:rsidR="00536D6B" w:rsidRDefault="0009309A" w:rsidP="00DD3879">
            <w:pPr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 xml:space="preserve">Сергія АНАНКА, який озвучив проєкт рішення «Про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 </w:t>
            </w:r>
            <w:r w:rsidRPr="0076013E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417CDD" w:rsidRPr="007601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szCs w:val="28"/>
              </w:rPr>
              <w:t>затвердження проєкту землеустрою щодо відведення земельної ділянки та надання СМІЛЯНСЬКОМУ МІСЬКОМУ ТЕРИТОРІАЛЬНОМУ ЦЕНТРУ НАДАННЯ СОЦІАЛЬНИХ</w:t>
            </w:r>
          </w:p>
          <w:p w14:paraId="57E8511D" w14:textId="77777777" w:rsidR="00536D6B" w:rsidRDefault="00536D6B" w:rsidP="00DD3879">
            <w:pPr>
              <w:ind w:left="-57"/>
              <w:jc w:val="both"/>
              <w:rPr>
                <w:szCs w:val="28"/>
              </w:rPr>
            </w:pPr>
          </w:p>
          <w:p w14:paraId="7F14E10C" w14:textId="067CA6B9" w:rsidR="0009309A" w:rsidRPr="0076013E" w:rsidRDefault="0076013E" w:rsidP="00DD3879">
            <w:pPr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>ПОСЛУГ земельної ділянки під адміністративною будівлею на вул. Соборній, 72-Б в постійне користування</w:t>
            </w:r>
            <w:r w:rsidR="0009309A" w:rsidRPr="0076013E">
              <w:rPr>
                <w:szCs w:val="28"/>
              </w:rPr>
              <w:t>»</w:t>
            </w:r>
            <w:r w:rsidR="001D09B6" w:rsidRPr="0076013E">
              <w:rPr>
                <w:szCs w:val="28"/>
              </w:rPr>
              <w:t xml:space="preserve"> </w:t>
            </w:r>
          </w:p>
        </w:tc>
      </w:tr>
      <w:tr w:rsidR="0009309A" w:rsidRPr="005A2399" w14:paraId="2C941949" w14:textId="77777777" w:rsidTr="00321760">
        <w:tc>
          <w:tcPr>
            <w:tcW w:w="2235" w:type="dxa"/>
          </w:tcPr>
          <w:p w14:paraId="2EF95157" w14:textId="4C4D8FB8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8F50D9" w14:textId="1081F5B1" w:rsidR="0009309A" w:rsidRPr="0076013E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>проєкт рішення міської ради «Про</w:t>
            </w:r>
            <w:r w:rsidR="00417CDD" w:rsidRPr="007601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szCs w:val="28"/>
              </w:rPr>
              <w:t xml:space="preserve">затвердження проєкту землеустрою щодо відведення земельної ділянки та надання СМІЛЯНСЬКОМУ МІСЬКОМУ ТЕРИТОРІАЛЬНОМУ ЦЕНТРУ НАДАННЯ СОЦІАЛЬНИХ ПОСЛУГ земельної ділянки під адміністративною будівлею на вул. Соборній, </w:t>
            </w:r>
            <w:r w:rsidR="00536D6B">
              <w:rPr>
                <w:szCs w:val="28"/>
              </w:rPr>
              <w:t xml:space="preserve">          </w:t>
            </w:r>
            <w:r w:rsidR="0076013E" w:rsidRPr="0076013E">
              <w:rPr>
                <w:szCs w:val="28"/>
              </w:rPr>
              <w:t>72-Б в постійне користування</w:t>
            </w:r>
            <w:r w:rsidRPr="0076013E">
              <w:rPr>
                <w:szCs w:val="28"/>
              </w:rPr>
              <w:t>»</w:t>
            </w:r>
            <w:r w:rsidRPr="0076013E">
              <w:rPr>
                <w:i/>
                <w:szCs w:val="28"/>
              </w:rPr>
              <w:t xml:space="preserve"> </w:t>
            </w:r>
          </w:p>
          <w:p w14:paraId="76ECDF2F" w14:textId="77777777" w:rsidR="0076013E" w:rsidRPr="0076013E" w:rsidRDefault="0076013E" w:rsidP="0076013E">
            <w:pPr>
              <w:ind w:left="-57"/>
              <w:jc w:val="both"/>
              <w:rPr>
                <w:b/>
                <w:szCs w:val="28"/>
              </w:rPr>
            </w:pPr>
            <w:r w:rsidRPr="0076013E">
              <w:rPr>
                <w:b/>
                <w:szCs w:val="28"/>
              </w:rPr>
              <w:t xml:space="preserve">Ставиться на голосування. </w:t>
            </w:r>
            <w:r w:rsidRPr="0076013E">
              <w:rPr>
                <w:b/>
                <w:bCs/>
                <w:szCs w:val="28"/>
              </w:rPr>
              <w:t xml:space="preserve">«За» - 20, «проти» - 0, </w:t>
            </w:r>
            <w:r w:rsidRPr="0076013E">
              <w:rPr>
                <w:b/>
                <w:bCs/>
                <w:szCs w:val="28"/>
              </w:rPr>
              <w:lastRenderedPageBreak/>
              <w:t>«утрималися» - 0, «не голосували» - 0. Рішення прийнято.</w:t>
            </w:r>
          </w:p>
          <w:p w14:paraId="2DB24F2C" w14:textId="19ED1D1E" w:rsidR="0009309A" w:rsidRPr="0076013E" w:rsidRDefault="0076013E" w:rsidP="0076013E">
            <w:pPr>
              <w:ind w:left="-57"/>
              <w:jc w:val="both"/>
              <w:rPr>
                <w:szCs w:val="28"/>
              </w:rPr>
            </w:pPr>
            <w:r w:rsidRPr="0076013E">
              <w:rPr>
                <w:b/>
                <w:szCs w:val="28"/>
              </w:rPr>
              <w:t>Рішення № 109-9</w:t>
            </w:r>
            <w:r>
              <w:rPr>
                <w:b/>
                <w:szCs w:val="28"/>
              </w:rPr>
              <w:t>6</w:t>
            </w:r>
            <w:r w:rsidRPr="0076013E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3D78C7F" w14:textId="77777777" w:rsidTr="00321760">
        <w:tc>
          <w:tcPr>
            <w:tcW w:w="2235" w:type="dxa"/>
          </w:tcPr>
          <w:p w14:paraId="489AD83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668A6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BE64CFE" w14:textId="77777777" w:rsidTr="00321760">
        <w:tc>
          <w:tcPr>
            <w:tcW w:w="2235" w:type="dxa"/>
          </w:tcPr>
          <w:p w14:paraId="6F35B548" w14:textId="09455DC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A78807E" w14:textId="274942DD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 xml:space="preserve">внесення змін до рішення міської ради від 30.08.2023 </w:t>
            </w:r>
            <w:r w:rsidR="00536D6B">
              <w:rPr>
                <w:bCs/>
                <w:szCs w:val="28"/>
              </w:rPr>
              <w:t xml:space="preserve">                   </w:t>
            </w:r>
            <w:r w:rsidR="0076013E" w:rsidRPr="0076013E">
              <w:rPr>
                <w:bCs/>
                <w:szCs w:val="28"/>
              </w:rPr>
              <w:t>№ 68-58/VІІІ «Про проведення земельних торгів з продажу права оренди земельної ділянки несільськогосподарського призначення на пров. Павлова, 26</w:t>
            </w:r>
            <w:r w:rsidR="0076013E">
              <w:rPr>
                <w:szCs w:val="28"/>
              </w:rPr>
              <w:t>»</w:t>
            </w:r>
          </w:p>
        </w:tc>
      </w:tr>
      <w:tr w:rsidR="0009309A" w:rsidRPr="005A2399" w14:paraId="0A180679" w14:textId="77777777" w:rsidTr="00321760">
        <w:tc>
          <w:tcPr>
            <w:tcW w:w="2235" w:type="dxa"/>
          </w:tcPr>
          <w:p w14:paraId="4D24A9C7" w14:textId="200F41A2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4559BC1" w14:textId="0E92EC4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внесення змін до рішення міської ради від 30.08.2023 № 68-58/VІІІ «Про проведення земельних торгів з продажу права оренди земельної ділянки несільськогосподарського призначення на пров. Павлова, 26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44DB8E" w14:textId="2C1A3128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2921ABA" w14:textId="3F9663A7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6013E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EC10C4">
              <w:rPr>
                <w:b/>
                <w:szCs w:val="28"/>
              </w:rPr>
              <w:t>97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424A8B0" w14:textId="77777777" w:rsidTr="00321760">
        <w:tc>
          <w:tcPr>
            <w:tcW w:w="2235" w:type="dxa"/>
          </w:tcPr>
          <w:p w14:paraId="56BD0C9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D983B38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E0B8959" w14:textId="77777777" w:rsidTr="00321760">
        <w:tc>
          <w:tcPr>
            <w:tcW w:w="2235" w:type="dxa"/>
          </w:tcPr>
          <w:p w14:paraId="4D683D81" w14:textId="34E55888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30C6856" w14:textId="41FAEC83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 xml:space="preserve">внесення змін до рішення міської ради від 24.09.2025 </w:t>
            </w:r>
            <w:r w:rsidR="00536D6B">
              <w:rPr>
                <w:bCs/>
                <w:szCs w:val="28"/>
              </w:rPr>
              <w:t xml:space="preserve">                   </w:t>
            </w:r>
            <w:r w:rsidR="0076013E" w:rsidRPr="0076013E">
              <w:rPr>
                <w:bCs/>
                <w:szCs w:val="28"/>
              </w:rPr>
              <w:t>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4AEF871" w14:textId="77777777" w:rsidTr="00321760">
        <w:tc>
          <w:tcPr>
            <w:tcW w:w="2235" w:type="dxa"/>
          </w:tcPr>
          <w:p w14:paraId="1BA120EF" w14:textId="1A55F0C1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01D295" w14:textId="7FBA9CFB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внесення змін до рішення міської ради від 24.09.2025 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F8A05A" w14:textId="75D6F527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F791F35" w14:textId="3D01CD6B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6013E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466AC3">
              <w:rPr>
                <w:b/>
                <w:szCs w:val="28"/>
              </w:rPr>
              <w:t>98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2A6F923" w14:textId="77777777" w:rsidTr="00321760">
        <w:tc>
          <w:tcPr>
            <w:tcW w:w="2235" w:type="dxa"/>
          </w:tcPr>
          <w:p w14:paraId="253CB7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55756B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8204D51" w14:textId="77777777" w:rsidTr="00321760">
        <w:tc>
          <w:tcPr>
            <w:tcW w:w="2235" w:type="dxa"/>
          </w:tcPr>
          <w:p w14:paraId="7AB065D7" w14:textId="64A54B20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3FD6CD" w14:textId="4A0EC2E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поновлення ПП «</w:t>
            </w:r>
            <w:proofErr w:type="spellStart"/>
            <w:r w:rsidR="0076013E" w:rsidRPr="0076013E">
              <w:rPr>
                <w:bCs/>
                <w:szCs w:val="28"/>
              </w:rPr>
              <w:t>Номано</w:t>
            </w:r>
            <w:proofErr w:type="spellEnd"/>
            <w:r w:rsidR="0076013E" w:rsidRPr="0076013E">
              <w:rPr>
                <w:bCs/>
                <w:szCs w:val="28"/>
              </w:rPr>
              <w:t>» договору оренди землі під нежитловими будівлями по вул. Промисловій, 6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B90C50C" w14:textId="77777777" w:rsidTr="00321760">
        <w:tc>
          <w:tcPr>
            <w:tcW w:w="2235" w:type="dxa"/>
          </w:tcPr>
          <w:p w14:paraId="2A42E3E9" w14:textId="458FED50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8FF406" w14:textId="061BCB0F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поновлення ПП «</w:t>
            </w:r>
            <w:proofErr w:type="spellStart"/>
            <w:r w:rsidR="0076013E" w:rsidRPr="0076013E">
              <w:rPr>
                <w:bCs/>
                <w:szCs w:val="28"/>
              </w:rPr>
              <w:t>Номано</w:t>
            </w:r>
            <w:proofErr w:type="spellEnd"/>
            <w:r w:rsidR="0076013E" w:rsidRPr="0076013E">
              <w:rPr>
                <w:bCs/>
                <w:szCs w:val="28"/>
              </w:rPr>
              <w:t xml:space="preserve">» договору оренди землі під нежитловими будівлями по </w:t>
            </w:r>
            <w:r w:rsidR="00536D6B">
              <w:rPr>
                <w:bCs/>
                <w:szCs w:val="28"/>
              </w:rPr>
              <w:t xml:space="preserve">               </w:t>
            </w:r>
            <w:r w:rsidR="0076013E" w:rsidRPr="0076013E">
              <w:rPr>
                <w:bCs/>
                <w:szCs w:val="28"/>
              </w:rPr>
              <w:t>вул. Промисловій, 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915B7A" w14:textId="41BC83B4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32E200F" w14:textId="682BF005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6013E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466AC3">
              <w:rPr>
                <w:b/>
                <w:szCs w:val="28"/>
              </w:rPr>
              <w:t>99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690B9D4" w14:textId="77777777" w:rsidTr="00321760">
        <w:tc>
          <w:tcPr>
            <w:tcW w:w="2235" w:type="dxa"/>
          </w:tcPr>
          <w:p w14:paraId="7BE4693F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4A69AE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49A405F" w14:textId="77777777" w:rsidTr="00321760">
        <w:tc>
          <w:tcPr>
            <w:tcW w:w="2235" w:type="dxa"/>
          </w:tcPr>
          <w:p w14:paraId="7935B8CD" w14:textId="05DCE22C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FF98EB" w14:textId="1859A5EC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поновлення ФОП Гладких А.В. договору оренди землі під магазином з прибудовою по вул. Петра Сагайдачного, 69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20B7E1CE" w14:textId="77777777" w:rsidTr="00321760">
        <w:tc>
          <w:tcPr>
            <w:tcW w:w="2235" w:type="dxa"/>
          </w:tcPr>
          <w:p w14:paraId="7CA43D8C" w14:textId="3470BBF9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3E7FE78" w14:textId="37365AD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 xml:space="preserve">поновлення ФОП </w:t>
            </w:r>
            <w:r w:rsidR="00536D6B">
              <w:rPr>
                <w:bCs/>
                <w:szCs w:val="28"/>
              </w:rPr>
              <w:t xml:space="preserve">         </w:t>
            </w:r>
            <w:r w:rsidR="0076013E" w:rsidRPr="0076013E">
              <w:rPr>
                <w:bCs/>
                <w:szCs w:val="28"/>
              </w:rPr>
              <w:t xml:space="preserve">Гладких А.В. договору оренди землі під магазином з прибудовою по </w:t>
            </w:r>
            <w:r w:rsidR="0076013E" w:rsidRPr="0076013E">
              <w:rPr>
                <w:bCs/>
                <w:szCs w:val="28"/>
              </w:rPr>
              <w:lastRenderedPageBreak/>
              <w:t>вул. Петра Сагайдачного, 69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1A3894" w14:textId="11151038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3DA172D" w14:textId="7CC6B05C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6013E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329CC7E" w14:textId="77777777" w:rsidTr="00321760">
        <w:tc>
          <w:tcPr>
            <w:tcW w:w="2235" w:type="dxa"/>
          </w:tcPr>
          <w:p w14:paraId="495E681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CCF6ED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6082A419" w14:textId="77777777" w:rsidTr="00321760">
        <w:tc>
          <w:tcPr>
            <w:tcW w:w="2235" w:type="dxa"/>
          </w:tcPr>
          <w:p w14:paraId="5596FB47" w14:textId="4397769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32B627" w14:textId="1B2548EE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поновлення Савчук Л.А. договору оренди землі під магазином по вул. Рафінадний бульвар, 1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83344D1" w14:textId="77777777" w:rsidTr="00321760">
        <w:tc>
          <w:tcPr>
            <w:tcW w:w="2235" w:type="dxa"/>
          </w:tcPr>
          <w:p w14:paraId="0EDE3A30" w14:textId="524F3D3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4ECD4E1" w14:textId="4F283768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поновлення Савчук Л.А. договору оренди землі під магазином по вул. Рафінадний бульвар, 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AF8A6A" w14:textId="3CD1D8A1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E6AF483" w14:textId="47D96977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6013E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9B1F1B6" w14:textId="77777777" w:rsidTr="00321760">
        <w:tc>
          <w:tcPr>
            <w:tcW w:w="2235" w:type="dxa"/>
          </w:tcPr>
          <w:p w14:paraId="11E3F04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084976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4705F6C4" w14:textId="77777777" w:rsidTr="00321760">
        <w:tc>
          <w:tcPr>
            <w:tcW w:w="2235" w:type="dxa"/>
          </w:tcPr>
          <w:p w14:paraId="2A92A71D" w14:textId="133A3851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CEC3" w14:textId="52376701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>припинення договору оренди землі з Гончаренком В.М. та надання Гончаренко Н.П. земельної ділянки під нежитловою будівлею на вул. В’ячеслава Чорновола, 7-А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2879D1F" w14:textId="77777777" w:rsidTr="00321760">
        <w:tc>
          <w:tcPr>
            <w:tcW w:w="2235" w:type="dxa"/>
          </w:tcPr>
          <w:p w14:paraId="4AD89492" w14:textId="1D82D316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81BBDCB" w14:textId="6E992DFF" w:rsidR="0076013E" w:rsidRPr="00536D6B" w:rsidRDefault="0009309A" w:rsidP="00536D6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C18AE" w:rsidRPr="00EC18AE">
              <w:rPr>
                <w:rFonts w:eastAsia="MS Mincho"/>
                <w:szCs w:val="28"/>
                <w:lang w:eastAsia="en-US"/>
              </w:rPr>
              <w:t xml:space="preserve"> </w:t>
            </w:r>
            <w:r w:rsidR="0076013E" w:rsidRPr="0076013E">
              <w:rPr>
                <w:bCs/>
                <w:szCs w:val="28"/>
              </w:rPr>
              <w:t xml:space="preserve">припинення договору оренди землі з Гончаренком В.М. та надання Гончаренко Н.П. земельної ділянки під нежитловою будівлею на </w:t>
            </w:r>
            <w:r w:rsidR="00536D6B">
              <w:rPr>
                <w:bCs/>
                <w:szCs w:val="28"/>
              </w:rPr>
              <w:t xml:space="preserve">                           </w:t>
            </w:r>
            <w:r w:rsidR="0076013E" w:rsidRPr="0076013E">
              <w:rPr>
                <w:bCs/>
                <w:szCs w:val="28"/>
              </w:rPr>
              <w:t>вул. В’ячеслава Чорновола, 7-А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C849EF" w14:textId="4844B2BE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66AC3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1C876EF" w14:textId="5F9C719C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76013E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466AC3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FCE8BB7" w14:textId="77777777" w:rsidTr="00321760">
        <w:tc>
          <w:tcPr>
            <w:tcW w:w="2235" w:type="dxa"/>
          </w:tcPr>
          <w:p w14:paraId="56173E46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4BCF34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321760">
        <w:tc>
          <w:tcPr>
            <w:tcW w:w="2235" w:type="dxa"/>
          </w:tcPr>
          <w:p w14:paraId="41CF9374" w14:textId="399146A2" w:rsidR="002E0E33" w:rsidRPr="005A2399" w:rsidRDefault="002E0E33" w:rsidP="009A163B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Протокольно:</w:t>
            </w:r>
          </w:p>
        </w:tc>
        <w:tc>
          <w:tcPr>
            <w:tcW w:w="7654" w:type="dxa"/>
          </w:tcPr>
          <w:p w14:paraId="5358B26A" w14:textId="4C2644E3" w:rsidR="002E0E33" w:rsidRPr="005A2399" w:rsidRDefault="002E0E33" w:rsidP="00DD3879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DD3879">
      <w:pPr>
        <w:ind w:left="-57"/>
        <w:jc w:val="center"/>
        <w:rPr>
          <w:i/>
          <w:szCs w:val="28"/>
        </w:rPr>
      </w:pPr>
    </w:p>
    <w:p w14:paraId="3D5D8026" w14:textId="4B4A89F5" w:rsidR="00444E2F" w:rsidRDefault="004438F8" w:rsidP="00DD3879">
      <w:pPr>
        <w:ind w:left="-57"/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</w:p>
    <w:p w14:paraId="226DADB0" w14:textId="77777777" w:rsidR="00CB3F61" w:rsidRDefault="00CB3F61" w:rsidP="00DD3879">
      <w:pPr>
        <w:ind w:left="-57"/>
        <w:jc w:val="center"/>
        <w:rPr>
          <w:i/>
          <w:szCs w:val="28"/>
        </w:rPr>
      </w:pPr>
    </w:p>
    <w:p w14:paraId="5A7D5E97" w14:textId="77777777" w:rsidR="00CB3F61" w:rsidRPr="00FE700A" w:rsidRDefault="00CB3F61" w:rsidP="00DD3879">
      <w:pPr>
        <w:ind w:left="-57"/>
        <w:jc w:val="center"/>
        <w:rPr>
          <w:i/>
          <w:szCs w:val="28"/>
        </w:rPr>
      </w:pPr>
    </w:p>
    <w:p w14:paraId="47B4A235" w14:textId="5AD39A4B" w:rsidR="00553E1C" w:rsidRPr="005A2399" w:rsidRDefault="00A867AD" w:rsidP="00DD3879">
      <w:pPr>
        <w:tabs>
          <w:tab w:val="left" w:pos="7088"/>
        </w:tabs>
        <w:ind w:left="-57"/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sectPr w:rsidR="00553E1C" w:rsidRPr="005A2399" w:rsidSect="00DD3879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DA2" w14:textId="77777777" w:rsidR="00642F0F" w:rsidRDefault="00642F0F">
      <w:r>
        <w:separator/>
      </w:r>
    </w:p>
  </w:endnote>
  <w:endnote w:type="continuationSeparator" w:id="0">
    <w:p w14:paraId="759E2578" w14:textId="77777777" w:rsidR="00642F0F" w:rsidRDefault="0064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DC8" w14:textId="77777777" w:rsidR="00642F0F" w:rsidRDefault="00642F0F">
      <w:r>
        <w:separator/>
      </w:r>
    </w:p>
  </w:footnote>
  <w:footnote w:type="continuationSeparator" w:id="0">
    <w:p w14:paraId="5507A712" w14:textId="77777777" w:rsidR="00642F0F" w:rsidRDefault="0064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3"/>
  </w:num>
  <w:num w:numId="2" w16cid:durableId="929703097">
    <w:abstractNumId w:val="8"/>
  </w:num>
  <w:num w:numId="3" w16cid:durableId="251134191">
    <w:abstractNumId w:val="6"/>
  </w:num>
  <w:num w:numId="4" w16cid:durableId="2026440125">
    <w:abstractNumId w:val="0"/>
  </w:num>
  <w:num w:numId="5" w16cid:durableId="605382895">
    <w:abstractNumId w:val="4"/>
  </w:num>
  <w:num w:numId="6" w16cid:durableId="1285041437">
    <w:abstractNumId w:val="9"/>
  </w:num>
  <w:num w:numId="7" w16cid:durableId="1892300644">
    <w:abstractNumId w:val="5"/>
  </w:num>
  <w:num w:numId="8" w16cid:durableId="1383137642">
    <w:abstractNumId w:val="10"/>
  </w:num>
  <w:num w:numId="9" w16cid:durableId="1838426127">
    <w:abstractNumId w:val="2"/>
  </w:num>
  <w:num w:numId="10" w16cid:durableId="764882051">
    <w:abstractNumId w:val="1"/>
  </w:num>
  <w:num w:numId="11" w16cid:durableId="52864274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18DD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63D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BD8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217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0E3C"/>
    <w:rsid w:val="00051642"/>
    <w:rsid w:val="00051A55"/>
    <w:rsid w:val="00051EF7"/>
    <w:rsid w:val="0005265C"/>
    <w:rsid w:val="00053026"/>
    <w:rsid w:val="00053227"/>
    <w:rsid w:val="000534D1"/>
    <w:rsid w:val="00053812"/>
    <w:rsid w:val="00053874"/>
    <w:rsid w:val="00053A7A"/>
    <w:rsid w:val="0005473F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2D9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0CCD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3CAF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96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3D81"/>
    <w:rsid w:val="000A400F"/>
    <w:rsid w:val="000A4457"/>
    <w:rsid w:val="000A4691"/>
    <w:rsid w:val="000A4AEB"/>
    <w:rsid w:val="000A589C"/>
    <w:rsid w:val="000A615E"/>
    <w:rsid w:val="000A6449"/>
    <w:rsid w:val="000A6900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200"/>
    <w:rsid w:val="000C5366"/>
    <w:rsid w:val="000C574B"/>
    <w:rsid w:val="000C57D6"/>
    <w:rsid w:val="000C5BD4"/>
    <w:rsid w:val="000C61A1"/>
    <w:rsid w:val="000C650D"/>
    <w:rsid w:val="000C6B04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445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8E8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D9D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421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C5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15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5E89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14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11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6C2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AB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7C0"/>
    <w:rsid w:val="001E696F"/>
    <w:rsid w:val="001E6BF6"/>
    <w:rsid w:val="001E7063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902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7B6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CAF"/>
    <w:rsid w:val="00235DF4"/>
    <w:rsid w:val="00236351"/>
    <w:rsid w:val="0023635E"/>
    <w:rsid w:val="002363D5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28EF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6B7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06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3A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280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485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25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657"/>
    <w:rsid w:val="002F6D44"/>
    <w:rsid w:val="002F71AA"/>
    <w:rsid w:val="002F7292"/>
    <w:rsid w:val="002F73D8"/>
    <w:rsid w:val="002F76F0"/>
    <w:rsid w:val="002F7757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760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595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D21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8D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9A7"/>
    <w:rsid w:val="00357F58"/>
    <w:rsid w:val="003602B8"/>
    <w:rsid w:val="00360410"/>
    <w:rsid w:val="00360ADB"/>
    <w:rsid w:val="00361153"/>
    <w:rsid w:val="003618D5"/>
    <w:rsid w:val="00361ECE"/>
    <w:rsid w:val="00362146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DD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096"/>
    <w:rsid w:val="003A01CB"/>
    <w:rsid w:val="003A0226"/>
    <w:rsid w:val="003A0599"/>
    <w:rsid w:val="003A0691"/>
    <w:rsid w:val="003A0C44"/>
    <w:rsid w:val="003A0D52"/>
    <w:rsid w:val="003A0D6D"/>
    <w:rsid w:val="003A12C0"/>
    <w:rsid w:val="003A142D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907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4BB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AE7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65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5B8F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73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C7F"/>
    <w:rsid w:val="00425ECE"/>
    <w:rsid w:val="00425FC1"/>
    <w:rsid w:val="004261D8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A66"/>
    <w:rsid w:val="00447D73"/>
    <w:rsid w:val="0045003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88D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0F9A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5F8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D14"/>
    <w:rsid w:val="004C2EB8"/>
    <w:rsid w:val="004C2FA6"/>
    <w:rsid w:val="004C313F"/>
    <w:rsid w:val="004C3249"/>
    <w:rsid w:val="004C3724"/>
    <w:rsid w:val="004C3C40"/>
    <w:rsid w:val="004C3D10"/>
    <w:rsid w:val="004C4954"/>
    <w:rsid w:val="004C4D9D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22F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AB6"/>
    <w:rsid w:val="00530EB6"/>
    <w:rsid w:val="00530FF6"/>
    <w:rsid w:val="00531915"/>
    <w:rsid w:val="005320A0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6D6B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19E6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399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2C3"/>
    <w:rsid w:val="005A6B72"/>
    <w:rsid w:val="005A6BD2"/>
    <w:rsid w:val="005A6C5A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7E36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411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4E9C"/>
    <w:rsid w:val="006151CA"/>
    <w:rsid w:val="006155D1"/>
    <w:rsid w:val="0061572C"/>
    <w:rsid w:val="00615B51"/>
    <w:rsid w:val="00615F8F"/>
    <w:rsid w:val="00616014"/>
    <w:rsid w:val="006162DC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992"/>
    <w:rsid w:val="00620AE4"/>
    <w:rsid w:val="00620D9B"/>
    <w:rsid w:val="00621195"/>
    <w:rsid w:val="00621248"/>
    <w:rsid w:val="006214AF"/>
    <w:rsid w:val="006217FA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526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652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50"/>
    <w:rsid w:val="00683874"/>
    <w:rsid w:val="006838DA"/>
    <w:rsid w:val="00683D9F"/>
    <w:rsid w:val="006844B9"/>
    <w:rsid w:val="006846B4"/>
    <w:rsid w:val="006852EA"/>
    <w:rsid w:val="006853A0"/>
    <w:rsid w:val="00685589"/>
    <w:rsid w:val="006858A7"/>
    <w:rsid w:val="006860F3"/>
    <w:rsid w:val="00686449"/>
    <w:rsid w:val="006866AD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2FB1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1EAA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AD"/>
    <w:rsid w:val="006F7AD7"/>
    <w:rsid w:val="006F7AFE"/>
    <w:rsid w:val="006F7B3A"/>
    <w:rsid w:val="00700456"/>
    <w:rsid w:val="00700487"/>
    <w:rsid w:val="0070093A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74"/>
    <w:rsid w:val="00703A5C"/>
    <w:rsid w:val="00703D6D"/>
    <w:rsid w:val="00704062"/>
    <w:rsid w:val="007045C6"/>
    <w:rsid w:val="0070477E"/>
    <w:rsid w:val="00704E61"/>
    <w:rsid w:val="007053AC"/>
    <w:rsid w:val="0070540D"/>
    <w:rsid w:val="007054CF"/>
    <w:rsid w:val="0070561A"/>
    <w:rsid w:val="00706037"/>
    <w:rsid w:val="007060BF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07DB9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70C"/>
    <w:rsid w:val="007439F9"/>
    <w:rsid w:val="00744BF5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108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1F75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13E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2FDA"/>
    <w:rsid w:val="0076386E"/>
    <w:rsid w:val="00763D2D"/>
    <w:rsid w:val="0076416F"/>
    <w:rsid w:val="00764BF9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9D6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758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2B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AAD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4AC2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7CF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1251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187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66D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3D"/>
    <w:rsid w:val="0087357F"/>
    <w:rsid w:val="00873627"/>
    <w:rsid w:val="00873938"/>
    <w:rsid w:val="008739CE"/>
    <w:rsid w:val="0087411D"/>
    <w:rsid w:val="008747A5"/>
    <w:rsid w:val="00874816"/>
    <w:rsid w:val="008749AA"/>
    <w:rsid w:val="00875077"/>
    <w:rsid w:val="008756A4"/>
    <w:rsid w:val="00875C0C"/>
    <w:rsid w:val="00875EB0"/>
    <w:rsid w:val="00875EB1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80A"/>
    <w:rsid w:val="008879C2"/>
    <w:rsid w:val="008879E9"/>
    <w:rsid w:val="00887B25"/>
    <w:rsid w:val="00887E97"/>
    <w:rsid w:val="00890166"/>
    <w:rsid w:val="0089019E"/>
    <w:rsid w:val="0089054B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96B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2FD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E0"/>
    <w:rsid w:val="008D77F2"/>
    <w:rsid w:val="008D7BFA"/>
    <w:rsid w:val="008D7CE0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234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ABF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57E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45E8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7C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63B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A49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5E3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7D1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6FF9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4F6"/>
    <w:rsid w:val="009F0C2B"/>
    <w:rsid w:val="009F0E2C"/>
    <w:rsid w:val="009F1384"/>
    <w:rsid w:val="009F1540"/>
    <w:rsid w:val="009F18AD"/>
    <w:rsid w:val="009F26B9"/>
    <w:rsid w:val="009F283E"/>
    <w:rsid w:val="009F29B7"/>
    <w:rsid w:val="009F2A7E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7383"/>
    <w:rsid w:val="00A178F2"/>
    <w:rsid w:val="00A17FC4"/>
    <w:rsid w:val="00A201D5"/>
    <w:rsid w:val="00A2066A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9D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2CCC"/>
    <w:rsid w:val="00A530A8"/>
    <w:rsid w:val="00A53505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B9A"/>
    <w:rsid w:val="00AA1EB3"/>
    <w:rsid w:val="00AA2750"/>
    <w:rsid w:val="00AA27A6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A66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612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8E0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2D16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5CA8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477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180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AD4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7B3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48E"/>
    <w:rsid w:val="00BD4DED"/>
    <w:rsid w:val="00BD4E50"/>
    <w:rsid w:val="00BD5490"/>
    <w:rsid w:val="00BD5494"/>
    <w:rsid w:val="00BD5605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50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490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27724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ACB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352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6029"/>
    <w:rsid w:val="00C46AAC"/>
    <w:rsid w:val="00C46B4F"/>
    <w:rsid w:val="00C46DC8"/>
    <w:rsid w:val="00C470C8"/>
    <w:rsid w:val="00C470F3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289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E2D"/>
    <w:rsid w:val="00C95F69"/>
    <w:rsid w:val="00C9605A"/>
    <w:rsid w:val="00C96A47"/>
    <w:rsid w:val="00C96D71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6CC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371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17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D5F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1A76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6C5"/>
    <w:rsid w:val="00D567A8"/>
    <w:rsid w:val="00D569E5"/>
    <w:rsid w:val="00D56ABA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565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92C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9EB"/>
    <w:rsid w:val="00D74A8D"/>
    <w:rsid w:val="00D750A6"/>
    <w:rsid w:val="00D753BF"/>
    <w:rsid w:val="00D7583C"/>
    <w:rsid w:val="00D75EDB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05F8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47A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400"/>
    <w:rsid w:val="00DA651B"/>
    <w:rsid w:val="00DA7287"/>
    <w:rsid w:val="00DA745B"/>
    <w:rsid w:val="00DA7C9A"/>
    <w:rsid w:val="00DA7CC7"/>
    <w:rsid w:val="00DB0029"/>
    <w:rsid w:val="00DB0698"/>
    <w:rsid w:val="00DB07F9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780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879"/>
    <w:rsid w:val="00DD3C82"/>
    <w:rsid w:val="00DD4213"/>
    <w:rsid w:val="00DD42F7"/>
    <w:rsid w:val="00DD4390"/>
    <w:rsid w:val="00DD4781"/>
    <w:rsid w:val="00DD47BD"/>
    <w:rsid w:val="00DD49AE"/>
    <w:rsid w:val="00DD4ACA"/>
    <w:rsid w:val="00DD4D9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704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38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5D3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47FA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1B1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21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934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69F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B8F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3FD9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2E60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2DE6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040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969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5CF5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10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3BC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BA0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15336</TotalTime>
  <Pages>36</Pages>
  <Words>10216</Words>
  <Characters>63239</Characters>
  <Application>Microsoft Office Word</Application>
  <DocSecurity>0</DocSecurity>
  <Lines>1976</Lines>
  <Paragraphs>941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1964</cp:revision>
  <cp:lastPrinted>2026-01-05T10:56:00Z</cp:lastPrinted>
  <dcterms:created xsi:type="dcterms:W3CDTF">2023-06-01T13:20:00Z</dcterms:created>
  <dcterms:modified xsi:type="dcterms:W3CDTF">2026-02-04T10:14:00Z</dcterms:modified>
</cp:coreProperties>
</file>